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2DEE" w14:textId="77777777" w:rsidR="00563B3C" w:rsidRPr="00213AF0" w:rsidRDefault="00563B3C" w:rsidP="00563B3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CBBE6D0" w14:textId="77777777" w:rsidR="00563B3C" w:rsidRPr="00F523F6" w:rsidRDefault="00563B3C" w:rsidP="00563B3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F92B439" w14:textId="77777777" w:rsidR="00563B3C" w:rsidRPr="00F523F6" w:rsidRDefault="00D206C1" w:rsidP="00563B3C">
      <w:pPr>
        <w:jc w:val="center"/>
        <w:rPr>
          <w:sz w:val="24"/>
        </w:rPr>
      </w:pPr>
      <w:hyperlink r:id="rId5" w:history="1">
        <w:r w:rsidR="00563B3C" w:rsidRPr="00F523F6">
          <w:rPr>
            <w:rStyle w:val="Hipervnculo"/>
            <w:sz w:val="24"/>
          </w:rPr>
          <w:t>http://bit.ly/abibliog</w:t>
        </w:r>
      </w:hyperlink>
      <w:r w:rsidR="00563B3C" w:rsidRPr="00F523F6">
        <w:rPr>
          <w:sz w:val="24"/>
        </w:rPr>
        <w:t xml:space="preserve"> </w:t>
      </w:r>
    </w:p>
    <w:p w14:paraId="2A18AF72" w14:textId="77777777" w:rsidR="00563B3C" w:rsidRPr="00F523F6" w:rsidRDefault="00563B3C" w:rsidP="00563B3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00F7FDC" w14:textId="77777777" w:rsidR="00563B3C" w:rsidRPr="005D3F94" w:rsidRDefault="00563B3C" w:rsidP="00563B3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D3F94">
        <w:rPr>
          <w:sz w:val="24"/>
          <w:lang w:val="en-US"/>
        </w:rPr>
        <w:t>(University of Zaragoza, Spain)</w:t>
      </w:r>
    </w:p>
    <w:p w14:paraId="3DA8CD6D" w14:textId="77777777" w:rsidR="00563B3C" w:rsidRPr="005D3F94" w:rsidRDefault="00563B3C" w:rsidP="00563B3C">
      <w:pPr>
        <w:jc w:val="center"/>
        <w:rPr>
          <w:sz w:val="24"/>
          <w:lang w:val="en-US"/>
        </w:rPr>
      </w:pPr>
    </w:p>
    <w:p w14:paraId="0FDD9269" w14:textId="77777777" w:rsidR="00563B3C" w:rsidRPr="005D3F94" w:rsidRDefault="00563B3C" w:rsidP="00563B3C">
      <w:pPr>
        <w:jc w:val="center"/>
        <w:rPr>
          <w:sz w:val="24"/>
          <w:lang w:val="en-US"/>
        </w:rPr>
      </w:pPr>
    </w:p>
    <w:bookmarkEnd w:id="0"/>
    <w:bookmarkEnd w:id="1"/>
    <w:p w14:paraId="17C08031" w14:textId="77777777" w:rsidR="00227DEB" w:rsidRPr="00125A4B" w:rsidRDefault="00227DEB" w:rsidP="00227DEB">
      <w:pPr>
        <w:jc w:val="center"/>
        <w:rPr>
          <w:lang w:val="en-US"/>
        </w:rPr>
      </w:pPr>
    </w:p>
    <w:p w14:paraId="4F028FB2" w14:textId="77777777" w:rsidR="00227DEB" w:rsidRPr="00125A4B" w:rsidRDefault="00227DEB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125A4B">
        <w:rPr>
          <w:rFonts w:ascii="Times" w:hAnsi="Times"/>
          <w:smallCaps/>
          <w:sz w:val="36"/>
          <w:szCs w:val="36"/>
          <w:lang w:val="en-US"/>
        </w:rPr>
        <w:t>Darío Villanueva</w:t>
      </w:r>
    </w:p>
    <w:p w14:paraId="304F8CD6" w14:textId="77777777" w:rsidR="00227DEB" w:rsidRPr="00125A4B" w:rsidRDefault="00227DEB">
      <w:pPr>
        <w:rPr>
          <w:lang w:val="en-US"/>
        </w:rPr>
      </w:pPr>
    </w:p>
    <w:p w14:paraId="76DABA2B" w14:textId="77777777" w:rsidR="00227DEB" w:rsidRDefault="00227DEB">
      <w:pPr>
        <w:rPr>
          <w:sz w:val="24"/>
          <w:szCs w:val="24"/>
        </w:rPr>
      </w:pPr>
      <w:r>
        <w:rPr>
          <w:sz w:val="24"/>
          <w:szCs w:val="24"/>
        </w:rPr>
        <w:t>(Area de Teoría de la Literatura, U de Santiago de Compostela)</w:t>
      </w:r>
    </w:p>
    <w:p w14:paraId="4024E7F3" w14:textId="77777777" w:rsidR="00227DEB" w:rsidRDefault="00227DEB"/>
    <w:p w14:paraId="62E33782" w14:textId="77777777" w:rsidR="00227DEB" w:rsidRDefault="00227DEB"/>
    <w:p w14:paraId="41D55516" w14:textId="77777777" w:rsidR="00227DEB" w:rsidRDefault="00227DEB">
      <w:pPr>
        <w:rPr>
          <w:b/>
        </w:rPr>
      </w:pPr>
      <w:r>
        <w:rPr>
          <w:b/>
        </w:rPr>
        <w:t>Works</w:t>
      </w:r>
    </w:p>
    <w:p w14:paraId="302E052F" w14:textId="77777777" w:rsidR="00227DEB" w:rsidRDefault="00227DEB"/>
    <w:p w14:paraId="7089ADE5" w14:textId="77777777" w:rsidR="002B1E5D" w:rsidRDefault="00227DEB">
      <w:pPr>
        <w:rPr>
          <w:i/>
          <w:color w:val="000000"/>
        </w:rPr>
      </w:pPr>
      <w:r>
        <w:rPr>
          <w:color w:val="000000"/>
        </w:rPr>
        <w:t>Villanueva, Darío.</w:t>
      </w:r>
      <w:r w:rsidRPr="002B1E5D">
        <w:rPr>
          <w:smallCaps/>
          <w:color w:val="000000"/>
        </w:rPr>
        <w:t xml:space="preserve"> </w:t>
      </w:r>
      <w:r w:rsidR="002B1E5D" w:rsidRPr="002B1E5D">
        <w:rPr>
          <w:i/>
          <w:smallCaps/>
          <w:color w:val="000000"/>
        </w:rPr>
        <w:t xml:space="preserve">El Jarama </w:t>
      </w:r>
      <w:r w:rsidR="002B1E5D">
        <w:rPr>
          <w:i/>
          <w:color w:val="000000"/>
        </w:rPr>
        <w:t>de Sanchez Ferlosio: Su estructura y significado.</w:t>
      </w:r>
    </w:p>
    <w:p w14:paraId="6CE11184" w14:textId="77777777" w:rsidR="002B1E5D" w:rsidRDefault="002B1E5D" w:rsidP="002B1E5D">
      <w:r>
        <w:t xml:space="preserve">_____. </w:t>
      </w:r>
      <w:r>
        <w:rPr>
          <w:i/>
          <w:smallCaps/>
        </w:rPr>
        <w:t>El Jarama</w:t>
      </w:r>
      <w:r>
        <w:t xml:space="preserve"> </w:t>
      </w:r>
      <w:r>
        <w:rPr>
          <w:i/>
        </w:rPr>
        <w:t xml:space="preserve">de Sánchez Ferlosio: Su estructura y su significado.  </w:t>
      </w:r>
      <w:r>
        <w:t>Santiago de Compostela, 1993.</w:t>
      </w:r>
    </w:p>
    <w:p w14:paraId="1169E161" w14:textId="77777777" w:rsidR="00227DEB" w:rsidRDefault="002B1E5D">
      <w:pPr>
        <w:rPr>
          <w:color w:val="000000"/>
        </w:rPr>
      </w:pPr>
      <w:r>
        <w:rPr>
          <w:color w:val="000000"/>
        </w:rPr>
        <w:t xml:space="preserve">_____. </w:t>
      </w:r>
      <w:r w:rsidR="00227DEB" w:rsidRPr="002B1E5D">
        <w:rPr>
          <w:i/>
          <w:color w:val="000000"/>
        </w:rPr>
        <w:t>Estructura</w:t>
      </w:r>
      <w:r w:rsidR="00227DEB">
        <w:rPr>
          <w:i/>
          <w:color w:val="000000"/>
        </w:rPr>
        <w:t xml:space="preserve"> y tiempo reducido en la novela</w:t>
      </w:r>
      <w:r w:rsidR="00227DEB">
        <w:rPr>
          <w:color w:val="000000"/>
        </w:rPr>
        <w:t>. Valencia: Bello, 1977.</w:t>
      </w:r>
    </w:p>
    <w:p w14:paraId="25F7F36C" w14:textId="77777777" w:rsidR="00227DEB" w:rsidRDefault="00227DEB">
      <w:r>
        <w:t>_____.  "Lectura crítica de la novela." Diss. U of Leiden, 1982.</w:t>
      </w:r>
    </w:p>
    <w:p w14:paraId="34423E04" w14:textId="77777777" w:rsidR="00227DEB" w:rsidRDefault="00227DEB">
      <w:r>
        <w:t xml:space="preserve">_____. "Narratario y lectores implícitos." In </w:t>
      </w:r>
      <w:r>
        <w:rPr>
          <w:i/>
        </w:rPr>
        <w:t>Estudios en honor de R. Gullón.</w:t>
      </w:r>
      <w:r>
        <w:t xml:space="preserve"> Ed. L. T. González del Valle and D. Villanueva. Society of Spanish Studies, 1984. 343-6.</w:t>
      </w:r>
    </w:p>
    <w:p w14:paraId="6C51F9BD" w14:textId="77777777" w:rsidR="00227DEB" w:rsidRDefault="00227DEB">
      <w:r>
        <w:t xml:space="preserve">_____. "El cervantismo de Gonzalo Torrente Ballester." In </w:t>
      </w:r>
      <w:r>
        <w:rPr>
          <w:i/>
        </w:rPr>
        <w:t>Gonzalo Torrente Ballester, Premio Miguel de Cervantes 1985.</w:t>
      </w:r>
      <w:r>
        <w:t xml:space="preserve"> Barcelona: Anthropos / Ministerio de Cultura, 1987. 59-79.</w:t>
      </w:r>
    </w:p>
    <w:p w14:paraId="1FE6C325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"La novela." In Villanueva et al., </w:t>
      </w:r>
      <w:r>
        <w:rPr>
          <w:i/>
          <w:lang w:bidi="es-ES_tradnl"/>
        </w:rPr>
        <w:t>Letras españolas</w:t>
      </w:r>
      <w:r>
        <w:rPr>
          <w:lang w:bidi="es-ES_tradnl"/>
        </w:rPr>
        <w:t>. Madrid: Castalia, 1987. 19-64. Select. i</w:t>
      </w:r>
      <w:r w:rsidRPr="008858BE">
        <w:rPr>
          <w:lang w:bidi="es-ES_tradnl"/>
        </w:rPr>
        <w:t xml:space="preserve">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2D9231A" w14:textId="77777777" w:rsidR="00227DEB" w:rsidRDefault="00227DEB">
      <w:r>
        <w:t xml:space="preserve">_____. "La fantasía lírica de Gonzalo Torrente Ballester." </w:t>
      </w:r>
      <w:r>
        <w:rPr>
          <w:i/>
        </w:rPr>
        <w:t>Nueva Estafeta </w:t>
      </w:r>
      <w:r>
        <w:t>(Agosto-sept. 1981): 121-23.</w:t>
      </w:r>
    </w:p>
    <w:p w14:paraId="442E4132" w14:textId="2CF41468" w:rsidR="00020D8D" w:rsidRDefault="00020D8D" w:rsidP="00020D8D">
      <w:r>
        <w:t>_____.</w:t>
      </w:r>
      <w:r>
        <w:t xml:space="preserve"> "La novela." In </w:t>
      </w:r>
      <w:r>
        <w:rPr>
          <w:i/>
        </w:rPr>
        <w:t>Letras Españolas 1976-1986.</w:t>
      </w:r>
      <w:r>
        <w:t xml:space="preserve"> By Andrés Amorós et al. Madrid: Castalia / Ministerio de Cultura, 1987. 19-64.*</w:t>
      </w:r>
    </w:p>
    <w:p w14:paraId="0F249349" w14:textId="77777777" w:rsidR="00227DEB" w:rsidRDefault="00227DEB">
      <w:r>
        <w:t xml:space="preserve">_____. </w:t>
      </w:r>
      <w:r>
        <w:rPr>
          <w:i/>
        </w:rPr>
        <w:t xml:space="preserve">El comentario de textos narrativos: La novela. </w:t>
      </w:r>
      <w:r>
        <w:t>Gijón: Júcar; Valladolid: Aceña, 1989.*</w:t>
      </w:r>
    </w:p>
    <w:p w14:paraId="09330E4C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8858BE">
        <w:rPr>
          <w:lang w:bidi="es-ES_tradnl"/>
        </w:rPr>
        <w:t xml:space="preserve">_____. "Los marcos de la literatura española (1975-1990): Esbozo de un sistema."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 xml:space="preserve">Historia y Crítica de la Literatura </w:t>
      </w:r>
      <w:r>
        <w:rPr>
          <w:i/>
          <w:lang w:bidi="es-ES_tradnl"/>
        </w:rPr>
        <w:lastRenderedPageBreak/>
        <w:t>Española.</w:t>
      </w:r>
      <w:r>
        <w:rPr>
          <w:lang w:bidi="es-ES_tradnl"/>
        </w:rPr>
        <w:t xml:space="preserve"> Gen. ed. Francisco Rico. Barcelona: Crítica, 1992. 3-40.*</w:t>
      </w:r>
    </w:p>
    <w:p w14:paraId="06B8249F" w14:textId="77777777" w:rsidR="00C427CE" w:rsidRPr="00C427CE" w:rsidRDefault="00C427C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El polen de ideas: Teoría, Crítica, Historia y Literatura Comparada.</w:t>
      </w:r>
      <w:r>
        <w:rPr>
          <w:lang w:bidi="es-ES_tradnl"/>
        </w:rPr>
        <w:t xml:space="preserve"> 1991.</w:t>
      </w:r>
    </w:p>
    <w:p w14:paraId="6161A547" w14:textId="77777777" w:rsidR="00227DEB" w:rsidRDefault="00227DEB">
      <w:r>
        <w:t xml:space="preserve">_____. </w:t>
      </w:r>
      <w:r>
        <w:rPr>
          <w:i/>
        </w:rPr>
        <w:t>Teorías del realismo literario.</w:t>
      </w:r>
      <w:r>
        <w:t xml:space="preserve"> Madrid: Espasa-Calpe, 1992.*</w:t>
      </w:r>
    </w:p>
    <w:p w14:paraId="7A0E7380" w14:textId="77777777" w:rsidR="00227DEB" w:rsidRDefault="00227DEB">
      <w:r>
        <w:t xml:space="preserve">_____. "Literatura comparada y teoría de la literatura." In </w:t>
      </w:r>
      <w:r>
        <w:rPr>
          <w:i/>
        </w:rPr>
        <w:t xml:space="preserve">Curso de teoría de la literatura. </w:t>
      </w:r>
      <w:r>
        <w:t>Ed. Darío Villanueva. Madrid: Taurus, 1994. 99-127.*</w:t>
      </w:r>
    </w:p>
    <w:p w14:paraId="1771E61F" w14:textId="77777777" w:rsidR="00227DEB" w:rsidRDefault="00227DEB">
      <w:r>
        <w:t xml:space="preserve">_____. "Pluralismo crítico y recepción literaria." In </w:t>
      </w:r>
      <w:r>
        <w:rPr>
          <w:i/>
        </w:rPr>
        <w:t>Avances en Teoría de la Literatura.</w:t>
      </w:r>
      <w:r>
        <w:t xml:space="preserve"> Ed. Darío Villanueva. Santiago de Compostela: Universidade de Santiago de Compostela, 1994. 11-34.*</w:t>
      </w:r>
    </w:p>
    <w:p w14:paraId="0795E70A" w14:textId="77777777" w:rsidR="00227DEB" w:rsidRDefault="00227DEB">
      <w:r>
        <w:t xml:space="preserve">_____. "Fenomenología y pragmática del realismo literario." In </w:t>
      </w:r>
      <w:r>
        <w:rPr>
          <w:i/>
        </w:rPr>
        <w:t>Avances en Teoría de la Literatura.</w:t>
      </w:r>
      <w:r>
        <w:t xml:space="preserve"> Ed. Darío Villanueva. Santiago de Compostela: Universidade de Santiago de Compostela, 1994. 175-86.*</w:t>
      </w:r>
    </w:p>
    <w:p w14:paraId="4BD7895C" w14:textId="488744F8" w:rsidR="00125A4B" w:rsidRDefault="00125A4B" w:rsidP="00125A4B">
      <w:pPr>
        <w:rPr>
          <w:lang w:val="es-ES"/>
        </w:rPr>
      </w:pPr>
      <w:r>
        <w:rPr>
          <w:lang w:val="es-ES"/>
        </w:rPr>
        <w:t xml:space="preserve">_____. Prologue to Pío Baroja,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BB35F3">
        <w:rPr>
          <w:lang w:val="es-ES"/>
        </w:rPr>
        <w:t xml:space="preserve">Ed. José-Carlos Mainer. Text rev. </w:t>
      </w:r>
      <w:r w:rsidRPr="00CA630D">
        <w:rPr>
          <w:lang w:val="es-ES"/>
        </w:rPr>
        <w:t xml:space="preserve">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1998.*</w:t>
      </w:r>
    </w:p>
    <w:p w14:paraId="1CCD31D1" w14:textId="77777777" w:rsidR="00AF7107" w:rsidRPr="001254A8" w:rsidRDefault="00AF7107" w:rsidP="00AF7107">
      <w:r>
        <w:t xml:space="preserve">_____. "El Quijote antes del cinema." Inaugural discourse at the Real Academia Española, 8 June 2008. </w:t>
      </w:r>
      <w:r>
        <w:rPr>
          <w:i/>
        </w:rPr>
        <w:t>YouTube (RAEinforma)</w:t>
      </w:r>
      <w:r>
        <w:t xml:space="preserve"> 28 April 2013.*</w:t>
      </w:r>
    </w:p>
    <w:p w14:paraId="06FCE7D6" w14:textId="77777777" w:rsidR="00AF7107" w:rsidRDefault="00AF7107" w:rsidP="00AF7107">
      <w:r>
        <w:tab/>
      </w:r>
      <w:hyperlink r:id="rId6" w:history="1">
        <w:r w:rsidRPr="00CC2DF3">
          <w:rPr>
            <w:rStyle w:val="Hipervnculo"/>
          </w:rPr>
          <w:t>https://youtu.be/unK4TG1ieW4</w:t>
        </w:r>
      </w:hyperlink>
    </w:p>
    <w:p w14:paraId="2F56A61B" w14:textId="77777777" w:rsidR="00AF7107" w:rsidRDefault="00AF7107" w:rsidP="00AF7107">
      <w:r>
        <w:tab/>
        <w:t>2015</w:t>
      </w:r>
    </w:p>
    <w:p w14:paraId="2A2F177A" w14:textId="77777777" w:rsidR="00227DEB" w:rsidRDefault="00227DEB">
      <w:r>
        <w:t xml:space="preserve">_____. </w:t>
      </w:r>
      <w:r>
        <w:rPr>
          <w:i/>
        </w:rPr>
        <w:t xml:space="preserve">"El Quijote: </w:t>
      </w:r>
      <w:r>
        <w:t xml:space="preserve"> Lenguaje y verdad poética."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1185-1210.*</w:t>
      </w:r>
    </w:p>
    <w:p w14:paraId="6BA4699A" w14:textId="77777777" w:rsidR="00227DEB" w:rsidRPr="00705DAC" w:rsidRDefault="00227DEB">
      <w:r>
        <w:t xml:space="preserve">_____, ed. </w:t>
      </w:r>
      <w:r>
        <w:rPr>
          <w:i/>
        </w:rPr>
        <w:t>Los nuevos nombres: 1975-1990.</w:t>
      </w:r>
      <w:r>
        <w:t xml:space="preserve"> Vol. 9 of </w:t>
      </w:r>
      <w:r>
        <w:rPr>
          <w:i/>
        </w:rPr>
        <w:t>Historia y crítica de la Literatura Española: Al cuidado de Francisco Rico.</w:t>
      </w:r>
      <w:r>
        <w:t xml:space="preserve"> (Páginas de Filología). Barcelona: Crítica.*</w:t>
      </w:r>
    </w:p>
    <w:p w14:paraId="1D742153" w14:textId="77777777" w:rsidR="00227DEB" w:rsidRDefault="00227DEB">
      <w:r>
        <w:t xml:space="preserve">_____, ed. </w:t>
      </w:r>
      <w:r>
        <w:rPr>
          <w:i/>
        </w:rPr>
        <w:t xml:space="preserve">Avances en Teoría de la Literatura (Estética de la Recepción, Pragmática, Teoría Empírica y Teoría de los Polisistemas). </w:t>
      </w:r>
      <w:r>
        <w:t>Santiago de Compostela: Universidade de Santiago de Compostela, 1994.*</w:t>
      </w:r>
    </w:p>
    <w:p w14:paraId="0B2F21AE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Villanueva, Darío,  et al. </w:t>
      </w:r>
      <w:r>
        <w:rPr>
          <w:i/>
          <w:lang w:bidi="es-ES_tradnl"/>
        </w:rPr>
        <w:t>Letras españolas</w:t>
      </w:r>
      <w:r>
        <w:rPr>
          <w:lang w:bidi="es-ES_tradnl"/>
        </w:rPr>
        <w:t xml:space="preserve">. Madrid: Castalia, 1987. </w:t>
      </w:r>
    </w:p>
    <w:p w14:paraId="2A2BD05A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Villanueva, Darío, et al.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Ed. Javier C. Mena with Josep M. Ripoll.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(Páginas de Filología). Barcelona: Crítica, 1992.*</w:t>
      </w:r>
    </w:p>
    <w:p w14:paraId="6DE4D2C0" w14:textId="77777777" w:rsidR="00227DEB" w:rsidRDefault="00227DEB">
      <w:r>
        <w:t xml:space="preserve">Villanueva, Darío, and Fernando Cabo Aseguinolaza, eds. </w:t>
      </w:r>
      <w:r>
        <w:rPr>
          <w:i/>
        </w:rPr>
        <w:t>Paisaje, juego y multilingüismo: Actas del X Simposio de la Sociedad Española de Literatura General y Comparada.</w:t>
      </w:r>
      <w:r>
        <w:t xml:space="preserve"> 2 vols. Servicio </w:t>
      </w:r>
      <w:r>
        <w:lastRenderedPageBreak/>
        <w:t>de Publicaciones de la Universidad de Universidad de Santiago de Compostela, 1996.</w:t>
      </w:r>
    </w:p>
    <w:p w14:paraId="7E760994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González Arias, Francisca, and Darío Villanueva. "Soledad Púertolas: La ciudad de las almas."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371-80.* </w:t>
      </w:r>
    </w:p>
    <w:p w14:paraId="115A8075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57FECE90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65473DC8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791A08D4" w14:textId="77777777" w:rsidR="00227DEB" w:rsidRPr="003939D9" w:rsidRDefault="00227DEB">
      <w:pPr>
        <w:widowControl w:val="0"/>
        <w:autoSpaceDE w:val="0"/>
        <w:autoSpaceDN w:val="0"/>
        <w:adjustRightInd w:val="0"/>
        <w:rPr>
          <w:b/>
          <w:lang w:bidi="es-ES_tradnl"/>
        </w:rPr>
      </w:pPr>
      <w:r w:rsidRPr="003939D9">
        <w:rPr>
          <w:b/>
          <w:lang w:bidi="es-ES_tradnl"/>
        </w:rPr>
        <w:t>Edited works</w:t>
      </w:r>
    </w:p>
    <w:p w14:paraId="76D1B1C9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659E6720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08E72140" w14:textId="77777777" w:rsidR="00227DEB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  <w:r>
        <w:rPr>
          <w:i/>
          <w:lang w:bidi="es-ES_tradnl"/>
        </w:rPr>
        <w:t>Los nuevos nombres: 1975-1990:</w:t>
      </w:r>
    </w:p>
    <w:p w14:paraId="25F359EF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03CDFCD2" w14:textId="77777777" w:rsidR="00227DEB" w:rsidRDefault="00227DEB" w:rsidP="00227DEB">
      <w:r>
        <w:t xml:space="preserve">Villanueva, Darío. "Los marcos de la literatura española (1975-1990): Esbozo de un sistema."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3-40.*</w:t>
      </w:r>
    </w:p>
    <w:p w14:paraId="1068B359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Paz, Octavio. "La búsqueda del presente." Nobel Lecture, 1990. In Paz, </w:t>
      </w:r>
      <w:r>
        <w:rPr>
          <w:i/>
          <w:lang w:bidi="es-ES_tradnl"/>
        </w:rPr>
        <w:t>Convergencias.</w:t>
      </w:r>
      <w:r>
        <w:rPr>
          <w:lang w:bidi="es-ES_tradnl"/>
        </w:rPr>
        <w:t xml:space="preserve"> Barcelona, 1991. 7-22.</w:t>
      </w:r>
    </w:p>
    <w:p w14:paraId="1BB51382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_____. From "La búsqueda del presente."</w:t>
      </w:r>
      <w:r w:rsidRPr="008858BE">
        <w:rPr>
          <w:lang w:bidi="es-ES_tradnl"/>
        </w:rPr>
        <w:t xml:space="preserve">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41-45.*</w:t>
      </w:r>
    </w:p>
    <w:p w14:paraId="0CBA2238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Giner, Salvador. "Final de Siglo: La España posible." From "Ya no vuelve el español donde solía", </w:t>
      </w:r>
      <w:r>
        <w:rPr>
          <w:i/>
          <w:lang w:bidi="es-ES_tradnl"/>
        </w:rPr>
        <w:t xml:space="preserve">Las Nuevas Letras </w:t>
      </w:r>
      <w:r>
        <w:rPr>
          <w:lang w:bidi="es-ES_tradnl"/>
        </w:rPr>
        <w:t xml:space="preserve"> 3.4 (1985): 10-16.</w:t>
      </w:r>
      <w:r w:rsidRPr="008858BE">
        <w:rPr>
          <w:lang w:bidi="es-ES_tradnl"/>
        </w:rPr>
        <w:t xml:space="preserve">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46-53.*</w:t>
      </w:r>
    </w:p>
    <w:p w14:paraId="5BBF7677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Mainer, José-Carlos. "Cultura y sociedad." From "1975-1985: Los poderes del pasado", in </w:t>
      </w:r>
      <w:r>
        <w:rPr>
          <w:i/>
          <w:lang w:bidi="es-ES_tradnl"/>
        </w:rPr>
        <w:t xml:space="preserve">La cultura española en el postfranquismo: Diez años de cine, cultura y literatura en España (1975-1985), </w:t>
      </w:r>
      <w:r>
        <w:rPr>
          <w:lang w:bidi="es-ES_tradnl"/>
        </w:rPr>
        <w:t xml:space="preserve">Madrid: Playor, 1988, 11-26, and "1985-1990: cinco años más", lecture at Ohio U, 1990.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54-72.*</w:t>
      </w:r>
    </w:p>
    <w:p w14:paraId="5B308EF1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Pradera, Javier. "El libro: Industria y mercado." From Pradera, "Apagones en la Galaxia Gutenberg", </w:t>
      </w:r>
      <w:r>
        <w:rPr>
          <w:i/>
          <w:lang w:bidi="es-ES_tradnl"/>
        </w:rPr>
        <w:t xml:space="preserve">Claves </w:t>
      </w:r>
      <w:r>
        <w:rPr>
          <w:lang w:bidi="es-ES_tradnl"/>
        </w:rPr>
        <w:t xml:space="preserve">8 (1990): 75-80.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</w:t>
      </w:r>
      <w:r>
        <w:rPr>
          <w:lang w:bidi="es-ES_tradnl"/>
        </w:rPr>
        <w:lastRenderedPageBreak/>
        <w:t>Francisco Rico. Barcelona: Crítica, 1992. 72-86.*</w:t>
      </w:r>
    </w:p>
    <w:p w14:paraId="70E899FA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Rico, Francisco. "De hoy para mañana: La literatura de la libertad." From </w:t>
      </w:r>
      <w:r>
        <w:rPr>
          <w:i/>
          <w:lang w:bidi="es-ES_tradnl"/>
        </w:rPr>
        <w:t>El País</w:t>
      </w:r>
      <w:r>
        <w:rPr>
          <w:lang w:bidi="es-ES_tradnl"/>
        </w:rPr>
        <w:t xml:space="preserve"> 9 Oct. 1991.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86-93.*</w:t>
      </w:r>
    </w:p>
    <w:p w14:paraId="2667F146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García Martín, José Luis. "La poesía."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94-156.*</w:t>
      </w:r>
    </w:p>
    <w:p w14:paraId="7C9FE22B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Villena, Luis Antonio de, et al. "Los postnovísimos." From Luis Antonio de Villena, </w:t>
      </w:r>
      <w:r>
        <w:rPr>
          <w:i/>
          <w:lang w:bidi="es-ES_tradnl"/>
        </w:rPr>
        <w:t xml:space="preserve">Postnovísimos, </w:t>
      </w:r>
      <w:r>
        <w:rPr>
          <w:lang w:bidi="es-ES_tradnl"/>
        </w:rPr>
        <w:t xml:space="preserve">Madrid: Visor, 1986: 25-30; Jaime Siles, "Ultimísima poesía española escrita en castellano…" </w:t>
      </w:r>
      <w:r>
        <w:rPr>
          <w:i/>
          <w:lang w:bidi="es-ES_tradnl"/>
        </w:rPr>
        <w:t>Iberor-romania</w:t>
      </w:r>
      <w:r>
        <w:rPr>
          <w:lang w:bidi="es-ES_tradnl"/>
        </w:rPr>
        <w:t xml:space="preserve"> 34 (1991): 8-31; Gregorio Morales Villena, "Una poesía narrativa," </w:t>
      </w:r>
      <w:r>
        <w:rPr>
          <w:i/>
          <w:lang w:bidi="es-ES_tradnl"/>
        </w:rPr>
        <w:t>leer</w:t>
      </w:r>
      <w:r>
        <w:rPr>
          <w:lang w:bidi="es-ES_tradnl"/>
        </w:rPr>
        <w:t xml:space="preserve"> 9 (Summer 1987): 84-86.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157-67.*</w:t>
      </w:r>
    </w:p>
    <w:p w14:paraId="1CB4805D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López, Ignacio Javier. "Noticia del fuego: La poesía sustantiva de Alejandro Duque Amusco." </w:t>
      </w:r>
      <w:r>
        <w:rPr>
          <w:i/>
          <w:lang w:bidi="es-ES_tradnl"/>
        </w:rPr>
        <w:t>Zurgai</w:t>
      </w:r>
      <w:r>
        <w:rPr>
          <w:lang w:bidi="es-ES_tradnl"/>
        </w:rPr>
        <w:t xml:space="preserve"> (Bilbao, 1989): 116-19. Select.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3AD2343" w14:textId="77777777" w:rsidR="00227DEB" w:rsidRDefault="00227DEB" w:rsidP="00227DEB">
      <w:r>
        <w:t xml:space="preserve">López, Ignacio Javier, et al. "El retorno de los románticos." (Poetry).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167-75.*</w:t>
      </w:r>
    </w:p>
    <w:p w14:paraId="342E9303" w14:textId="77777777" w:rsidR="00227DEB" w:rsidRDefault="00227DEB" w:rsidP="00227DEB">
      <w:r>
        <w:t xml:space="preserve">d'Ors, Miguel, et al. "Don de la ironía." (Poetry).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176-83.*</w:t>
      </w:r>
    </w:p>
    <w:p w14:paraId="79CAB37A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Benítez Reyes, Felipe. Prologue to </w:t>
      </w:r>
      <w:r>
        <w:rPr>
          <w:i/>
          <w:lang w:bidi="es-ES_tradnl"/>
        </w:rPr>
        <w:t>Antología (1967-1987).</w:t>
      </w:r>
      <w:r>
        <w:rPr>
          <w:lang w:bidi="es-ES_tradnl"/>
        </w:rPr>
        <w:t xml:space="preserve"> Granada: Diputación Provincial, 1990.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05443E8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García Martín, José Luis ("Bernardo Delgado"). From </w:t>
      </w:r>
      <w:r>
        <w:rPr>
          <w:i/>
          <w:lang w:bidi="es-ES_tradnl"/>
        </w:rPr>
        <w:t>Jugar con fuego</w:t>
      </w:r>
      <w:r>
        <w:rPr>
          <w:lang w:bidi="es-ES_tradnl"/>
        </w:rPr>
        <w:t>.</w:t>
      </w:r>
      <w:r>
        <w:rPr>
          <w:i/>
          <w:lang w:bidi="es-ES_tradnl"/>
        </w:rPr>
        <w:t xml:space="preserve"> </w:t>
      </w:r>
      <w:r>
        <w:rPr>
          <w:lang w:bidi="es-ES_tradnl"/>
        </w:rPr>
        <w:t xml:space="preserve">Avilés, 1979.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BBE0D65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8858BE">
        <w:rPr>
          <w:lang w:bidi="es-ES_tradnl"/>
        </w:rPr>
        <w:t xml:space="preserve"> Martínez Ruiz, Florencio. "</w:t>
      </w:r>
      <w:r w:rsidRPr="008858BE">
        <w:rPr>
          <w:i/>
          <w:lang w:bidi="es-ES_tradnl"/>
        </w:rPr>
        <w:t>Las reglas del fuego</w:t>
      </w:r>
      <w:r w:rsidRPr="008858BE">
        <w:rPr>
          <w:lang w:bidi="es-ES_tradnl"/>
        </w:rPr>
        <w:t xml:space="preserve"> de José María Parreño." </w:t>
      </w:r>
      <w:r w:rsidRPr="008858BE">
        <w:rPr>
          <w:i/>
          <w:lang w:bidi="es-ES_tradnl"/>
        </w:rPr>
        <w:t>ABC</w:t>
      </w:r>
      <w:r w:rsidRPr="008858BE">
        <w:rPr>
          <w:lang w:bidi="es-ES_tradnl"/>
        </w:rPr>
        <w:t xml:space="preserve"> 20 June 1987.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 xml:space="preserve">Los nuevos nombres: </w:t>
      </w:r>
      <w:r>
        <w:rPr>
          <w:i/>
          <w:lang w:bidi="es-ES_tradnl"/>
        </w:rPr>
        <w:lastRenderedPageBreak/>
        <w:t>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514CE1B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D'Ors, Miguel. "La metapoesía de Víctor Botas." In </w:t>
      </w:r>
      <w:r>
        <w:rPr>
          <w:i/>
          <w:lang w:bidi="es-ES_tradnl"/>
        </w:rPr>
        <w:t>Homenaje al profesor Antonio Gallego Morell,</w:t>
      </w:r>
      <w:r>
        <w:rPr>
          <w:lang w:bidi="es-ES_tradnl"/>
        </w:rPr>
        <w:t xml:space="preserve"> I; Universidad de Granada, 1989, 425-44.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3A33C9BC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8858BE">
        <w:rPr>
          <w:lang w:bidi="es-ES_tradnl"/>
        </w:rPr>
        <w:t xml:space="preserve">Lamillar, Juan. "El don de la ironía en la poesía de Javier Salvago." </w:t>
      </w:r>
      <w:r w:rsidRPr="008858BE">
        <w:rPr>
          <w:i/>
          <w:lang w:bidi="es-ES_tradnl"/>
        </w:rPr>
        <w:t>Cuadernos del Sur</w:t>
      </w:r>
      <w:r w:rsidRPr="008858BE">
        <w:rPr>
          <w:lang w:bidi="es-ES_tradnl"/>
        </w:rPr>
        <w:t xml:space="preserve"> 15 Feb. 1990.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FCF08BC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>García-Posada, Miguel. "</w:t>
      </w:r>
      <w:r w:rsidRPr="00D232C1">
        <w:rPr>
          <w:i/>
          <w:lang w:bidi="es-ES_tradnl"/>
        </w:rPr>
        <w:t>Vieja amiga</w:t>
      </w:r>
      <w:r w:rsidRPr="00D232C1">
        <w:rPr>
          <w:lang w:bidi="es-ES_tradnl"/>
        </w:rPr>
        <w:t xml:space="preserve"> de Fernando Ortiz." </w:t>
      </w:r>
      <w:r w:rsidRPr="00D232C1">
        <w:rPr>
          <w:i/>
          <w:lang w:bidi="es-ES_tradnl"/>
        </w:rPr>
        <w:t>ABC</w:t>
      </w:r>
      <w:r w:rsidRPr="00D232C1">
        <w:rPr>
          <w:lang w:bidi="es-ES_tradnl"/>
        </w:rPr>
        <w:t xml:space="preserve"> 10 Nov. 1984.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48F1386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Luna Borge, José. "Las rimas de Jon." </w:t>
      </w:r>
      <w:r w:rsidRPr="00D232C1">
        <w:rPr>
          <w:i/>
          <w:lang w:bidi="es-ES_tradnl"/>
        </w:rPr>
        <w:t>Huelva Información</w:t>
      </w:r>
      <w:r w:rsidRPr="00D232C1">
        <w:rPr>
          <w:lang w:bidi="es-ES_tradnl"/>
        </w:rPr>
        <w:t xml:space="preserve"> 24 June 1989: 36.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(Jon Juaristi).</w:t>
      </w:r>
    </w:p>
    <w:p w14:paraId="2FECE601" w14:textId="77777777" w:rsidR="00227DEB" w:rsidRDefault="00227DEB" w:rsidP="00227DEB">
      <w:r>
        <w:t xml:space="preserve">Masoliver Ródenas, J. A., et al. "Sánchez Robayna y el neopurismo."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184-90.*</w:t>
      </w:r>
    </w:p>
    <w:p w14:paraId="2E40849D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Masoliver Ródenas, J. A., "La poesía de Andrés Sánchez Robayna en el éxtasis de la materia." </w:t>
      </w:r>
      <w:r>
        <w:rPr>
          <w:i/>
          <w:lang w:bidi="es-ES_tradnl"/>
        </w:rPr>
        <w:t>Hora de poesía</w:t>
      </w:r>
      <w:r>
        <w:rPr>
          <w:lang w:bidi="es-ES_tradnl"/>
        </w:rPr>
        <w:t xml:space="preserve"> 37 (1985): 77-80.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C2C431D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Siles, Jaime, "La poesía como conceptualización: </w:t>
      </w:r>
      <w:r w:rsidRPr="00D232C1">
        <w:rPr>
          <w:i/>
          <w:lang w:bidi="es-ES_tradnl"/>
        </w:rPr>
        <w:t>Ludia,</w:t>
      </w:r>
      <w:r w:rsidRPr="00D232C1">
        <w:rPr>
          <w:lang w:bidi="es-ES_tradnl"/>
        </w:rPr>
        <w:t xml:space="preserve"> de Amparo Amorós," </w:t>
      </w:r>
      <w:r w:rsidRPr="00D232C1">
        <w:rPr>
          <w:i/>
          <w:lang w:bidi="es-ES_tradnl"/>
        </w:rPr>
        <w:t>Ínsula</w:t>
      </w:r>
      <w:r w:rsidRPr="00D232C1">
        <w:rPr>
          <w:lang w:bidi="es-ES_tradnl"/>
        </w:rPr>
        <w:t xml:space="preserve"> 444-45 (1983).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4917A5B2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García-Posada, Miguel. "Actos. Miguel Martinón." </w:t>
      </w:r>
      <w:r w:rsidRPr="00D232C1">
        <w:rPr>
          <w:i/>
          <w:lang w:bidi="es-ES_tradnl"/>
        </w:rPr>
        <w:t>ABC literario</w:t>
      </w:r>
      <w:r w:rsidRPr="00D232C1">
        <w:rPr>
          <w:lang w:bidi="es-ES_tradnl"/>
        </w:rPr>
        <w:t xml:space="preserve"> 1 Oct. 1988.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B3C88BD" w14:textId="77777777" w:rsidR="00227DEB" w:rsidRDefault="00227DEB" w:rsidP="00227DEB">
      <w:r>
        <w:t xml:space="preserve">Díez de Revenga, Francisco Javier. "Sánchez Rosillo y la elegía." In </w:t>
      </w:r>
      <w:r>
        <w:rPr>
          <w:i/>
        </w:rPr>
        <w:t xml:space="preserve">Los nuevos nombres: 1975-1990. </w:t>
      </w:r>
      <w:r>
        <w:t xml:space="preserve">Ed. Darío Villanueva et al. </w:t>
      </w:r>
      <w:r>
        <w:lastRenderedPageBreak/>
        <w:t xml:space="preserve">Vol. 9 of </w:t>
      </w:r>
      <w:r>
        <w:rPr>
          <w:i/>
        </w:rPr>
        <w:t>Historia y crítica de la literatura española.</w:t>
      </w:r>
      <w:r>
        <w:t xml:space="preserve"> Gen. ed. Francisco Rico. Barcelona: Crítica, 1992. 191-97.*</w:t>
      </w:r>
    </w:p>
    <w:p w14:paraId="4C5683CA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Díez de Revenga, Francisco Javier. "La poesía elegíaca de Eloy Sánchez Rosillo." </w:t>
      </w:r>
      <w:r>
        <w:rPr>
          <w:i/>
          <w:lang w:bidi="es-ES_tradnl"/>
        </w:rPr>
        <w:t>Monteagudo</w:t>
      </w:r>
      <w:r>
        <w:rPr>
          <w:lang w:bidi="es-ES_tradnl"/>
        </w:rPr>
        <w:t xml:space="preserve"> segunda época, 1 (1985): 25-27. (Secretariado de Publicaciones de la Universidad de Murcia).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E0AC103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Castro, Juana. "El poso de los días." </w:t>
      </w:r>
      <w:r w:rsidRPr="00D232C1">
        <w:rPr>
          <w:i/>
          <w:lang w:bidi="es-ES_tradnl"/>
        </w:rPr>
        <w:t>Sur Cultural</w:t>
      </w:r>
      <w:r w:rsidRPr="00D232C1">
        <w:rPr>
          <w:lang w:bidi="es-ES_tradnl"/>
        </w:rPr>
        <w:t xml:space="preserve"> 16 Feb. 1991.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D9B67C1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Muñoz Molina, Antonio. "Tras el silencio de José Gutiérrez." Prologue to José Gutiérrez, </w:t>
      </w:r>
      <w:r w:rsidRPr="00D232C1">
        <w:rPr>
          <w:i/>
          <w:lang w:bidi="es-ES_tradnl"/>
        </w:rPr>
        <w:t>De la renuncia.</w:t>
      </w:r>
      <w:r w:rsidRPr="00D232C1">
        <w:rPr>
          <w:lang w:bidi="es-ES_tradnl"/>
        </w:rPr>
        <w:t xml:space="preserve"> Madrid: Trieste, 1989.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DE844E1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Villar Ribot, Fidel. "Noticia de instantes." </w:t>
      </w:r>
      <w:r w:rsidRPr="00D232C1">
        <w:rPr>
          <w:i/>
          <w:lang w:bidi="es-ES_tradnl"/>
        </w:rPr>
        <w:t>Campus cultural</w:t>
      </w:r>
      <w:r w:rsidRPr="00D232C1">
        <w:rPr>
          <w:lang w:bidi="es-ES_tradnl"/>
        </w:rPr>
        <w:t xml:space="preserve"> 17 (U of Granada, Nov. 1987).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2A76FFC" w14:textId="77777777" w:rsidR="00227DEB" w:rsidRDefault="00227DEB" w:rsidP="00227DEB">
      <w:r>
        <w:t xml:space="preserve">Luna Borge, José, et al. "Las imágenes del erotismo."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197-203.*</w:t>
      </w:r>
    </w:p>
    <w:p w14:paraId="7C800750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Luna Borge, José. "Las desobediencias de Ana." </w:t>
      </w:r>
      <w:r w:rsidRPr="00D232C1">
        <w:rPr>
          <w:i/>
          <w:lang w:bidi="es-ES_tradnl"/>
        </w:rPr>
        <w:t>Ínsula</w:t>
      </w:r>
      <w:r w:rsidRPr="00D232C1">
        <w:rPr>
          <w:lang w:bidi="es-ES_tradnl"/>
        </w:rPr>
        <w:t xml:space="preserve"> 470-71 (Jan.-Feb. 1986): 17.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6A57010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Ruiz Pérez, Pedro. Epilogue to </w:t>
      </w:r>
      <w:r w:rsidRPr="00D232C1">
        <w:rPr>
          <w:i/>
          <w:lang w:bidi="es-ES_tradnl"/>
        </w:rPr>
        <w:t>Inanna.</w:t>
      </w:r>
      <w:r w:rsidRPr="00D232C1">
        <w:rPr>
          <w:lang w:bidi="es-ES_tradnl"/>
        </w:rPr>
        <w:t xml:space="preserve"> By Juana Castro (Cuadernos de la Posada, 3). Córdoba, 1992. 13-14.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3C8F426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Enrique, Antonio. </w:t>
      </w:r>
      <w:r w:rsidRPr="00D232C1">
        <w:rPr>
          <w:i/>
          <w:lang w:bidi="es-ES_tradnl"/>
        </w:rPr>
        <w:t>"Usted,</w:t>
      </w:r>
      <w:r w:rsidRPr="00D232C1">
        <w:rPr>
          <w:lang w:bidi="es-ES_tradnl"/>
        </w:rPr>
        <w:t xml:space="preserve"> por ejemplo (y con perdón)." </w:t>
      </w:r>
      <w:r w:rsidRPr="00D232C1">
        <w:rPr>
          <w:i/>
          <w:lang w:bidi="es-ES_tradnl"/>
        </w:rPr>
        <w:t>Sur</w:t>
      </w:r>
      <w:r w:rsidRPr="00D232C1">
        <w:rPr>
          <w:lang w:bidi="es-ES_tradnl"/>
        </w:rPr>
        <w:t xml:space="preserve"> (Málaga): 2 Aug. 1986.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(Almudena Grandes).</w:t>
      </w:r>
    </w:p>
    <w:p w14:paraId="6F4B2394" w14:textId="77777777" w:rsidR="00227DEB" w:rsidRDefault="00227DEB" w:rsidP="00227DEB">
      <w:r>
        <w:t xml:space="preserve">Andújar Almansa, José, et al. "García Montero y la recuperación del realismo." In </w:t>
      </w:r>
      <w:r>
        <w:rPr>
          <w:i/>
        </w:rPr>
        <w:t xml:space="preserve">Los nuevos nombres: 1975-1990. </w:t>
      </w:r>
      <w:r>
        <w:t xml:space="preserve">Ed. Darío </w:t>
      </w:r>
      <w:r>
        <w:lastRenderedPageBreak/>
        <w:t xml:space="preserve">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203-13.*</w:t>
      </w:r>
    </w:p>
    <w:p w14:paraId="30A0D370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Andújar Almansa, José. "La construcción de los sentimientos en la poesía de Luis García Montero." </w:t>
      </w:r>
      <w:r>
        <w:rPr>
          <w:i/>
          <w:lang w:bidi="es-ES_tradnl"/>
        </w:rPr>
        <w:t>Trivium</w:t>
      </w:r>
      <w:r>
        <w:rPr>
          <w:lang w:bidi="es-ES_tradnl"/>
        </w:rPr>
        <w:t xml:space="preserve"> 2 (Jerez de la Frontera, 1990): 147-60.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4DC2E1B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Rodríguez, Juan Carlos. Prologue to </w:t>
      </w:r>
      <w:r w:rsidRPr="00D232C1">
        <w:rPr>
          <w:i/>
          <w:lang w:bidi="es-ES_tradnl"/>
        </w:rPr>
        <w:t xml:space="preserve">Las cortezas del fruto, </w:t>
      </w:r>
      <w:r w:rsidRPr="00D232C1">
        <w:rPr>
          <w:lang w:bidi="es-ES_tradnl"/>
        </w:rPr>
        <w:t xml:space="preserve">by Álvaro Salvador. Madrid: Endymión, 1980: 15-25.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DE1810D" w14:textId="77777777" w:rsidR="00227DEB" w:rsidRPr="008858BE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Molina Campos, Enrique. "Sobre una primera antología de Antonio Jiménez Millán." Prologue to </w:t>
      </w:r>
      <w:r w:rsidRPr="00D232C1">
        <w:rPr>
          <w:i/>
          <w:lang w:bidi="es-ES_tradnl"/>
        </w:rPr>
        <w:t>La mirada infiel (Antología poética 1975-1985).</w:t>
      </w:r>
      <w:r w:rsidRPr="00D232C1">
        <w:rPr>
          <w:lang w:bidi="es-ES_tradnl"/>
        </w:rPr>
        <w:t xml:space="preserve"> By Antonio Jiménez Millán. (Maillot Amarillo). Diputación de Granada, 1987. 9-15.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3F208EE3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Castillo, José Luis del. "Noticias del más acá." </w:t>
      </w:r>
      <w:r w:rsidRPr="00D232C1">
        <w:rPr>
          <w:i/>
          <w:lang w:bidi="es-ES_tradnl"/>
        </w:rPr>
        <w:t>Ínsula</w:t>
      </w:r>
      <w:r w:rsidRPr="00D232C1">
        <w:rPr>
          <w:lang w:bidi="es-ES_tradnl"/>
        </w:rPr>
        <w:t xml:space="preserve"> 527 (1990).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(Fernando Beltrán).</w:t>
      </w:r>
    </w:p>
    <w:p w14:paraId="5F167906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8858BE">
        <w:rPr>
          <w:lang w:bidi="es-ES_tradnl"/>
        </w:rPr>
        <w:t xml:space="preserve">Sánchez-Ostiz, Miguel. "Una mirada encantada." </w:t>
      </w:r>
      <w:r w:rsidRPr="008858BE">
        <w:rPr>
          <w:i/>
          <w:lang w:bidi="es-ES_tradnl"/>
        </w:rPr>
        <w:t>Navarra hoy</w:t>
      </w:r>
      <w:r w:rsidRPr="008858BE">
        <w:rPr>
          <w:lang w:bidi="es-ES_tradnl"/>
        </w:rPr>
        <w:t xml:space="preserve"> 20 April 1985.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(Andrés Trapiello).</w:t>
      </w:r>
    </w:p>
    <w:p w14:paraId="7C2DBDDB" w14:textId="77777777" w:rsidR="00227DEB" w:rsidRDefault="00227DEB" w:rsidP="00227DEB">
      <w:r>
        <w:t xml:space="preserve">Sánchez Ostiz, Miguel, et al. "Poetas de </w:t>
      </w:r>
      <w:r>
        <w:rPr>
          <w:i/>
        </w:rPr>
        <w:t>Trieste:</w:t>
      </w:r>
      <w:r>
        <w:t xml:space="preserve"> Andrés Trapiello y Juan Manuel Bonet."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214-19.*</w:t>
      </w:r>
    </w:p>
    <w:p w14:paraId="01D9833B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García de la Concha, Víctor. "Hermosos versos de caducada rima: </w:t>
      </w:r>
      <w:r>
        <w:rPr>
          <w:i/>
          <w:lang w:bidi="es-ES_tradnl"/>
        </w:rPr>
        <w:t>El mismo libro</w:t>
      </w:r>
      <w:r>
        <w:rPr>
          <w:lang w:bidi="es-ES_tradnl"/>
        </w:rPr>
        <w:t xml:space="preserve"> de Andrés Trapiello."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522 (1990): 29-30.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108C2DE7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Perucho, Juan. "Juan Manuel Bonet, o los frutos del tiempo."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21 May 1991.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</w:t>
      </w:r>
      <w:r>
        <w:rPr>
          <w:lang w:bidi="es-ES_tradnl"/>
        </w:rPr>
        <w:lastRenderedPageBreak/>
        <w:t xml:space="preserve">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CC9A4A0" w14:textId="77777777" w:rsidR="00227DEB" w:rsidRDefault="00227DEB" w:rsidP="00227DEB">
      <w:r>
        <w:t xml:space="preserve">Delgado, Bernardo, and Juan José Lanz. "La 'nueva épica'."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219-22.*</w:t>
      </w:r>
    </w:p>
    <w:p w14:paraId="0EBD7754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Delgado, Bernardo. "Julio Llamazares: </w:t>
      </w:r>
      <w:r>
        <w:rPr>
          <w:i/>
          <w:lang w:bidi="es-ES_tradnl"/>
        </w:rPr>
        <w:t>La lentitud de los bueyes." Jugar con fuego</w:t>
      </w:r>
      <w:r>
        <w:rPr>
          <w:lang w:bidi="es-ES_tradnl"/>
        </w:rPr>
        <w:t xml:space="preserve"> VIII-IX (Avilés, 1979): 117-19.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159785E5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Lanz, Juan José. "Julio Martínez Mesanza." </w:t>
      </w:r>
      <w:r>
        <w:rPr>
          <w:i/>
          <w:lang w:bidi="es-ES_tradnl"/>
        </w:rPr>
        <w:t>El Urogallo</w:t>
      </w:r>
      <w:r>
        <w:rPr>
          <w:lang w:bidi="es-ES_tradnl"/>
        </w:rPr>
        <w:t xml:space="preserve"> 64-65 (1991): 95.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0F85464" w14:textId="77777777" w:rsidR="00227DEB" w:rsidRDefault="00227DEB" w:rsidP="00227DEB">
      <w:r>
        <w:t xml:space="preserve">Llamazares, Julio, et al. "Blanca Andreu y los surrealismos."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223-29.*</w:t>
      </w:r>
    </w:p>
    <w:p w14:paraId="01CA74FF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Llamazares, Julio. "</w:t>
      </w:r>
      <w:r>
        <w:rPr>
          <w:i/>
          <w:lang w:bidi="es-ES_tradnl"/>
        </w:rPr>
        <w:t xml:space="preserve">De una niña de provincias que se vino a vivir en un Chagall." </w:t>
      </w:r>
      <w:r>
        <w:rPr>
          <w:lang w:bidi="es-ES_tradnl"/>
        </w:rPr>
        <w:t xml:space="preserve">(On Blanca Andreu's book). </w:t>
      </w:r>
      <w:r>
        <w:rPr>
          <w:i/>
          <w:lang w:bidi="es-ES_tradnl"/>
        </w:rPr>
        <w:t>Pueblo</w:t>
      </w:r>
      <w:r>
        <w:rPr>
          <w:lang w:bidi="es-ES_tradnl"/>
        </w:rPr>
        <w:t xml:space="preserve"> 4 April 1981.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4EF70712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Ayala-Dip, J. E."La lengua de lo propio." </w:t>
      </w:r>
      <w:r>
        <w:rPr>
          <w:i/>
          <w:lang w:bidi="es-ES_tradnl"/>
        </w:rPr>
        <w:t>El País</w:t>
      </w:r>
      <w:r>
        <w:rPr>
          <w:lang w:bidi="es-ES_tradnl"/>
        </w:rPr>
        <w:t xml:space="preserve"> 12 March 1989.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(Blanca Andreu).</w:t>
      </w:r>
    </w:p>
    <w:p w14:paraId="75D70C5D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Augusto Ayuso, César. "Amalia Iglesias: fulgor y seducción de la palabra." </w:t>
      </w:r>
      <w:r>
        <w:rPr>
          <w:i/>
          <w:lang w:bidi="es-ES_tradnl"/>
        </w:rPr>
        <w:t>El norte de Castilla</w:t>
      </w:r>
      <w:r>
        <w:rPr>
          <w:lang w:bidi="es-ES_tradnl"/>
        </w:rPr>
        <w:t xml:space="preserve"> 17 June 1989.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</w:t>
      </w:r>
    </w:p>
    <w:p w14:paraId="56023FEC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Castaño, Adolfo. "</w:t>
      </w:r>
      <w:r>
        <w:rPr>
          <w:i/>
          <w:lang w:bidi="es-ES_tradnl"/>
        </w:rPr>
        <w:t>Los versos del eunuco.</w:t>
      </w:r>
      <w:r>
        <w:rPr>
          <w:lang w:bidi="es-ES_tradnl"/>
        </w:rPr>
        <w:t xml:space="preserve"> Odio y malditismo." </w:t>
      </w:r>
      <w:r>
        <w:rPr>
          <w:i/>
          <w:lang w:bidi="es-ES_tradnl"/>
        </w:rPr>
        <w:t>Reseña de literatura, arte y espectáculo</w:t>
      </w:r>
      <w:r>
        <w:rPr>
          <w:lang w:bidi="es-ES_tradnl"/>
        </w:rPr>
        <w:t xml:space="preserve"> 167 (1986).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(Luisa Castro).</w:t>
      </w:r>
    </w:p>
    <w:p w14:paraId="2F5B2F8E" w14:textId="77777777" w:rsidR="00227DEB" w:rsidRDefault="00227DEB" w:rsidP="00227DEB">
      <w:r>
        <w:t xml:space="preserve">Romojaro, Rosa, et al. "Más allá de las palabras."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229-37.*</w:t>
      </w:r>
    </w:p>
    <w:p w14:paraId="583C26DD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Romojaro, Rosa. "De perfección y misterio." </w:t>
      </w:r>
      <w:r>
        <w:rPr>
          <w:i/>
          <w:lang w:bidi="es-ES_tradnl"/>
        </w:rPr>
        <w:t>Puerta oscura</w:t>
      </w:r>
      <w:r>
        <w:rPr>
          <w:lang w:bidi="es-ES_tradnl"/>
        </w:rPr>
        <w:t xml:space="preserve"> 5 (1987): </w:t>
      </w:r>
      <w:r>
        <w:rPr>
          <w:lang w:bidi="es-ES_tradnl"/>
        </w:rPr>
        <w:lastRenderedPageBreak/>
        <w:t xml:space="preserve">54-55.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(Justo Navarro).</w:t>
      </w:r>
    </w:p>
    <w:p w14:paraId="16ABC2AE" w14:textId="77777777" w:rsidR="00227DEB" w:rsidRPr="00F503D0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Navarro, Justo. "Lectura de Rosa Romojaro." </w:t>
      </w:r>
      <w:r>
        <w:rPr>
          <w:i/>
          <w:lang w:bidi="es-ES_tradnl"/>
        </w:rPr>
        <w:t>Sur Cultural</w:t>
      </w:r>
      <w:r>
        <w:rPr>
          <w:lang w:bidi="es-ES_tradnl"/>
        </w:rPr>
        <w:t xml:space="preserve"> 110 (4 July 1987).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658513F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García Martín, José Luis. "Nombrar el Misterio." </w:t>
      </w:r>
      <w:r>
        <w:rPr>
          <w:i/>
          <w:lang w:bidi="es-ES_tradnl"/>
        </w:rPr>
        <w:t>Diario de Jerez</w:t>
      </w:r>
      <w:r>
        <w:rPr>
          <w:lang w:bidi="es-ES_tradnl"/>
        </w:rPr>
        <w:t xml:space="preserve"> 30 April 1989.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(Álvaro Valverde).</w:t>
      </w:r>
    </w:p>
    <w:p w14:paraId="1531B508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Lanz, Juan José. "Diego Doncel." </w:t>
      </w:r>
      <w:r>
        <w:rPr>
          <w:i/>
          <w:lang w:bidi="es-ES_tradnl"/>
        </w:rPr>
        <w:t>El Urogallo</w:t>
      </w:r>
      <w:r>
        <w:rPr>
          <w:lang w:bidi="es-ES_tradnl"/>
        </w:rPr>
        <w:t xml:space="preserve"> 64-65 (Sept.</w:t>
      </w:r>
      <w:r>
        <w:rPr>
          <w:sz w:val="26"/>
          <w:lang w:bidi="es-ES_tradnl"/>
        </w:rPr>
        <w:t xml:space="preserve">-Oct. 1991): 89.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</w:t>
      </w:r>
    </w:p>
    <w:p w14:paraId="2EFAB0E6" w14:textId="77777777" w:rsidR="00227DEB" w:rsidRPr="006F67B4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6F67B4">
        <w:rPr>
          <w:lang w:bidi="es-ES_tradnl"/>
        </w:rPr>
        <w:t xml:space="preserve">Alas, Leopoldo. Prologue to </w:t>
      </w:r>
      <w:r w:rsidRPr="006F67B4">
        <w:rPr>
          <w:i/>
          <w:lang w:bidi="es-ES_tradnl"/>
        </w:rPr>
        <w:t>Orphénica Lyra</w:t>
      </w:r>
      <w:r w:rsidRPr="006F67B4">
        <w:rPr>
          <w:lang w:bidi="es-ES_tradnl"/>
        </w:rPr>
        <w:t>,</w:t>
      </w:r>
      <w:r w:rsidRPr="006F67B4">
        <w:rPr>
          <w:i/>
          <w:lang w:bidi="es-ES_tradnl"/>
        </w:rPr>
        <w:t xml:space="preserve"> </w:t>
      </w:r>
      <w:r w:rsidRPr="006F67B4">
        <w:rPr>
          <w:lang w:bidi="es-ES_tradnl"/>
        </w:rPr>
        <w:t xml:space="preserve"> by Luis Martínez Merlo. Alcalá de Henares: Colegio del Rey, 1985. 7-10. Select. in </w:t>
      </w:r>
      <w:r w:rsidRPr="006F67B4">
        <w:rPr>
          <w:i/>
          <w:lang w:bidi="es-ES_tradnl"/>
        </w:rPr>
        <w:t>Los nuevos nombres: 1975-1990.</w:t>
      </w:r>
      <w:r w:rsidRPr="006F67B4">
        <w:rPr>
          <w:lang w:bidi="es-ES_tradnl"/>
        </w:rPr>
        <w:t xml:space="preserve"> By Darío Villanueva et al. Vol. 9 of </w:t>
      </w:r>
      <w:r w:rsidRPr="006F67B4">
        <w:rPr>
          <w:i/>
          <w:lang w:bidi="es-ES_tradnl"/>
        </w:rPr>
        <w:t>Historia y Crítica de la Literatura Española.</w:t>
      </w:r>
      <w:r w:rsidRPr="006F67B4">
        <w:rPr>
          <w:lang w:bidi="es-ES_tradnl"/>
        </w:rPr>
        <w:t xml:space="preserve"> Gen. ed. Francisco Rico. Barcelona: Crítica, 1992.*</w:t>
      </w:r>
    </w:p>
    <w:p w14:paraId="62613BD9" w14:textId="77777777" w:rsidR="00227DEB" w:rsidRDefault="00227DEB" w:rsidP="00227DEB">
      <w:r>
        <w:t xml:space="preserve">Alas, Leopoldo, et al. "Las tradiciones." (Poetry).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237-42.*</w:t>
      </w:r>
    </w:p>
    <w:p w14:paraId="4741DAEF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Sáez, José Antonio. "La plenitud gozosa." </w:t>
      </w:r>
      <w:r>
        <w:rPr>
          <w:i/>
          <w:lang w:bidi="es-ES_tradnl"/>
        </w:rPr>
        <w:t>Ideal</w:t>
      </w:r>
      <w:r>
        <w:rPr>
          <w:lang w:bidi="es-ES_tradnl"/>
        </w:rPr>
        <w:t xml:space="preserve"> (Granada) 4 Oct. 1991: 35.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(Emilio Orozco Díaz)</w:t>
      </w:r>
    </w:p>
    <w:p w14:paraId="4478DA44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Fernández, Celia. "El amor como escritura de una pasión que da el conocimiento."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541 (Jan. 1992): 16.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(Francisco Castaño).</w:t>
      </w:r>
    </w:p>
    <w:p w14:paraId="6B5A3B91" w14:textId="77777777" w:rsidR="00227DEB" w:rsidRDefault="00227DEB" w:rsidP="00227DEB">
      <w:r>
        <w:t xml:space="preserve">Linares, Abelardo. "Ficciones, apócrifos y otros poetas."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242-48.*</w:t>
      </w:r>
    </w:p>
    <w:p w14:paraId="7FAC13D8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Linares, Abelardo. "</w:t>
      </w:r>
      <w:r>
        <w:rPr>
          <w:i/>
          <w:lang w:bidi="es-ES_tradnl"/>
        </w:rPr>
        <w:t>Los vanos mundos." Olvidos de Granada</w:t>
      </w:r>
      <w:r>
        <w:rPr>
          <w:lang w:bidi="es-ES_tradnl"/>
        </w:rPr>
        <w:t xml:space="preserve"> 11 (1985).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 xml:space="preserve">Historia y Crítica de la Literatura </w:t>
      </w:r>
      <w:r>
        <w:rPr>
          <w:i/>
          <w:lang w:bidi="es-ES_tradnl"/>
        </w:rPr>
        <w:lastRenderedPageBreak/>
        <w:t>Española.</w:t>
      </w:r>
      <w:r>
        <w:rPr>
          <w:lang w:bidi="es-ES_tradnl"/>
        </w:rPr>
        <w:t xml:space="preserve"> Gen. ed. Francisco Rico. Barcelona: Crítica, 1992.* (Felipe Benítez Reyes).</w:t>
      </w:r>
    </w:p>
    <w:p w14:paraId="07825483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Piquero, José Luis. "El don de Cilleruelo." </w:t>
      </w:r>
      <w:r>
        <w:rPr>
          <w:i/>
          <w:lang w:bidi="es-ES_tradnl"/>
        </w:rPr>
        <w:t>Sur Cultural</w:t>
      </w:r>
      <w:r>
        <w:rPr>
          <w:lang w:bidi="es-ES_tradnl"/>
        </w:rPr>
        <w:t xml:space="preserve"> 6 Oct. 1990.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(José Ángel Cilleruelo).</w:t>
      </w:r>
    </w:p>
    <w:p w14:paraId="2DF0CFA0" w14:textId="77777777" w:rsidR="00227DEB" w:rsidRPr="00F503D0" w:rsidRDefault="00227DEB">
      <w:pPr>
        <w:widowControl w:val="0"/>
        <w:autoSpaceDE w:val="0"/>
        <w:autoSpaceDN w:val="0"/>
        <w:adjustRightInd w:val="0"/>
        <w:rPr>
          <w:sz w:val="26"/>
          <w:lang w:bidi="es-ES_tradnl"/>
        </w:rPr>
      </w:pPr>
      <w:r>
        <w:rPr>
          <w:lang w:bidi="es-ES_tradnl"/>
        </w:rPr>
        <w:t xml:space="preserve">Lanz, Juan José. "Carlos Marzal." </w:t>
      </w:r>
      <w:r>
        <w:rPr>
          <w:i/>
          <w:lang w:bidi="es-ES_tradnl"/>
        </w:rPr>
        <w:t>El Urogallo</w:t>
      </w:r>
      <w:r>
        <w:rPr>
          <w:lang w:bidi="es-ES_tradnl"/>
        </w:rPr>
        <w:t xml:space="preserve"> 64-65 (Sept.-Oct. 1991): 96.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0A5A0325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F503D0">
        <w:rPr>
          <w:lang w:bidi="es-ES_tradnl"/>
        </w:rPr>
        <w:t xml:space="preserve">Linares, Abelardo. </w:t>
      </w:r>
      <w:r w:rsidRPr="00F503D0">
        <w:rPr>
          <w:i/>
          <w:lang w:bidi="es-ES_tradnl"/>
        </w:rPr>
        <w:t xml:space="preserve">"Los vanos mundos." Olvidos de Granada </w:t>
      </w:r>
      <w:r w:rsidRPr="00F503D0">
        <w:rPr>
          <w:lang w:bidi="es-ES_tradnl"/>
        </w:rPr>
        <w:t xml:space="preserve">II (1985).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(Felipe Benítez Reyes).</w:t>
      </w:r>
    </w:p>
    <w:p w14:paraId="3A376A00" w14:textId="77777777" w:rsidR="00227DEB" w:rsidRPr="00F503D0" w:rsidRDefault="00227DEB">
      <w:pPr>
        <w:widowControl w:val="0"/>
        <w:autoSpaceDE w:val="0"/>
        <w:autoSpaceDN w:val="0"/>
        <w:adjustRightInd w:val="0"/>
        <w:rPr>
          <w:sz w:val="26"/>
          <w:lang w:bidi="es-ES_tradnl"/>
        </w:rPr>
      </w:pPr>
      <w:r>
        <w:rPr>
          <w:lang w:bidi="es-ES_tradnl"/>
        </w:rPr>
        <w:t xml:space="preserve">Piquero, José Luis. "El don de Cilleruelo." </w:t>
      </w:r>
      <w:r>
        <w:rPr>
          <w:i/>
          <w:lang w:bidi="es-ES_tradnl"/>
        </w:rPr>
        <w:t>Sur Cultural</w:t>
      </w:r>
      <w:r>
        <w:rPr>
          <w:lang w:bidi="es-ES_tradnl"/>
        </w:rPr>
        <w:t xml:space="preserve"> 6 Oct. 1990.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AEA4761" w14:textId="77777777" w:rsidR="00227DEB" w:rsidRPr="00F503D0" w:rsidRDefault="00227DEB">
      <w:pPr>
        <w:widowControl w:val="0"/>
        <w:autoSpaceDE w:val="0"/>
        <w:autoSpaceDN w:val="0"/>
        <w:adjustRightInd w:val="0"/>
        <w:rPr>
          <w:sz w:val="26"/>
          <w:lang w:bidi="es-ES_tradnl"/>
        </w:rPr>
      </w:pPr>
      <w:r w:rsidRPr="00F503D0">
        <w:rPr>
          <w:lang w:bidi="es-ES_tradnl"/>
        </w:rPr>
        <w:t xml:space="preserve">Lanz, Juan José. "Carlos Marzal." </w:t>
      </w:r>
      <w:r w:rsidRPr="00F503D0">
        <w:rPr>
          <w:i/>
          <w:lang w:bidi="es-ES_tradnl"/>
        </w:rPr>
        <w:t>El Urogallo</w:t>
      </w:r>
      <w:r w:rsidRPr="00F503D0">
        <w:rPr>
          <w:lang w:bidi="es-ES_tradnl"/>
        </w:rPr>
        <w:t xml:space="preserve"> 64-65 (Sept.-Oct. 1991): 96.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08C15C16" w14:textId="77777777" w:rsidR="00227DEB" w:rsidRPr="00F503D0" w:rsidRDefault="00227DEB">
      <w:pPr>
        <w:widowControl w:val="0"/>
        <w:autoSpaceDE w:val="0"/>
        <w:autoSpaceDN w:val="0"/>
        <w:adjustRightInd w:val="0"/>
        <w:rPr>
          <w:sz w:val="26"/>
          <w:lang w:bidi="es-ES_tradnl"/>
        </w:rPr>
      </w:pPr>
      <w:r w:rsidRPr="00F503D0">
        <w:rPr>
          <w:lang w:bidi="es-ES_tradnl"/>
        </w:rPr>
        <w:t xml:space="preserve">García Martín, José Luis. "La versatilidad de Vicnte Gallego." </w:t>
      </w:r>
      <w:r w:rsidRPr="00F503D0">
        <w:rPr>
          <w:i/>
          <w:lang w:bidi="es-ES_tradnl"/>
        </w:rPr>
        <w:t>El Ciervo</w:t>
      </w:r>
      <w:r w:rsidRPr="00F503D0">
        <w:rPr>
          <w:lang w:bidi="es-ES_tradnl"/>
        </w:rPr>
        <w:t xml:space="preserve"> 460 (June 1989): 38.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CF6779A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F503D0">
        <w:rPr>
          <w:lang w:bidi="es-ES_tradnl"/>
        </w:rPr>
        <w:t xml:space="preserve">Sanz Villanueva, Santos. "La novela." </w:t>
      </w:r>
      <w:r>
        <w:rPr>
          <w:lang w:bidi="es-ES_tradnl"/>
        </w:rPr>
        <w:t>I</w:t>
      </w:r>
      <w:r w:rsidRPr="008858BE">
        <w:rPr>
          <w:lang w:bidi="es-ES_tradnl"/>
        </w:rPr>
        <w:t xml:space="preserve">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249-84.*</w:t>
      </w:r>
    </w:p>
    <w:p w14:paraId="16575751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Villanueva, Darío. "La novela." In Villanueva et al., </w:t>
      </w:r>
      <w:r>
        <w:rPr>
          <w:i/>
          <w:lang w:bidi="es-ES_tradnl"/>
        </w:rPr>
        <w:t>Letras españolas</w:t>
      </w:r>
      <w:r>
        <w:rPr>
          <w:lang w:bidi="es-ES_tradnl"/>
        </w:rPr>
        <w:t>. Madrid: Castalia, 1987. 19-64. Select. i</w:t>
      </w:r>
      <w:r w:rsidRPr="008858BE">
        <w:rPr>
          <w:lang w:bidi="es-ES_tradnl"/>
        </w:rPr>
        <w:t xml:space="preserve">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FBD8862" w14:textId="77777777" w:rsidR="00227DEB" w:rsidRDefault="00227DEB" w:rsidP="00227DEB">
      <w:r>
        <w:t xml:space="preserve">Villanueva, Darío, et al. "La 'nueva narrativa' española."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285-305.*</w:t>
      </w:r>
    </w:p>
    <w:p w14:paraId="1525D5CC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Bértolo, Constantino. "Introducción a la narrativa española actual." </w:t>
      </w:r>
      <w:r>
        <w:rPr>
          <w:i/>
          <w:lang w:bidi="es-ES_tradnl"/>
        </w:rPr>
        <w:lastRenderedPageBreak/>
        <w:t>Revista de Occidente</w:t>
      </w:r>
      <w:r>
        <w:rPr>
          <w:lang w:bidi="es-ES_tradnl"/>
        </w:rPr>
        <w:t xml:space="preserve"> 98-99 (1989): 29-60. I</w:t>
      </w:r>
      <w:r w:rsidRPr="008858BE">
        <w:rPr>
          <w:lang w:bidi="es-ES_tradnl"/>
        </w:rPr>
        <w:t xml:space="preserve">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7879D71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Murillo, Enrique. "La actualidad de la narrativa española." </w:t>
      </w:r>
      <w:r>
        <w:rPr>
          <w:i/>
          <w:lang w:bidi="es-ES_tradnl"/>
        </w:rPr>
        <w:t>Diario 16</w:t>
      </w:r>
      <w:r>
        <w:rPr>
          <w:lang w:bidi="es-ES_tradnl"/>
        </w:rPr>
        <w:t xml:space="preserve"> 23 April 1988. I</w:t>
      </w:r>
      <w:r w:rsidRPr="008858BE">
        <w:rPr>
          <w:lang w:bidi="es-ES_tradnl"/>
        </w:rPr>
        <w:t xml:space="preserve">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8AFE9F1" w14:textId="77777777" w:rsidR="00227DEB" w:rsidRPr="00F503D0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Marco, José María. "El espacio de la libertad." </w:t>
      </w:r>
      <w:r>
        <w:rPr>
          <w:i/>
          <w:lang w:bidi="es-ES_tradnl"/>
        </w:rPr>
        <w:t>Quimera</w:t>
      </w:r>
      <w:r>
        <w:rPr>
          <w:lang w:bidi="es-ES_tradnl"/>
        </w:rPr>
        <w:t xml:space="preserve"> 66-67: 48-52. Select. i</w:t>
      </w:r>
      <w:r w:rsidRPr="008858BE">
        <w:rPr>
          <w:lang w:bidi="es-ES_tradnl"/>
        </w:rPr>
        <w:t xml:space="preserve">n "La verdad sobre el caso Mendoza",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(Eduardo Mendoza).</w:t>
      </w:r>
    </w:p>
    <w:p w14:paraId="6FAE9FFC" w14:textId="77777777" w:rsidR="00227DEB" w:rsidRDefault="00227DEB" w:rsidP="00227DEB">
      <w:r>
        <w:t xml:space="preserve">Marco, José María, et al. "La verdad sobre el caso Mendoza."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305-15.*</w:t>
      </w:r>
    </w:p>
    <w:p w14:paraId="193C73CC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Calvi, María Vittoria. "Storia e parodia nei romanzi de Mendoza." </w:t>
      </w:r>
      <w:r>
        <w:rPr>
          <w:i/>
          <w:lang w:bidi="es-ES_tradnl"/>
        </w:rPr>
        <w:t>Lingua e Letteratura</w:t>
      </w:r>
      <w:r>
        <w:rPr>
          <w:lang w:bidi="es-ES_tradnl"/>
        </w:rPr>
        <w:t xml:space="preserve"> 10 (1988): 138-52. Select. i</w:t>
      </w:r>
      <w:r w:rsidRPr="008858BE">
        <w:rPr>
          <w:lang w:bidi="es-ES_tradnl"/>
        </w:rPr>
        <w:t xml:space="preserve">n "La verdad sobre el caso Mendoza",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</w:t>
      </w:r>
    </w:p>
    <w:p w14:paraId="3F33064B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Alonso, Santos. "Desperdiciada fabulación."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516 (Dec. 1989): 21. Select. i</w:t>
      </w:r>
      <w:r w:rsidRPr="008858BE">
        <w:rPr>
          <w:lang w:bidi="es-ES_tradnl"/>
        </w:rPr>
        <w:t xml:space="preserve">n "La verdad sobre el caso Mendoza",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</w:t>
      </w:r>
    </w:p>
    <w:p w14:paraId="23853308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Sobejano, Gonzalo. "Juan José Millás, fabulador de la extrañeza." In </w:t>
      </w:r>
      <w:r>
        <w:rPr>
          <w:i/>
          <w:lang w:bidi="es-ES_tradnl"/>
        </w:rPr>
        <w:t xml:space="preserve">Nuevos y novísimos. </w:t>
      </w:r>
      <w:r>
        <w:rPr>
          <w:lang w:bidi="es-ES_tradnl"/>
        </w:rPr>
        <w:t xml:space="preserve">Ed. Ricardo Landeira and Luis T. González del Valle. </w:t>
      </w:r>
      <w:r w:rsidRPr="009219D5">
        <w:rPr>
          <w:lang w:val="en-US" w:bidi="es-ES_tradnl"/>
        </w:rPr>
        <w:t xml:space="preserve">Boulder (Colorado): Society of Spanish and Spanish-American Studies, 1987. 195-214. Select. in </w:t>
      </w:r>
      <w:r w:rsidRPr="009219D5">
        <w:rPr>
          <w:i/>
          <w:lang w:val="en-US" w:bidi="es-ES_tradnl"/>
        </w:rPr>
        <w:t>Los nuevos nombres: 1975-1990.</w:t>
      </w:r>
      <w:r w:rsidRPr="009219D5">
        <w:rPr>
          <w:lang w:val="en-US" w:bidi="es-ES_tradnl"/>
        </w:rPr>
        <w:t xml:space="preserve"> </w:t>
      </w:r>
      <w:r>
        <w:rPr>
          <w:lang w:bidi="es-ES_tradnl"/>
        </w:rPr>
        <w:t xml:space="preserve">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48036DD5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"Sobre la novela y el cuento dentro de una novela." </w:t>
      </w:r>
      <w:r>
        <w:rPr>
          <w:i/>
          <w:lang w:bidi="es-ES_tradnl"/>
        </w:rPr>
        <w:t>Lucanor</w:t>
      </w:r>
      <w:r>
        <w:rPr>
          <w:lang w:bidi="es-ES_tradnl"/>
        </w:rPr>
        <w:t xml:space="preserve"> 2 (Dec. 1988): 73-93. (On Millás).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4699597F" w14:textId="77777777" w:rsidR="00227DEB" w:rsidRDefault="00227DEB" w:rsidP="00227DEB">
      <w:r>
        <w:t xml:space="preserve">_____. "Juan José Millás: Fábulas de la extrañeza."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lastRenderedPageBreak/>
        <w:t>Historia y crítica de la literatura española.</w:t>
      </w:r>
      <w:r>
        <w:t xml:space="preserve"> Gen. ed. Francisco Rico. Barcelona: Crítica, 1992. 315-22.*</w:t>
      </w:r>
    </w:p>
    <w:p w14:paraId="040B442B" w14:textId="77777777" w:rsidR="00227DEB" w:rsidRDefault="00227DEB" w:rsidP="00227DEB">
      <w:r w:rsidRPr="00631138">
        <w:rPr>
          <w:lang w:bidi="es-ES_tradnl"/>
        </w:rPr>
        <w:t xml:space="preserve">Martínez Menchén, Antonio. "La doble orilla de José María Merino." </w:t>
      </w:r>
      <w:r w:rsidRPr="00631138">
        <w:rPr>
          <w:i/>
          <w:lang w:bidi="es-ES_tradnl"/>
        </w:rPr>
        <w:t>Cuadernos Hispanoamericanos</w:t>
      </w:r>
      <w:r w:rsidRPr="00631138">
        <w:rPr>
          <w:lang w:bidi="es-ES_tradnl"/>
        </w:rPr>
        <w:t xml:space="preserve"> 439 (Jan. 1987): 115-21.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</w:t>
      </w:r>
      <w:r>
        <w:t xml:space="preserve"> 322-26.*</w:t>
      </w:r>
    </w:p>
    <w:p w14:paraId="3F42CFBB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631138">
        <w:rPr>
          <w:lang w:bidi="es-ES_tradnl"/>
        </w:rPr>
        <w:t xml:space="preserve">Cipljauskaité, Biruté. "Esther Tusquets y la escritura femenina." From Ciplijauskaité, </w:t>
      </w:r>
      <w:r w:rsidRPr="00631138">
        <w:rPr>
          <w:i/>
          <w:lang w:bidi="es-ES_tradnl"/>
        </w:rPr>
        <w:t>La novela femenina contemporánea.</w:t>
      </w:r>
      <w:r w:rsidRPr="00631138">
        <w:rPr>
          <w:lang w:bidi="es-ES_tradnl"/>
        </w:rPr>
        <w:t xml:space="preserve"> Barcelona: Anthropos, 1988.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327-35.*</w:t>
      </w:r>
    </w:p>
    <w:p w14:paraId="012815EC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Sanz Villanueva, Santos. "En la provincia de Luis Mateo Díez." From "Luis Matéo Díez, entre la crítica y la invención." </w:t>
      </w:r>
      <w:r>
        <w:rPr>
          <w:i/>
          <w:lang w:bidi="es-ES_tradnl"/>
        </w:rPr>
        <w:t>La página</w:t>
      </w:r>
      <w:r>
        <w:rPr>
          <w:lang w:bidi="es-ES_tradnl"/>
        </w:rPr>
        <w:t xml:space="preserve"> 1 (1989): 1-11.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335-41.*</w:t>
      </w:r>
    </w:p>
    <w:p w14:paraId="79DDC22B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Masoliver, Juan Ramón. "La creación de un mundo." </w:t>
      </w:r>
      <w:r>
        <w:rPr>
          <w:i/>
          <w:lang w:bidi="es-ES_tradnl"/>
        </w:rPr>
        <w:t>Quimera</w:t>
      </w:r>
      <w:r>
        <w:rPr>
          <w:lang w:bidi="es-ES_tradnl"/>
        </w:rPr>
        <w:t xml:space="preserve"> 64: 49-53.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 (Miguel Espinosa).</w:t>
      </w:r>
    </w:p>
    <w:p w14:paraId="4B6ED7BE" w14:textId="77777777" w:rsidR="00227DEB" w:rsidRDefault="00227DEB" w:rsidP="00227DEB">
      <w:r>
        <w:t xml:space="preserve">Masoliver, Juan Ramón, et al. "Lugares de la imaginación hacia 1980: M. Espinosa, J. Tomeo, R. Ruiz, J. Ferrero."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341-54.*</w:t>
      </w:r>
    </w:p>
    <w:p w14:paraId="76577D98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Suñén, Luis. "Fernando G. Delgado y Javier Tomeo."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404-405 (July-August 1980): 11-12.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157A2DCD" w14:textId="77777777" w:rsidR="00227DEB" w:rsidRPr="00631138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Masoliver, Juan Ramón, et al. "Lugares de la imaginación hacia 1980: M. Espinosa, J. Tomeo, R. Ruiz, J. Ferrero." I</w:t>
      </w:r>
      <w:r w:rsidRPr="008858BE">
        <w:rPr>
          <w:lang w:bidi="es-ES_tradnl"/>
        </w:rPr>
        <w:t xml:space="preserve">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0B3BD570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Mena, J. C., et al. "La trayectoria de Javier Marías."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354-61.*</w:t>
      </w:r>
    </w:p>
    <w:p w14:paraId="1177D380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lastRenderedPageBreak/>
        <w:t xml:space="preserve">Mena, J. C. </w:t>
      </w:r>
      <w:r>
        <w:rPr>
          <w:i/>
          <w:lang w:bidi="es-ES_tradnl"/>
        </w:rPr>
        <w:t>La obra literaria de Gonzálo Suárez.</w:t>
      </w:r>
      <w:r>
        <w:rPr>
          <w:lang w:bidi="es-ES_tradnl"/>
        </w:rPr>
        <w:t xml:space="preserve"> Barcelona: Sirmio, forthcoming 1991.</w:t>
      </w:r>
    </w:p>
    <w:p w14:paraId="3CF9969D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Abbot, J. H. Rev. on Javier Marías.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9 June 1983.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4E13D8F4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Masoliver Ródenas, J. A. "</w:t>
      </w:r>
      <w:r>
        <w:rPr>
          <w:i/>
          <w:lang w:bidi="es-ES_tradnl"/>
        </w:rPr>
        <w:t xml:space="preserve">Todas las almas, </w:t>
      </w:r>
      <w:r>
        <w:rPr>
          <w:lang w:bidi="es-ES_tradnl"/>
        </w:rPr>
        <w:t xml:space="preserve">de Javier Marías: Historia de una perturbación."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517 (Jan. 1990): 21-22.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6A76F343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Aranguren, José Luis L., et al. "El mundo de Álvaro Pombo."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361-67.*</w:t>
      </w:r>
    </w:p>
    <w:p w14:paraId="705F3D62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Aranguren, José Luis L. "El mundo novelesco y el mundo novelístico de Álvaro Pombo." </w:t>
      </w:r>
      <w:r>
        <w:rPr>
          <w:i/>
          <w:lang w:bidi="es-ES_tradnl"/>
        </w:rPr>
        <w:t>Los Cuadernos del Norte</w:t>
      </w:r>
      <w:r>
        <w:rPr>
          <w:lang w:bidi="es-ES_tradnl"/>
        </w:rPr>
        <w:t xml:space="preserve"> V, 24 (March-April 1984): 44-45.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10C2D5F6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Alfaya, Javier. "Notas para úna lectura de Álvaro Pombo." </w:t>
      </w:r>
      <w:r>
        <w:rPr>
          <w:i/>
          <w:lang w:bidi="es-ES_tradnl"/>
        </w:rPr>
        <w:t>Los Cuadernos del Norte</w:t>
      </w:r>
      <w:r>
        <w:rPr>
          <w:lang w:bidi="es-ES_tradnl"/>
        </w:rPr>
        <w:t xml:space="preserve"> V, 24 (March-April 1984): 51-55.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1D96ED80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Sanz Villanueva, Santos. Rev. on Alvaro Pombo. </w:t>
      </w:r>
      <w:r>
        <w:rPr>
          <w:i/>
          <w:lang w:bidi="es-ES_tradnl"/>
        </w:rPr>
        <w:t>Diario 16</w:t>
      </w:r>
      <w:r>
        <w:rPr>
          <w:lang w:bidi="es-ES_tradnl"/>
        </w:rPr>
        <w:t xml:space="preserve"> 22 Nov. 1990.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 </w:t>
      </w:r>
    </w:p>
    <w:p w14:paraId="422204A4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Goytisolo, Juan. "La alquimia verbal de Julián Ríos." From Goytisolo, "</w:t>
      </w:r>
      <w:r>
        <w:rPr>
          <w:i/>
          <w:lang w:bidi="es-ES_tradnl"/>
        </w:rPr>
        <w:t>Larva,</w:t>
      </w:r>
      <w:r>
        <w:rPr>
          <w:lang w:bidi="es-ES_tradnl"/>
        </w:rPr>
        <w:t xml:space="preserve"> Babel de una noche de San Juan" in </w:t>
      </w:r>
      <w:r>
        <w:rPr>
          <w:i/>
          <w:lang w:bidi="es-ES_tradnl"/>
        </w:rPr>
        <w:t xml:space="preserve">Palabras para Larva, </w:t>
      </w:r>
      <w:r>
        <w:rPr>
          <w:lang w:bidi="es-ES_tradnl"/>
        </w:rPr>
        <w:t xml:space="preserve">ed. Andrés Sánchez Robayna and Gonzalo Díaz-Migoyo. Barcelona: Ediciones del Mall, 1985. 171-74.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368-70.*</w:t>
      </w:r>
    </w:p>
    <w:p w14:paraId="2E18E9CF" w14:textId="77777777" w:rsidR="00227DEB" w:rsidRPr="00631138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González Arias, Francisca, and Darío Villanueva. "Soledad Púertolas: La ciudad de las almas."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371-80.* </w:t>
      </w:r>
    </w:p>
    <w:p w14:paraId="0CCE8910" w14:textId="77777777" w:rsidR="00227DEB" w:rsidRPr="00631138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Monmany, Mercedes, and Ángel Basanta. "Carlos Pujol: Sombras del </w:t>
      </w:r>
      <w:r>
        <w:rPr>
          <w:lang w:bidi="es-ES_tradnl"/>
        </w:rPr>
        <w:lastRenderedPageBreak/>
        <w:t xml:space="preserve">tiempo." (From </w:t>
      </w:r>
      <w:r>
        <w:rPr>
          <w:i/>
          <w:lang w:bidi="es-ES_tradnl"/>
        </w:rPr>
        <w:t>La Vanguardia</w:t>
      </w:r>
      <w:r>
        <w:rPr>
          <w:lang w:bidi="es-ES_tradnl"/>
        </w:rPr>
        <w:t xml:space="preserve"> 3 May 1984 and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20 Feb. 1988).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381-84.*</w:t>
      </w:r>
    </w:p>
    <w:p w14:paraId="6A6CDCA3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Catelli, Nora. Rev. on Alejandro Gándara in </w:t>
      </w:r>
      <w:r>
        <w:rPr>
          <w:i/>
          <w:lang w:bidi="es-ES_tradnl"/>
        </w:rPr>
        <w:t>El Urogallo</w:t>
      </w:r>
      <w:r>
        <w:rPr>
          <w:lang w:bidi="es-ES_tradnl"/>
        </w:rPr>
        <w:t xml:space="preserve"> 1 (may 1986): 70. 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D595166" w14:textId="77777777" w:rsidR="00227DEB" w:rsidRDefault="00227DEB" w:rsidP="00227DEB">
      <w:r>
        <w:t xml:space="preserve">Catelli, Nora, et al. "Aires nuevos: 1984-1985."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384-99.*</w:t>
      </w:r>
    </w:p>
    <w:p w14:paraId="16949D62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631138">
        <w:rPr>
          <w:lang w:bidi="es-ES_tradnl"/>
        </w:rPr>
        <w:t xml:space="preserve">Azancot, Leopoldo. Review on Paloma Díaz-Mas in </w:t>
      </w:r>
      <w:r w:rsidRPr="00631138">
        <w:rPr>
          <w:i/>
          <w:lang w:bidi="es-ES_tradnl"/>
        </w:rPr>
        <w:t>ABC</w:t>
      </w:r>
      <w:r w:rsidRPr="00631138">
        <w:rPr>
          <w:lang w:bidi="es-ES_tradnl"/>
        </w:rPr>
        <w:t xml:space="preserve"> 23 June 1984.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E667EA8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Spires, Robert. "La estética postmodernista de Ignacio Martínez de Pisón." </w:t>
      </w:r>
      <w:r w:rsidRPr="005514B5">
        <w:rPr>
          <w:i/>
          <w:lang w:bidi="es-ES_tradnl"/>
        </w:rPr>
        <w:t>Anales de la Literatura española contemporánea</w:t>
      </w:r>
      <w:r w:rsidRPr="005514B5">
        <w:rPr>
          <w:lang w:bidi="es-ES_tradnl"/>
        </w:rPr>
        <w:t xml:space="preserve"> 13 (1988): 25-35.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1D15ECDE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Sánchez-Ostiz, Miguel. Review on Julio Llamazares in </w:t>
      </w:r>
      <w:r w:rsidRPr="005514B5">
        <w:rPr>
          <w:i/>
          <w:lang w:bidi="es-ES_tradnl"/>
        </w:rPr>
        <w:t>Navarra hoy</w:t>
      </w:r>
      <w:r w:rsidRPr="005514B5">
        <w:rPr>
          <w:lang w:bidi="es-ES_tradnl"/>
        </w:rPr>
        <w:t xml:space="preserve"> 5 April 1985.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D2CC175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Azancot, Leopoldo. Review on Cristina Fernández Cubas in </w:t>
      </w:r>
      <w:r w:rsidRPr="005514B5">
        <w:rPr>
          <w:i/>
          <w:lang w:bidi="es-ES_tradnl"/>
        </w:rPr>
        <w:t>ABC</w:t>
      </w:r>
      <w:r w:rsidRPr="005514B5">
        <w:rPr>
          <w:lang w:bidi="es-ES_tradnl"/>
        </w:rPr>
        <w:t xml:space="preserve"> 18 May 1985.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906AA46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Murillo, Enrique. Introd. to </w:t>
      </w:r>
      <w:r w:rsidRPr="005514B5">
        <w:rPr>
          <w:i/>
          <w:lang w:bidi="es-ES_tradnl"/>
        </w:rPr>
        <w:t>La dama del Viento Sur</w:t>
      </w:r>
      <w:r w:rsidRPr="005514B5">
        <w:rPr>
          <w:lang w:bidi="es-ES_tradnl"/>
        </w:rPr>
        <w:t xml:space="preserve"> by Javier García Sánchez (Barcelona: Círculo de Lectores, 1989: 7-15).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3FBF3A8A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García-Posada, Miguel. Rev. on Enrique Vila-Matas in </w:t>
      </w:r>
      <w:r w:rsidRPr="005514B5">
        <w:rPr>
          <w:i/>
          <w:lang w:bidi="es-ES_tradnl"/>
        </w:rPr>
        <w:t>ABC</w:t>
      </w:r>
      <w:r w:rsidRPr="005514B5">
        <w:rPr>
          <w:lang w:bidi="es-ES_tradnl"/>
        </w:rPr>
        <w:t xml:space="preserve"> 9 Nov. 1985.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 xml:space="preserve">Los nuevos </w:t>
      </w:r>
      <w:r>
        <w:rPr>
          <w:i/>
          <w:lang w:bidi="es-ES_tradnl"/>
        </w:rPr>
        <w:lastRenderedPageBreak/>
        <w:t>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6358452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 Martín Nogales, José Luis. (On Miguel Sánchez-Ostiz). From </w:t>
      </w:r>
      <w:r w:rsidRPr="005514B5">
        <w:rPr>
          <w:i/>
          <w:lang w:bidi="es-ES_tradnl"/>
        </w:rPr>
        <w:t>Cincuenta años de novela española (1936-1986): Escritores navarros.</w:t>
      </w:r>
      <w:r w:rsidRPr="005514B5">
        <w:rPr>
          <w:lang w:bidi="es-ES_tradnl"/>
        </w:rPr>
        <w:t xml:space="preserve"> Barcelona: PPU, 1989. 291-93.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E21FC80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Saladrigas, Robert. Rev. on in </w:t>
      </w:r>
      <w:r w:rsidRPr="005514B5">
        <w:rPr>
          <w:i/>
          <w:lang w:bidi="es-ES_tradnl"/>
        </w:rPr>
        <w:t>La Vanguardia</w:t>
      </w:r>
      <w:r w:rsidRPr="005514B5">
        <w:rPr>
          <w:lang w:bidi="es-ES_tradnl"/>
        </w:rPr>
        <w:t xml:space="preserve"> 7 July 1989.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8E0BBFA" w14:textId="77777777" w:rsidR="00227DEB" w:rsidRDefault="00227DEB" w:rsidP="00227DEB">
      <w:r>
        <w:t xml:space="preserve">Saladrigas, Robert, et al. "La pleamar de los ochenta."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399-416.*</w:t>
      </w:r>
    </w:p>
    <w:p w14:paraId="50983ADD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Asís Garrote, Mª Dolores de. (On Manuel de Lope). From </w:t>
      </w:r>
      <w:r w:rsidRPr="005514B5">
        <w:rPr>
          <w:i/>
          <w:lang w:bidi="es-ES_tradnl"/>
        </w:rPr>
        <w:t>Última hora de la novela en España.</w:t>
      </w:r>
      <w:r w:rsidRPr="005514B5">
        <w:rPr>
          <w:lang w:bidi="es-ES_tradnl"/>
        </w:rPr>
        <w:t xml:space="preserve"> Madrid: Eudema, 1990. 368-69.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B171057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Guarner, José Luis. Rev. on Pedro de Vergara in </w:t>
      </w:r>
      <w:r w:rsidRPr="005514B5">
        <w:rPr>
          <w:i/>
          <w:lang w:bidi="es-ES_tradnl"/>
        </w:rPr>
        <w:t>La Vanguardia</w:t>
      </w:r>
      <w:r w:rsidRPr="005514B5">
        <w:rPr>
          <w:lang w:bidi="es-ES_tradnl"/>
        </w:rPr>
        <w:t xml:space="preserve"> 28 May 1987.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3EDAD490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Masoliver Ródenas, J. A. "Introducción" from </w:t>
      </w:r>
      <w:r w:rsidRPr="005514B5">
        <w:rPr>
          <w:i/>
          <w:lang w:bidi="es-ES_tradnl"/>
        </w:rPr>
        <w:t>El centro del mundo.</w:t>
      </w:r>
      <w:r w:rsidRPr="005514B5">
        <w:rPr>
          <w:lang w:bidi="es-ES_tradnl"/>
        </w:rPr>
        <w:t xml:space="preserve"> By Enrique Murillo (Barcelona: Círculo de Lectores, 1989: 7-18).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C1974FF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Sanz Villanueva, Santos. Rev. on Luis Landero in </w:t>
      </w:r>
      <w:r w:rsidRPr="005514B5">
        <w:rPr>
          <w:i/>
          <w:lang w:bidi="es-ES_tradnl"/>
        </w:rPr>
        <w:t>Diario 16</w:t>
      </w:r>
      <w:r w:rsidRPr="005514B5">
        <w:rPr>
          <w:lang w:bidi="es-ES_tradnl"/>
        </w:rPr>
        <w:t xml:space="preserve"> 23 Nov. 1989.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7AA4EED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Panizza, Emilietta. Rev. on Eduardo Alonso in </w:t>
      </w:r>
      <w:r w:rsidRPr="005514B5">
        <w:rPr>
          <w:i/>
          <w:lang w:bidi="es-ES_tradnl"/>
        </w:rPr>
        <w:t>España Contemporánea</w:t>
      </w:r>
      <w:r w:rsidRPr="005514B5">
        <w:rPr>
          <w:lang w:bidi="es-ES_tradnl"/>
        </w:rPr>
        <w:t xml:space="preserve"> 1.2 (Spring 1988): 145-47. </w:t>
      </w:r>
      <w:r>
        <w:rPr>
          <w:lang w:bidi="es-ES_tradnl"/>
        </w:rPr>
        <w:t xml:space="preserve">Select. in "La pleamar de los </w:t>
      </w:r>
      <w:r>
        <w:rPr>
          <w:lang w:bidi="es-ES_tradnl"/>
        </w:rPr>
        <w:lastRenderedPageBreak/>
        <w:t>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4BA2B057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Basanta, Ángel. Rev. on Pedro García Montalvo in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7 April 1988. 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3B53D611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Alonso, Santos. Rev. on Rafael Chirbes in </w:t>
      </w:r>
      <w:r w:rsidRPr="005514B5">
        <w:rPr>
          <w:i/>
          <w:lang w:bidi="es-ES_tradnl"/>
        </w:rPr>
        <w:t>Diario 16</w:t>
      </w:r>
      <w:r w:rsidRPr="005514B5">
        <w:rPr>
          <w:lang w:bidi="es-ES_tradnl"/>
        </w:rPr>
        <w:t xml:space="preserve"> 3 Dec. 1988.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1A482990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Basanta, Ángel. Rev. on Mercedes Soriano in </w:t>
      </w:r>
      <w:r w:rsidRPr="005514B5">
        <w:rPr>
          <w:i/>
          <w:lang w:bidi="es-ES_tradnl"/>
        </w:rPr>
        <w:t>ABC</w:t>
      </w:r>
      <w:r w:rsidRPr="005514B5">
        <w:rPr>
          <w:lang w:bidi="es-ES_tradnl"/>
        </w:rPr>
        <w:t xml:space="preserve"> 20 April 1991.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D6F358E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Alarcos Llorach, Emilio. "Antonio Muñoz Molina: La invención de la memoria." </w:t>
      </w:r>
      <w:r>
        <w:rPr>
          <w:lang w:bidi="es-ES_tradnl"/>
        </w:rPr>
        <w:t>Select.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416-22.*</w:t>
      </w:r>
    </w:p>
    <w:p w14:paraId="0E6663ED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Valls, Fernando. Rev. on Adolfo García Ortega in </w:t>
      </w:r>
      <w:r w:rsidRPr="005514B5">
        <w:rPr>
          <w:i/>
          <w:lang w:bidi="es-ES_tradnl"/>
        </w:rPr>
        <w:t>El Sol</w:t>
      </w:r>
      <w:r w:rsidRPr="005514B5">
        <w:rPr>
          <w:lang w:bidi="es-ES_tradnl"/>
        </w:rPr>
        <w:t xml:space="preserve"> 13 August 1990. 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09143EB0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García-Posada, Miguel. Rev. on Agustín Cerezales in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19 Aug. 1989. </w:t>
      </w:r>
      <w:r w:rsidRPr="005514B5">
        <w:rPr>
          <w:lang w:bidi="es-ES_tradnl"/>
        </w:rPr>
        <w:t>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68B59344" w14:textId="77777777" w:rsidR="00227DEB" w:rsidRPr="005514B5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Gullón, Ricardo. "Los nuevos narradores." </w:t>
      </w:r>
      <w:r w:rsidRPr="00013131">
        <w:rPr>
          <w:i/>
          <w:lang w:bidi="es-ES_tradnl"/>
        </w:rPr>
        <w:t>Cuenta y Razón</w:t>
      </w:r>
      <w:r w:rsidRPr="00013131">
        <w:rPr>
          <w:lang w:bidi="es-ES_tradnl"/>
        </w:rPr>
        <w:t xml:space="preserve"> 48-49 (July-Aug. 1989): 11-18. </w:t>
      </w:r>
      <w:r w:rsidRPr="005514B5">
        <w:rPr>
          <w:lang w:bidi="es-ES_tradnl"/>
        </w:rPr>
        <w:t>Select. 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18DF93C9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Janés, Clara. Rev. on Javier Cercas in </w:t>
      </w:r>
      <w:r w:rsidRPr="00013131">
        <w:rPr>
          <w:i/>
          <w:lang w:bidi="es-ES_tradnl"/>
        </w:rPr>
        <w:t>El País</w:t>
      </w:r>
      <w:r w:rsidRPr="00013131">
        <w:rPr>
          <w:lang w:bidi="es-ES_tradnl"/>
        </w:rPr>
        <w:t xml:space="preserve"> 12 Nov. 1989. </w:t>
      </w:r>
      <w:r w:rsidRPr="005514B5">
        <w:rPr>
          <w:lang w:bidi="es-ES_tradnl"/>
        </w:rPr>
        <w:t>Select. 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54355811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lastRenderedPageBreak/>
        <w:t xml:space="preserve">Sanz Villanueva, Santos. Rev. in </w:t>
      </w:r>
      <w:r>
        <w:rPr>
          <w:i/>
          <w:lang w:bidi="es-ES_tradnl"/>
        </w:rPr>
        <w:t>Diario 16</w:t>
      </w:r>
      <w:r>
        <w:rPr>
          <w:lang w:bidi="es-ES_tradnl"/>
        </w:rPr>
        <w:t xml:space="preserve"> 19 Oct. 1989. </w:t>
      </w:r>
      <w:r w:rsidRPr="005514B5">
        <w:rPr>
          <w:lang w:bidi="es-ES_tradnl"/>
        </w:rPr>
        <w:t>Select. 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1D805A0C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Caldeteny, María José. Rev. on Javier Sebastián in </w:t>
      </w:r>
      <w:r>
        <w:rPr>
          <w:i/>
          <w:lang w:bidi="es-ES_tradnl"/>
        </w:rPr>
        <w:t>El País</w:t>
      </w:r>
      <w:r>
        <w:rPr>
          <w:lang w:bidi="es-ES_tradnl"/>
        </w:rPr>
        <w:t xml:space="preserve"> 13 May 1990. </w:t>
      </w:r>
      <w:r w:rsidRPr="005514B5">
        <w:rPr>
          <w:lang w:bidi="es-ES_tradnl"/>
        </w:rPr>
        <w:t>Select. 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600B37FA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Murillo, Enrique. Rev. on Francisco Casavella in </w:t>
      </w:r>
      <w:r>
        <w:rPr>
          <w:i/>
          <w:lang w:bidi="es-ES_tradnl"/>
        </w:rPr>
        <w:t>El País</w:t>
      </w:r>
      <w:r>
        <w:rPr>
          <w:lang w:bidi="es-ES_tradnl"/>
        </w:rPr>
        <w:t xml:space="preserve"> 4 Nov. 1990. </w:t>
      </w:r>
      <w:r w:rsidRPr="005514B5">
        <w:rPr>
          <w:lang w:bidi="es-ES_tradnl"/>
        </w:rPr>
        <w:t>Select. 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296F65D0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Sanz Villanueva, Santos. Rev. on Daniel Múgica in </w:t>
      </w:r>
      <w:r>
        <w:rPr>
          <w:i/>
          <w:lang w:bidi="es-ES_tradnl"/>
        </w:rPr>
        <w:t>Diario 16</w:t>
      </w:r>
      <w:r>
        <w:rPr>
          <w:lang w:bidi="es-ES_tradnl"/>
        </w:rPr>
        <w:t xml:space="preserve"> 21 Sept. 1989. </w:t>
      </w:r>
      <w:r w:rsidRPr="005514B5">
        <w:rPr>
          <w:lang w:bidi="es-ES_tradnl"/>
        </w:rPr>
        <w:t>Select. in "Despachos de última hora"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422-31.*</w:t>
      </w:r>
    </w:p>
    <w:p w14:paraId="31A196EF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Oliva, César. "El teatro."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432-58.*</w:t>
      </w:r>
    </w:p>
    <w:p w14:paraId="1F281569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Serrano, Virtudes. </w:t>
      </w:r>
      <w:r>
        <w:rPr>
          <w:i/>
          <w:lang w:bidi="es-ES_tradnl"/>
        </w:rPr>
        <w:t>El teatro de Domingo Miras.</w:t>
      </w:r>
      <w:r>
        <w:rPr>
          <w:lang w:bidi="es-ES_tradnl"/>
        </w:rPr>
        <w:t xml:space="preserve"> Murcia: Universidad de Murcia, 1991. 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5FCA14AA" w14:textId="77777777" w:rsidR="00227DEB" w:rsidRDefault="00227DEB" w:rsidP="00227DEB">
      <w:r>
        <w:t xml:space="preserve">Serrano, Virtudes. "Autores y tendencias de los ochenta: Miras, Sanchís Sinisterra, Alonso de Santos, Vallejo, Cabal."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459-80.*</w:t>
      </w:r>
    </w:p>
    <w:p w14:paraId="6687AE73" w14:textId="77777777" w:rsidR="00227DEB" w:rsidRPr="00013131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Casas, Joan. Introd. to </w:t>
      </w:r>
      <w:r w:rsidRPr="00013131">
        <w:rPr>
          <w:i/>
          <w:lang w:bidi="es-ES_tradnl"/>
        </w:rPr>
        <w:t>¡Ay, Carmela!</w:t>
      </w:r>
      <w:r w:rsidRPr="00013131">
        <w:rPr>
          <w:lang w:bidi="es-ES_tradnl"/>
        </w:rPr>
        <w:t xml:space="preserve"> By José Sanchis Sinisterra. </w:t>
      </w:r>
      <w:r w:rsidRPr="00013131">
        <w:rPr>
          <w:i/>
          <w:lang w:bidi="es-ES_tradnl"/>
        </w:rPr>
        <w:t>Teatro EP</w:t>
      </w:r>
      <w:r w:rsidRPr="00013131">
        <w:rPr>
          <w:lang w:bidi="es-ES_tradnl"/>
        </w:rPr>
        <w:t xml:space="preserve"> 1 (Madrid, 1989): 8-14. </w:t>
      </w:r>
      <w:r>
        <w:rPr>
          <w:lang w:bidi="es-ES_tradnl"/>
        </w:rPr>
        <w:t xml:space="preserve">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7E3C52CE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Olivera, Mª Teresa. Introd. to </w:t>
      </w:r>
      <w:r w:rsidRPr="00013131">
        <w:rPr>
          <w:i/>
          <w:lang w:bidi="es-ES_tradnl"/>
        </w:rPr>
        <w:t xml:space="preserve">¡Viva el duque, nuestro dueño! </w:t>
      </w:r>
      <w:r w:rsidRPr="00013131">
        <w:rPr>
          <w:lang w:bidi="es-ES_tradnl"/>
        </w:rPr>
        <w:t>y</w:t>
      </w:r>
      <w:r w:rsidRPr="00013131">
        <w:rPr>
          <w:i/>
          <w:lang w:bidi="es-ES_tradnl"/>
        </w:rPr>
        <w:t xml:space="preserve"> La </w:t>
      </w:r>
      <w:r w:rsidRPr="00013131">
        <w:rPr>
          <w:i/>
          <w:lang w:bidi="es-ES_tradnl"/>
        </w:rPr>
        <w:lastRenderedPageBreak/>
        <w:t>estanquera de Vallecas.</w:t>
      </w:r>
      <w:r w:rsidRPr="00013131">
        <w:rPr>
          <w:lang w:bidi="es-ES_tradnl"/>
        </w:rPr>
        <w:t xml:space="preserve"> By José Luis Alonso de Santos. Madrid: Alhambra, 1988. 10-19. </w:t>
      </w:r>
      <w:r>
        <w:rPr>
          <w:lang w:bidi="es-ES_tradnl"/>
        </w:rPr>
        <w:t xml:space="preserve">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6B41B1A7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Llovet, Enrique. Introd. to </w:t>
      </w:r>
      <w:r>
        <w:rPr>
          <w:i/>
          <w:lang w:bidi="es-ES_tradnl"/>
        </w:rPr>
        <w:t xml:space="preserve">Cangrejos de pared, Latidos </w:t>
      </w:r>
      <w:r>
        <w:rPr>
          <w:lang w:bidi="es-ES_tradnl"/>
        </w:rPr>
        <w:t xml:space="preserve">y </w:t>
      </w:r>
      <w:r>
        <w:rPr>
          <w:i/>
          <w:lang w:bidi="es-ES_tradnl"/>
        </w:rPr>
        <w:t>Eclipse.</w:t>
      </w:r>
      <w:r>
        <w:rPr>
          <w:lang w:bidi="es-ES_tradnl"/>
        </w:rPr>
        <w:t xml:space="preserve"> By Alfonso Vallejo. Madrid: Ed. de la Torre, 1980. 12-17. 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52494795" w14:textId="77777777" w:rsidR="00227DEB" w:rsidRPr="00013131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Haro Tecglen, Eduardo. Introd. to </w:t>
      </w:r>
      <w:r>
        <w:rPr>
          <w:i/>
          <w:lang w:bidi="es-ES_tradnl"/>
        </w:rPr>
        <w:t>Tú estás loco, Briones, ¿Fuiste a ver a la abuela? y ¡Vade retro!</w:t>
      </w:r>
      <w:r>
        <w:rPr>
          <w:lang w:bidi="es-ES_tradnl"/>
        </w:rPr>
        <w:t xml:space="preserve"> By Fermín Cabal. Madrid: Fundamentos, 1982. 7-13. 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604BF8F7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O'Connor, Patricia W. </w:t>
      </w:r>
      <w:r w:rsidRPr="005514B5">
        <w:rPr>
          <w:i/>
          <w:lang w:bidi="es-ES_tradnl"/>
        </w:rPr>
        <w:t>Dramaturgas españolas de hoy.</w:t>
      </w:r>
      <w:r w:rsidRPr="005514B5">
        <w:rPr>
          <w:lang w:bidi="es-ES_tradnl"/>
        </w:rPr>
        <w:t xml:space="preserve"> Madrid: Espiral/Fundamentos, 1988. Select. (39-55) </w:t>
      </w:r>
      <w:r>
        <w:rPr>
          <w:lang w:bidi="es-ES_tradnl"/>
        </w:rPr>
        <w:t xml:space="preserve">in "Novísimas y novísimos."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480-90.*</w:t>
      </w:r>
    </w:p>
    <w:p w14:paraId="5D9B13C4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Santa-Cruz, Lol. Rev. on Ernesto Caballero. </w:t>
      </w:r>
      <w:r>
        <w:rPr>
          <w:i/>
          <w:lang w:bidi="es-ES_tradnl"/>
        </w:rPr>
        <w:t>EP</w:t>
      </w:r>
      <w:r>
        <w:rPr>
          <w:lang w:bidi="es-ES_tradnl"/>
        </w:rPr>
        <w:t xml:space="preserve"> 51 (dec. 1987): 40-41. Select. in "Novísimas y novísimos."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480-90.*</w:t>
      </w:r>
    </w:p>
    <w:p w14:paraId="21521F98" w14:textId="77777777" w:rsidR="00227DEB" w:rsidRPr="00013131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Guerenabarrera, Juanjo. Rev. on Ignacio García May. </w:t>
      </w:r>
      <w:r>
        <w:rPr>
          <w:i/>
          <w:lang w:bidi="es-ES_tradnl"/>
        </w:rPr>
        <w:t xml:space="preserve">EP </w:t>
      </w:r>
      <w:r>
        <w:rPr>
          <w:lang w:bidi="es-ES_tradnl"/>
        </w:rPr>
        <w:t xml:space="preserve">51 (Dec. 1987): 40-41. In "Novísimas y novísimos."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480-90.*</w:t>
      </w:r>
    </w:p>
    <w:p w14:paraId="6692D871" w14:textId="77777777" w:rsidR="00227DEB" w:rsidRPr="00013131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Castells i Altarriba, Joan. "Utilización y transgresión de la fiesta." Rev. on Els Comediants. </w:t>
      </w:r>
      <w:r w:rsidRPr="005514B5">
        <w:rPr>
          <w:i/>
          <w:lang w:bidi="es-ES_tradnl"/>
        </w:rPr>
        <w:t>Cuadernos EP</w:t>
      </w:r>
      <w:r w:rsidRPr="005514B5">
        <w:rPr>
          <w:lang w:bidi="es-ES_tradnl"/>
        </w:rPr>
        <w:t xml:space="preserve"> 27: 48-52. </w:t>
      </w:r>
      <w:r>
        <w:rPr>
          <w:lang w:bidi="es-ES_tradnl"/>
        </w:rPr>
        <w:t xml:space="preserve">In "La experimentación: El Comediants, La Fura dels Baus, Els Joglars y La Cuadra." Select.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490-507.*</w:t>
      </w:r>
    </w:p>
    <w:p w14:paraId="2A86592B" w14:textId="77777777" w:rsidR="00227DEB" w:rsidRDefault="00227DEB" w:rsidP="00227DEB">
      <w:r>
        <w:lastRenderedPageBreak/>
        <w:t xml:space="preserve">Castells i Altirriba, Joan, et al., eds. "La experimentación: Els Comediants, La Fura dels Baus, Els Joglars y La Cuadra."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490-507.*</w:t>
      </w:r>
    </w:p>
    <w:p w14:paraId="7F179298" w14:textId="77777777" w:rsidR="00227DEB" w:rsidRPr="00013131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Ferrer, Esperanza, and Mercè Saumell. "La dilación de los confines teatrales." Rev. on La Fura del Baus. </w:t>
      </w:r>
      <w:r>
        <w:rPr>
          <w:i/>
          <w:lang w:bidi="es-ES_tradnl"/>
        </w:rPr>
        <w:t>Cuadernos EP</w:t>
      </w:r>
      <w:r>
        <w:rPr>
          <w:lang w:bidi="es-ES_tradnl"/>
        </w:rPr>
        <w:t xml:space="preserve"> 34: 52-57. Select. In "La experimentación: El Comediants, La Fura dels Baus, Els Joglars y La Cuadra."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490-507.*</w:t>
      </w:r>
    </w:p>
    <w:p w14:paraId="465FD877" w14:textId="77777777" w:rsidR="00227DEB" w:rsidRPr="00013131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Pericot, Iago. "Espacio continente-espacio contenido." </w:t>
      </w:r>
      <w:r w:rsidRPr="009219D5">
        <w:rPr>
          <w:lang w:val="en-US" w:bidi="es-ES_tradnl"/>
        </w:rPr>
        <w:t xml:space="preserve">Rev. on Els Joglars. </w:t>
      </w:r>
      <w:r w:rsidRPr="009219D5">
        <w:rPr>
          <w:i/>
          <w:lang w:val="en-US" w:bidi="es-ES_tradnl"/>
        </w:rPr>
        <w:t>Cuadernos EP</w:t>
      </w:r>
      <w:r w:rsidRPr="009219D5">
        <w:rPr>
          <w:lang w:val="en-US" w:bidi="es-ES_tradnl"/>
        </w:rPr>
        <w:t xml:space="preserve"> 29: 62-65. </w:t>
      </w:r>
      <w:r>
        <w:rPr>
          <w:lang w:bidi="es-ES_tradnl"/>
        </w:rPr>
        <w:t xml:space="preserve">Select. In "La experimentación: El Comediants, La Fura dels Baus, Els Joglars y La Cuadra."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490-507.*</w:t>
      </w:r>
    </w:p>
    <w:p w14:paraId="660021D3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Távora, Salvador. "De </w:t>
      </w:r>
      <w:r w:rsidRPr="00013131">
        <w:rPr>
          <w:i/>
          <w:lang w:bidi="es-ES_tradnl"/>
        </w:rPr>
        <w:t>Quejío</w:t>
      </w:r>
      <w:r w:rsidRPr="00013131">
        <w:rPr>
          <w:lang w:bidi="es-ES_tradnl"/>
        </w:rPr>
        <w:t xml:space="preserve"> a </w:t>
      </w:r>
      <w:r w:rsidRPr="00013131">
        <w:rPr>
          <w:i/>
          <w:lang w:bidi="es-ES_tradnl"/>
        </w:rPr>
        <w:t>Alhucema."</w:t>
      </w:r>
      <w:r w:rsidRPr="00013131">
        <w:rPr>
          <w:lang w:bidi="es-ES_tradnl"/>
        </w:rPr>
        <w:t xml:space="preserve"> Rev. on La Cuadra. </w:t>
      </w:r>
      <w:r w:rsidRPr="00013131">
        <w:rPr>
          <w:i/>
          <w:lang w:bidi="es-ES_tradnl"/>
        </w:rPr>
        <w:t>Cuadernos EP</w:t>
      </w:r>
      <w:r w:rsidRPr="00013131">
        <w:rPr>
          <w:lang w:bidi="es-ES_tradnl"/>
        </w:rPr>
        <w:t xml:space="preserve"> 35: 80-94. </w:t>
      </w:r>
      <w:r>
        <w:rPr>
          <w:lang w:bidi="es-ES_tradnl"/>
        </w:rPr>
        <w:t xml:space="preserve">Select. In "La experimentación: El Comediants, La Fura dels Baus, Els Joglars y La Cuadra."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490-507.*</w:t>
      </w:r>
    </w:p>
    <w:p w14:paraId="2E1E7844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61F88FA9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17AC20C3" w14:textId="77777777" w:rsidR="00227DEB" w:rsidRDefault="00227DEB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41718E90" w14:textId="77777777" w:rsidR="00227DEB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  <w:r>
        <w:rPr>
          <w:i/>
          <w:lang w:bidi="es-ES_tradnl"/>
        </w:rPr>
        <w:t xml:space="preserve">Avances en Teoría de la Literatura: </w:t>
      </w:r>
    </w:p>
    <w:p w14:paraId="3C770D38" w14:textId="77777777" w:rsidR="00227DEB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</w:p>
    <w:p w14:paraId="3E42EE31" w14:textId="77777777" w:rsidR="00227DEB" w:rsidRDefault="00227DEB">
      <w:r>
        <w:t xml:space="preserve">Iglesias Santos, Montserrat. "La estética de la recepción y el horizonte de expectativas." In </w:t>
      </w:r>
      <w:r>
        <w:rPr>
          <w:i/>
        </w:rPr>
        <w:t>Avances en Teoría de la Literatura.</w:t>
      </w:r>
      <w:r>
        <w:t xml:space="preserve"> Ed. Darío Villanueva. Santiago de Compostela: Universidade de Santiago de Compostela, 1994. 35-116.*</w:t>
      </w:r>
    </w:p>
    <w:p w14:paraId="28B8A744" w14:textId="77777777" w:rsidR="00227DEB" w:rsidRDefault="00227DEB">
      <w:r>
        <w:t xml:space="preserve">Cabo Aseguinolaza, Fernando. "Sobre la pragmática de la teoría de la ficción literaria." In </w:t>
      </w:r>
      <w:r>
        <w:rPr>
          <w:i/>
        </w:rPr>
        <w:t>Avances en Teoría de la Literatura.</w:t>
      </w:r>
      <w:r>
        <w:t xml:space="preserve"> Ed. Darío Villanueva. Santiago de Compostela: Universidade de Santiago de Compostela, 1994. 187-228.*</w:t>
      </w:r>
    </w:p>
    <w:p w14:paraId="4EF5B0E5" w14:textId="77777777" w:rsidR="00227DEB" w:rsidRDefault="00227DEB">
      <w:r>
        <w:t xml:space="preserve">Iglesias Santos, Montserrat. "El sistema literario: teoría empírica y teoría de los polisistemas." In </w:t>
      </w:r>
      <w:r>
        <w:rPr>
          <w:i/>
        </w:rPr>
        <w:t>Avances en Teoría de la Literatura.</w:t>
      </w:r>
      <w:r>
        <w:t xml:space="preserve"> Ed. Darío Villanueva. Santiago de Compostela: Universidade de Santiago de Compostela, 1994. 309-56.*</w:t>
      </w:r>
    </w:p>
    <w:p w14:paraId="42902F30" w14:textId="77777777" w:rsidR="00227DEB" w:rsidRPr="003939D9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</w:p>
    <w:p w14:paraId="306F10CA" w14:textId="77777777" w:rsidR="00227DEB" w:rsidRPr="003939D9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</w:p>
    <w:p w14:paraId="2FE3F2BF" w14:textId="77777777" w:rsidR="00227DEB" w:rsidRPr="003939D9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</w:p>
    <w:p w14:paraId="56E4494D" w14:textId="77777777" w:rsidR="00227DEB" w:rsidRPr="003939D9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  <w:r w:rsidRPr="003939D9">
        <w:rPr>
          <w:i/>
          <w:lang w:bidi="es-ES_tradnl"/>
        </w:rPr>
        <w:t>Curso de Teoría de la Literatura:</w:t>
      </w:r>
    </w:p>
    <w:p w14:paraId="0EDCE67E" w14:textId="77777777" w:rsidR="00227DEB" w:rsidRPr="003939D9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</w:p>
    <w:p w14:paraId="4B83293E" w14:textId="77777777" w:rsidR="00227DEB" w:rsidRDefault="00227DEB">
      <w:r>
        <w:t xml:space="preserve">Bobes Naves, Carmen. "La literatura. La ciencia de la literatura. La crítica de la razón literaria." In </w:t>
      </w:r>
      <w:r>
        <w:rPr>
          <w:i/>
        </w:rPr>
        <w:t xml:space="preserve">Curso de teoría de la literatura. </w:t>
      </w:r>
      <w:r>
        <w:t>Ed. Darío Villanueva. Madrid: Taurus, 1994. 19-45.*</w:t>
      </w:r>
    </w:p>
    <w:p w14:paraId="01D21594" w14:textId="77777777" w:rsidR="00227DEB" w:rsidRDefault="00227DEB">
      <w:r>
        <w:t xml:space="preserve">Senabre, Ricardo. "Filología y ciencia de la literatura." In </w:t>
      </w:r>
      <w:r>
        <w:rPr>
          <w:i/>
        </w:rPr>
        <w:t xml:space="preserve">Curso de teoría de la literatura. </w:t>
      </w:r>
      <w:r>
        <w:t>Ed. Darío Villanueva. Madrid: Taurus, 1994. 47-68.*</w:t>
      </w:r>
    </w:p>
    <w:p w14:paraId="73929160" w14:textId="77777777" w:rsidR="00227DEB" w:rsidRDefault="00227DEB">
      <w:r>
        <w:t xml:space="preserve">Pozuelo Yvancos, J. M. "La teoría literaria en el siglo XX." In </w:t>
      </w:r>
      <w:r>
        <w:rPr>
          <w:i/>
        </w:rPr>
        <w:t xml:space="preserve">Curso de teoría de la literatura. </w:t>
      </w:r>
      <w:r>
        <w:t>Ed. Darío Villanueva. Madrid: Taurus, 1994. 69-98.*</w:t>
      </w:r>
    </w:p>
    <w:p w14:paraId="58DFFC13" w14:textId="77777777" w:rsidR="00227DEB" w:rsidRDefault="00227DEB">
      <w:r>
        <w:t xml:space="preserve">Villanueva, Darío. "Literatura comparada y teoría de la literatura." In </w:t>
      </w:r>
      <w:r>
        <w:rPr>
          <w:i/>
        </w:rPr>
        <w:t xml:space="preserve">Curso de teoría de la literatura. </w:t>
      </w:r>
      <w:r>
        <w:t>Ed. Darío Villanueva. Madrid: Taurus, 1994. 99-127.*</w:t>
      </w:r>
    </w:p>
    <w:p w14:paraId="23D63A8C" w14:textId="77777777" w:rsidR="00227DEB" w:rsidRDefault="00227DEB">
      <w:r>
        <w:t xml:space="preserve">Talens, Jenaro. "El lugar de la teoría de la literatura en la era del lenguaje electrónico." In </w:t>
      </w:r>
      <w:r>
        <w:rPr>
          <w:i/>
        </w:rPr>
        <w:t xml:space="preserve">Curso de teoría de la literatura. </w:t>
      </w:r>
      <w:r>
        <w:t>Ed. Darío Villanueva. Madrid: Taurus, 1994. 129-143.*</w:t>
      </w:r>
    </w:p>
    <w:p w14:paraId="6C90D7EF" w14:textId="77777777" w:rsidR="00227DEB" w:rsidRDefault="00227DEB">
      <w:r>
        <w:t xml:space="preserve">Senabre, Ricardo. "La comunicación literaria." In </w:t>
      </w:r>
      <w:r>
        <w:rPr>
          <w:i/>
        </w:rPr>
        <w:t xml:space="preserve">Curso de teoría de la literatura. </w:t>
      </w:r>
      <w:r>
        <w:t>Ed. Darío Villanueva. Madrid: Taurus, 1994. 147-163.*</w:t>
      </w:r>
    </w:p>
    <w:p w14:paraId="0BB8EC2E" w14:textId="77777777" w:rsidR="00227DEB" w:rsidRDefault="00227DEB">
      <w:r>
        <w:t xml:space="preserve">Garrido Gallardo, M. A. "Géneros literarios." In </w:t>
      </w:r>
      <w:r>
        <w:rPr>
          <w:i/>
        </w:rPr>
        <w:t xml:space="preserve">Curso de teoría de la literatura. </w:t>
      </w:r>
      <w:r>
        <w:t>Ed. Darío Villanueva. Madrid: Taurus, 1994. 165-89.*</w:t>
      </w:r>
    </w:p>
    <w:p w14:paraId="50495A08" w14:textId="77777777" w:rsidR="00227DEB" w:rsidRDefault="00227DEB">
      <w:r>
        <w:t xml:space="preserve">Oller, Dolors. "Teoría de la poesía." In </w:t>
      </w:r>
      <w:r>
        <w:rPr>
          <w:i/>
        </w:rPr>
        <w:t xml:space="preserve">Curso de teoría de la literatura. </w:t>
      </w:r>
      <w:r>
        <w:t>Ed. Darío Villanueva. Madrid: Taurus, 1994. 191-217.*</w:t>
      </w:r>
    </w:p>
    <w:p w14:paraId="290FBD06" w14:textId="204771BA" w:rsidR="00227DEB" w:rsidRDefault="00227DEB">
      <w:r>
        <w:t xml:space="preserve">Pozuelo Yvancos, J. M. </w:t>
      </w:r>
      <w:r w:rsidR="009219D5">
        <w:t>"</w:t>
      </w:r>
      <w:r w:rsidRPr="009219D5">
        <w:t>Teoría de la narración.</w:t>
      </w:r>
      <w:r w:rsidR="009219D5">
        <w:t>"</w:t>
      </w:r>
      <w:r>
        <w:t xml:space="preserve"> In </w:t>
      </w:r>
      <w:r>
        <w:rPr>
          <w:i/>
        </w:rPr>
        <w:t xml:space="preserve">Curso de teoría de la literatura. </w:t>
      </w:r>
      <w:r>
        <w:t>Ed. Darío Villanueva. Madrid: Taurus, 1994. 219-40.*</w:t>
      </w:r>
    </w:p>
    <w:p w14:paraId="5BD35A08" w14:textId="77777777" w:rsidR="00227DEB" w:rsidRDefault="00227DEB">
      <w:r>
        <w:t xml:space="preserve">Bobes Naves, C. "El teatro." In </w:t>
      </w:r>
      <w:r>
        <w:rPr>
          <w:i/>
        </w:rPr>
        <w:t xml:space="preserve">Curso de teoría de la literatura. </w:t>
      </w:r>
      <w:r>
        <w:t>Ed. Darío Villanueva. Madrid: Taurus, 1994. 241-268.*</w:t>
      </w:r>
    </w:p>
    <w:p w14:paraId="5631D05A" w14:textId="77777777" w:rsidR="00227DEB" w:rsidRPr="003939D9" w:rsidRDefault="00227DEB">
      <w:pPr>
        <w:widowControl w:val="0"/>
        <w:autoSpaceDE w:val="0"/>
        <w:autoSpaceDN w:val="0"/>
        <w:adjustRightInd w:val="0"/>
        <w:rPr>
          <w:i/>
          <w:lang w:bidi="es-ES_tradnl"/>
        </w:rPr>
      </w:pPr>
    </w:p>
    <w:p w14:paraId="5012F8AB" w14:textId="77777777" w:rsidR="00227DEB" w:rsidRDefault="00227DEB"/>
    <w:p w14:paraId="02DA8826" w14:textId="77777777" w:rsidR="00227DEB" w:rsidRDefault="00227DEB"/>
    <w:p w14:paraId="14A5CCFC" w14:textId="77777777" w:rsidR="00227DEB" w:rsidRDefault="00227DEB"/>
    <w:sectPr w:rsidR="00227DEB" w:rsidSect="00AF7107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646816573">
    <w:abstractNumId w:val="0"/>
  </w:num>
  <w:num w:numId="2" w16cid:durableId="10295286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8F"/>
    <w:rsid w:val="0000664A"/>
    <w:rsid w:val="00020D8D"/>
    <w:rsid w:val="0009691B"/>
    <w:rsid w:val="00125A4B"/>
    <w:rsid w:val="0021278F"/>
    <w:rsid w:val="00227DEB"/>
    <w:rsid w:val="002B1E5D"/>
    <w:rsid w:val="00563B3C"/>
    <w:rsid w:val="009219D5"/>
    <w:rsid w:val="00AF7107"/>
    <w:rsid w:val="00BA4032"/>
    <w:rsid w:val="00C36A4C"/>
    <w:rsid w:val="00C427CE"/>
    <w:rsid w:val="00D206C1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2F51D8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Ttulo2">
    <w:name w:val="heading 2"/>
    <w:basedOn w:val="Normal"/>
    <w:next w:val="Normal"/>
    <w:qFormat/>
    <w:rsid w:val="0021278F"/>
    <w:pPr>
      <w:keepNext/>
      <w:outlineLvl w:val="1"/>
    </w:pPr>
    <w:rPr>
      <w:rFonts w:eastAsia="Times" w:cs="Times New Roman"/>
      <w:i/>
      <w:color w:val="000000"/>
    </w:rPr>
  </w:style>
  <w:style w:type="paragraph" w:styleId="Ttulo3">
    <w:name w:val="heading 3"/>
    <w:basedOn w:val="Normal"/>
    <w:next w:val="Normal"/>
    <w:qFormat/>
    <w:rsid w:val="0021278F"/>
    <w:pPr>
      <w:keepNext/>
      <w:outlineLvl w:val="2"/>
    </w:pPr>
    <w:rPr>
      <w:rFonts w:ascii="Verdana" w:eastAsia="Times" w:hAnsi="Verdana" w:cs="Times New Roman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21278F"/>
    <w:pPr>
      <w:keepNext/>
      <w:ind w:left="709" w:hanging="709"/>
      <w:outlineLvl w:val="3"/>
    </w:pPr>
    <w:rPr>
      <w:rFonts w:eastAsia="Times" w:cs="Times New Roman"/>
      <w:i/>
    </w:rPr>
  </w:style>
  <w:style w:type="paragraph" w:styleId="Ttulo5">
    <w:name w:val="heading 5"/>
    <w:basedOn w:val="Normal"/>
    <w:next w:val="Normal"/>
    <w:qFormat/>
    <w:rsid w:val="0021278F"/>
    <w:pPr>
      <w:keepNext/>
      <w:tabs>
        <w:tab w:val="left" w:pos="8220"/>
      </w:tabs>
      <w:ind w:right="10"/>
      <w:outlineLvl w:val="4"/>
    </w:pPr>
    <w:rPr>
      <w:rFonts w:eastAsia="Times" w:cs="Times New Roman"/>
      <w:i/>
    </w:rPr>
  </w:style>
  <w:style w:type="paragraph" w:styleId="Ttulo6">
    <w:name w:val="heading 6"/>
    <w:basedOn w:val="Normal"/>
    <w:next w:val="Normal"/>
    <w:qFormat/>
    <w:rsid w:val="0021278F"/>
    <w:pPr>
      <w:keepNext/>
      <w:outlineLvl w:val="5"/>
    </w:pPr>
    <w:rPr>
      <w:rFonts w:ascii="Arial" w:eastAsia="Times" w:hAnsi="Arial" w:cs="Times New Roman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21278F"/>
    <w:pPr>
      <w:keepNext/>
      <w:ind w:left="0" w:firstLine="0"/>
      <w:outlineLvl w:val="6"/>
    </w:pPr>
    <w:rPr>
      <w:rFonts w:eastAsia="Times" w:cs="Times New Roman"/>
      <w:i/>
    </w:rPr>
  </w:style>
  <w:style w:type="paragraph" w:styleId="Ttulo8">
    <w:name w:val="heading 8"/>
    <w:basedOn w:val="Normal"/>
    <w:next w:val="Normal"/>
    <w:qFormat/>
    <w:rsid w:val="0021278F"/>
    <w:pPr>
      <w:keepNext/>
      <w:outlineLvl w:val="7"/>
    </w:pPr>
    <w:rPr>
      <w:rFonts w:ascii="Helvetica" w:eastAsia="Times" w:hAnsi="Helvetica" w:cs="Times New Roman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21278F"/>
    <w:pPr>
      <w:keepNext/>
      <w:outlineLvl w:val="8"/>
    </w:pPr>
    <w:rPr>
      <w:rFonts w:eastAsia="Times" w:cs="Times New Roman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278F"/>
    <w:rPr>
      <w:color w:val="0000FF"/>
      <w:u w:val="single"/>
    </w:rPr>
  </w:style>
  <w:style w:type="paragraph" w:customStyle="1" w:styleId="BibHLengua">
    <w:name w:val="Bib HLengua"/>
    <w:basedOn w:val="Normal"/>
    <w:rsid w:val="0021278F"/>
    <w:pPr>
      <w:autoSpaceDE w:val="0"/>
      <w:autoSpaceDN w:val="0"/>
      <w:spacing w:before="100" w:after="100" w:line="280" w:lineRule="atLeast"/>
      <w:ind w:left="300" w:hanging="300"/>
    </w:pPr>
    <w:rPr>
      <w:rFonts w:eastAsia="Times" w:cs="Times New Roman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21278F"/>
    <w:rPr>
      <w:rFonts w:eastAsia="Times" w:cs="Times New Roman"/>
      <w:color w:val="000000"/>
    </w:rPr>
  </w:style>
  <w:style w:type="character" w:styleId="Hipervnculovisitado">
    <w:name w:val="FollowedHyperlink"/>
    <w:rsid w:val="0021278F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21278F"/>
    <w:rPr>
      <w:rFonts w:cs="Times New Roman"/>
    </w:rPr>
  </w:style>
  <w:style w:type="paragraph" w:customStyle="1" w:styleId="BodyText21">
    <w:name w:val="Body Text 21"/>
    <w:basedOn w:val="Normal"/>
    <w:rsid w:val="0021278F"/>
    <w:rPr>
      <w:rFonts w:cs="Times New Roman"/>
      <w:i/>
    </w:rPr>
  </w:style>
  <w:style w:type="paragraph" w:styleId="Textonotaalfinal">
    <w:name w:val="endnote text"/>
    <w:basedOn w:val="Normal"/>
    <w:rsid w:val="0021278F"/>
    <w:pPr>
      <w:ind w:left="0" w:firstLine="0"/>
      <w:jc w:val="left"/>
    </w:pPr>
    <w:rPr>
      <w:rFonts w:cs="Times New Roman"/>
      <w:sz w:val="24"/>
      <w:lang w:val="es-ES"/>
    </w:rPr>
  </w:style>
  <w:style w:type="paragraph" w:styleId="Subttulo">
    <w:name w:val="Subtitle"/>
    <w:basedOn w:val="Normal"/>
    <w:qFormat/>
    <w:rsid w:val="0021278F"/>
    <w:pPr>
      <w:ind w:left="0" w:firstLine="0"/>
    </w:pPr>
    <w:rPr>
      <w:rFonts w:ascii="Times New Roman" w:hAnsi="Times New Roman" w:cs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21278F"/>
    <w:pPr>
      <w:tabs>
        <w:tab w:val="left" w:pos="360"/>
      </w:tabs>
      <w:ind w:left="360" w:hanging="360"/>
    </w:pPr>
    <w:rPr>
      <w:rFonts w:cs="Times New Roman"/>
    </w:rPr>
  </w:style>
  <w:style w:type="paragraph" w:customStyle="1" w:styleId="Sangradetexto">
    <w:name w:val="Sangría de texto"/>
    <w:basedOn w:val="Normal"/>
    <w:rsid w:val="0021278F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customStyle="1" w:styleId="San">
    <w:name w:val="San"/>
    <w:basedOn w:val="Normal"/>
    <w:rsid w:val="0021278F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styleId="Textonotapie">
    <w:name w:val="footnote text"/>
    <w:basedOn w:val="Normal"/>
    <w:rsid w:val="0021278F"/>
    <w:rPr>
      <w:rFonts w:cs="Times New Roman"/>
      <w:sz w:val="20"/>
    </w:rPr>
  </w:style>
  <w:style w:type="paragraph" w:styleId="HTMLconformatoprevio">
    <w:name w:val="HTML Preformatted"/>
    <w:basedOn w:val="Normal"/>
    <w:rsid w:val="00212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Times New Roman"/>
      <w:sz w:val="20"/>
      <w:lang w:val="es-ES"/>
    </w:rPr>
  </w:style>
  <w:style w:type="paragraph" w:customStyle="1" w:styleId="DocumentMap1">
    <w:name w:val="Document Map1"/>
    <w:basedOn w:val="Normal"/>
    <w:rsid w:val="0021278F"/>
    <w:rPr>
      <w:rFonts w:cs="Times New Roman"/>
    </w:rPr>
  </w:style>
  <w:style w:type="paragraph" w:customStyle="1" w:styleId="Normal1">
    <w:name w:val="Normal1"/>
    <w:basedOn w:val="Normal"/>
    <w:rsid w:val="0021278F"/>
    <w:pPr>
      <w:ind w:left="0" w:right="-924" w:firstLine="0"/>
    </w:pPr>
    <w:rPr>
      <w:rFonts w:cs="Times New Roman"/>
    </w:rPr>
  </w:style>
  <w:style w:type="paragraph" w:customStyle="1" w:styleId="sabine">
    <w:name w:val="sabine"/>
    <w:basedOn w:val="Normal"/>
    <w:rsid w:val="0021278F"/>
    <w:pPr>
      <w:spacing w:line="312" w:lineRule="atLeast"/>
      <w:ind w:left="0" w:firstLine="0"/>
    </w:pPr>
    <w:rPr>
      <w:rFonts w:ascii="New York" w:hAnsi="New York" w:cs="Times New Roman"/>
      <w:sz w:val="24"/>
    </w:rPr>
  </w:style>
  <w:style w:type="paragraph" w:styleId="Textosinformato">
    <w:name w:val="Plain Text"/>
    <w:basedOn w:val="Normal"/>
    <w:rsid w:val="0021278F"/>
    <w:pPr>
      <w:ind w:left="0" w:firstLine="0"/>
      <w:jc w:val="left"/>
    </w:pPr>
    <w:rPr>
      <w:rFonts w:ascii="Courier" w:eastAsia="Times" w:hAnsi="Courier" w:cs="Times New Roman"/>
      <w:sz w:val="24"/>
    </w:rPr>
  </w:style>
  <w:style w:type="paragraph" w:styleId="Textodebloque">
    <w:name w:val="Block Text"/>
    <w:basedOn w:val="Normal"/>
    <w:rsid w:val="0021278F"/>
    <w:pPr>
      <w:ind w:right="-1"/>
    </w:pPr>
    <w:rPr>
      <w:rFonts w:eastAsia="Times" w:cs="Times New Roman"/>
    </w:rPr>
  </w:style>
  <w:style w:type="paragraph" w:styleId="Encabezado">
    <w:name w:val="header"/>
    <w:basedOn w:val="Normal"/>
    <w:next w:val="Normal"/>
    <w:rsid w:val="0021278F"/>
    <w:pPr>
      <w:tabs>
        <w:tab w:val="center" w:pos="4819"/>
        <w:tab w:val="right" w:pos="9071"/>
      </w:tabs>
      <w:ind w:left="0" w:firstLine="0"/>
      <w:jc w:val="left"/>
    </w:pPr>
    <w:rPr>
      <w:rFonts w:cs="Times New Roman"/>
      <w:sz w:val="24"/>
    </w:rPr>
  </w:style>
  <w:style w:type="paragraph" w:customStyle="1" w:styleId="Negrita">
    <w:name w:val="Negrita"/>
    <w:basedOn w:val="Cargo"/>
    <w:rsid w:val="0021278F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21278F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21278F"/>
    <w:pPr>
      <w:spacing w:before="300" w:after="600" w:line="480" w:lineRule="atLeast"/>
      <w:ind w:left="0" w:firstLine="0"/>
      <w:jc w:val="center"/>
    </w:pPr>
    <w:rPr>
      <w:rFonts w:cs="Times New Roman"/>
      <w:b/>
      <w:sz w:val="48"/>
    </w:rPr>
  </w:style>
  <w:style w:type="character" w:styleId="Textoennegrita">
    <w:name w:val="Strong"/>
    <w:qFormat/>
    <w:rsid w:val="0021278F"/>
    <w:rPr>
      <w:b/>
      <w:bCs/>
    </w:rPr>
  </w:style>
  <w:style w:type="character" w:styleId="nfasis">
    <w:name w:val="Emphasis"/>
    <w:qFormat/>
    <w:rsid w:val="0021278F"/>
    <w:rPr>
      <w:i/>
      <w:iCs/>
    </w:rPr>
  </w:style>
  <w:style w:type="paragraph" w:styleId="NormalWeb">
    <w:name w:val="Normal (Web)"/>
    <w:basedOn w:val="Normal"/>
    <w:rsid w:val="0021278F"/>
    <w:pPr>
      <w:spacing w:before="100" w:beforeAutospacing="1" w:after="100" w:afterAutospacing="1"/>
      <w:ind w:left="0" w:firstLine="0"/>
      <w:jc w:val="left"/>
    </w:pPr>
    <w:rPr>
      <w:rFonts w:eastAsia="Times" w:cs="Times New Roman"/>
    </w:rPr>
  </w:style>
  <w:style w:type="paragraph" w:styleId="Piedepgina">
    <w:name w:val="footer"/>
    <w:basedOn w:val="Normal"/>
    <w:next w:val="Normal"/>
    <w:rsid w:val="0021278F"/>
    <w:pPr>
      <w:tabs>
        <w:tab w:val="center" w:pos="4819"/>
        <w:tab w:val="right" w:pos="9071"/>
      </w:tabs>
      <w:ind w:left="0" w:firstLine="0"/>
      <w:jc w:val="left"/>
    </w:pPr>
    <w:rPr>
      <w:rFonts w:cs="Times New Roman"/>
      <w:sz w:val="24"/>
    </w:rPr>
  </w:style>
  <w:style w:type="paragraph" w:customStyle="1" w:styleId="Sangradetexton">
    <w:name w:val="Sangría de texto n"/>
    <w:basedOn w:val="Normal"/>
    <w:rsid w:val="0021278F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customStyle="1" w:styleId="Estilo14">
    <w:name w:val="Estilo14"/>
    <w:basedOn w:val="Listaconnmeros"/>
    <w:next w:val="Listaconnmeros"/>
    <w:autoRedefine/>
    <w:rsid w:val="0021278F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21278F"/>
    <w:pPr>
      <w:numPr>
        <w:numId w:val="1"/>
      </w:numPr>
    </w:pPr>
    <w:rPr>
      <w:rFonts w:eastAsia="Times" w:cs="Times New Roman"/>
    </w:rPr>
  </w:style>
  <w:style w:type="character" w:customStyle="1" w:styleId="R">
    <w:name w:val="R"/>
    <w:rsid w:val="0021278F"/>
  </w:style>
  <w:style w:type="paragraph" w:customStyle="1" w:styleId="EstiloListaconnmerosNegroCar">
    <w:name w:val="Estilo Lista con números + Negro Car"/>
    <w:basedOn w:val="Listaconnmeros"/>
    <w:autoRedefine/>
    <w:rsid w:val="0021278F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21278F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21278F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21278F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21278F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21278F"/>
    <w:pPr>
      <w:ind w:left="397"/>
      <w:jc w:val="both"/>
    </w:pPr>
  </w:style>
  <w:style w:type="paragraph" w:customStyle="1" w:styleId="Profes">
    <w:name w:val="Profes."/>
    <w:basedOn w:val="Normal"/>
    <w:rsid w:val="0021278F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cs="Times New Roman"/>
      <w:sz w:val="24"/>
    </w:rPr>
  </w:style>
  <w:style w:type="paragraph" w:customStyle="1" w:styleId="Negrit">
    <w:name w:val="Negrit"/>
    <w:basedOn w:val="Cargo"/>
    <w:rsid w:val="0021278F"/>
    <w:pPr>
      <w:spacing w:before="240" w:after="80"/>
      <w:ind w:left="0"/>
    </w:pPr>
  </w:style>
  <w:style w:type="paragraph" w:styleId="Mapadeldocumento">
    <w:name w:val="Document Map"/>
    <w:basedOn w:val="Normal"/>
    <w:rsid w:val="0021278F"/>
    <w:pPr>
      <w:shd w:val="clear" w:color="auto" w:fill="000080"/>
    </w:pPr>
    <w:rPr>
      <w:rFonts w:ascii="Helvetica" w:eastAsia="MS Gothic" w:hAnsi="Helvetica" w:cs="Times New Roman"/>
    </w:rPr>
  </w:style>
  <w:style w:type="paragraph" w:customStyle="1" w:styleId="WPNormal">
    <w:name w:val="WP_Normal"/>
    <w:basedOn w:val="Normal"/>
    <w:rsid w:val="0021278F"/>
    <w:pPr>
      <w:widowControl w:val="0"/>
      <w:autoSpaceDE w:val="0"/>
      <w:autoSpaceDN w:val="0"/>
      <w:ind w:left="0" w:firstLine="0"/>
      <w:jc w:val="left"/>
    </w:pPr>
    <w:rPr>
      <w:rFonts w:ascii="Chicago" w:hAnsi="Chicago" w:cs="Times New Roman"/>
      <w:sz w:val="20"/>
      <w:lang w:val="en-US"/>
    </w:rPr>
  </w:style>
  <w:style w:type="paragraph" w:styleId="Textoindependiente3">
    <w:name w:val="Body Text 3"/>
    <w:basedOn w:val="Normal"/>
    <w:rsid w:val="0021278F"/>
    <w:pPr>
      <w:ind w:left="0" w:firstLine="0"/>
    </w:pPr>
    <w:rPr>
      <w:rFonts w:ascii="Helvetica" w:eastAsia="Times" w:hAnsi="Helvetica" w:cs="Times New Roman"/>
    </w:rPr>
  </w:style>
  <w:style w:type="paragraph" w:customStyle="1" w:styleId="BlockText1">
    <w:name w:val="Block Text1"/>
    <w:basedOn w:val="Normal"/>
    <w:rsid w:val="0021278F"/>
    <w:pPr>
      <w:tabs>
        <w:tab w:val="bar" w:pos="-220"/>
        <w:tab w:val="bar" w:pos="7580"/>
      </w:tabs>
      <w:ind w:left="709" w:right="10" w:hanging="709"/>
    </w:pPr>
    <w:rPr>
      <w:rFonts w:cs="Times New Roman"/>
    </w:rPr>
  </w:style>
  <w:style w:type="paragraph" w:customStyle="1" w:styleId="Ttulo10">
    <w:name w:val="Título1"/>
    <w:basedOn w:val="text"/>
    <w:rsid w:val="0021278F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21278F"/>
    <w:pPr>
      <w:spacing w:after="120" w:line="360" w:lineRule="atLeast"/>
      <w:ind w:left="1120" w:firstLine="0"/>
    </w:pPr>
    <w:rPr>
      <w:rFonts w:ascii="Times New Roman" w:hAnsi="Times New Roman" w:cs="Times New Roman"/>
      <w:sz w:val="24"/>
      <w:lang w:val="fr-FR"/>
    </w:rPr>
  </w:style>
  <w:style w:type="paragraph" w:customStyle="1" w:styleId="Sangradetexto0">
    <w:name w:val="Sangría de texto"/>
    <w:basedOn w:val="Normal"/>
    <w:rsid w:val="0021278F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styleId="Ttulo">
    <w:name w:val="Title"/>
    <w:basedOn w:val="Normal"/>
    <w:qFormat/>
    <w:rsid w:val="0021278F"/>
    <w:pPr>
      <w:ind w:left="0" w:firstLine="0"/>
      <w:jc w:val="center"/>
    </w:pPr>
    <w:rPr>
      <w:rFonts w:ascii="Times New Roman" w:eastAsia="Times" w:hAnsi="Times New Roman" w:cs="Times New Roman"/>
      <w:b/>
      <w:sz w:val="36"/>
    </w:rPr>
  </w:style>
  <w:style w:type="character" w:styleId="Nmerodepgina">
    <w:name w:val="page number"/>
    <w:basedOn w:val="Fuentedeprrafopredeter"/>
    <w:rsid w:val="0021278F"/>
  </w:style>
  <w:style w:type="paragraph" w:customStyle="1" w:styleId="B">
    <w:name w:val="B"/>
    <w:rsid w:val="0021278F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 w:cs="Times New Roman"/>
      <w:sz w:val="24"/>
      <w:lang w:val="de-DE" w:eastAsia="de-DE"/>
    </w:rPr>
  </w:style>
  <w:style w:type="character" w:customStyle="1" w:styleId="Policepardfaut">
    <w:name w:val="Police par défaut"/>
    <w:rsid w:val="0021278F"/>
  </w:style>
  <w:style w:type="character" w:customStyle="1" w:styleId="Endnotenzeichen1">
    <w:name w:val="Endnotenzeichen1"/>
    <w:rsid w:val="0021278F"/>
    <w:rPr>
      <w:vertAlign w:val="superscript"/>
    </w:rPr>
  </w:style>
  <w:style w:type="character" w:customStyle="1" w:styleId="Funotenzeichen1">
    <w:name w:val="Fußnotenzeichen1"/>
    <w:rsid w:val="0021278F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21278F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21278F"/>
    <w:pPr>
      <w:ind w:left="0" w:firstLine="0"/>
    </w:pPr>
    <w:rPr>
      <w:rFonts w:ascii="Times New Roman" w:hAnsi="Times New Roman" w:cs="Times New Roman"/>
      <w:sz w:val="24"/>
      <w:lang w:val="en-US"/>
    </w:rPr>
  </w:style>
  <w:style w:type="paragraph" w:styleId="Lista">
    <w:name w:val="List"/>
    <w:basedOn w:val="Textoindependiente"/>
    <w:rsid w:val="0021278F"/>
    <w:rPr>
      <w:rFonts w:cs="Wingdings"/>
    </w:rPr>
  </w:style>
  <w:style w:type="paragraph" w:customStyle="1" w:styleId="Beschriftung1">
    <w:name w:val="Beschriftung1"/>
    <w:basedOn w:val="Normal"/>
    <w:rsid w:val="0021278F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21278F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21278F"/>
    <w:pPr>
      <w:spacing w:after="60"/>
      <w:ind w:left="284" w:hanging="284"/>
    </w:pPr>
    <w:rPr>
      <w:rFonts w:ascii="Times New Roman" w:hAnsi="Times New Roman" w:cs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21278F"/>
    <w:pPr>
      <w:shd w:val="clear" w:color="auto" w:fill="000080"/>
      <w:spacing w:line="220" w:lineRule="exact"/>
      <w:ind w:left="850" w:hanging="680"/>
    </w:pPr>
    <w:rPr>
      <w:rFonts w:ascii="Tahoma" w:hAnsi="Tahoma" w:cs="Times New Roman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21278F"/>
    <w:pPr>
      <w:spacing w:line="220" w:lineRule="exact"/>
      <w:ind w:left="850" w:hanging="680"/>
    </w:pPr>
    <w:rPr>
      <w:rFonts w:ascii="Tahoma" w:hAnsi="Tahoma" w:cs="Times New Roman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21278F"/>
  </w:style>
  <w:style w:type="character" w:customStyle="1" w:styleId="standard">
    <w:name w:val="standard"/>
    <w:basedOn w:val="Fuentedeprrafopredeter"/>
    <w:rsid w:val="0021278F"/>
  </w:style>
  <w:style w:type="character" w:customStyle="1" w:styleId="medium-bold">
    <w:name w:val="medium-bold"/>
    <w:basedOn w:val="Fuentedeprrafopredeter"/>
    <w:rsid w:val="0021278F"/>
  </w:style>
  <w:style w:type="character" w:customStyle="1" w:styleId="medium-normal">
    <w:name w:val="medium-normal"/>
    <w:basedOn w:val="Fuentedeprrafopredeter"/>
    <w:rsid w:val="0021278F"/>
  </w:style>
  <w:style w:type="paragraph" w:customStyle="1" w:styleId="Zitat">
    <w:name w:val="Zitat"/>
    <w:basedOn w:val="Normal"/>
    <w:rsid w:val="0021278F"/>
    <w:pPr>
      <w:ind w:left="851" w:right="851" w:firstLine="0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21278F"/>
    <w:pPr>
      <w:ind w:left="680" w:firstLine="0"/>
      <w:jc w:val="left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21278F"/>
    <w:pPr>
      <w:suppressAutoHyphens/>
      <w:ind w:left="0" w:firstLine="0"/>
      <w:jc w:val="left"/>
    </w:pPr>
    <w:rPr>
      <w:rFonts w:ascii="Courier New" w:hAnsi="Courier New" w:cs="Times New Roman"/>
      <w:sz w:val="20"/>
      <w:lang w:val="en-US" w:eastAsia="ar-SA"/>
    </w:rPr>
  </w:style>
  <w:style w:type="paragraph" w:styleId="Sangradetextonormal">
    <w:name w:val="Body Text Indent"/>
    <w:basedOn w:val="Normal"/>
    <w:rsid w:val="0021278F"/>
    <w:pPr>
      <w:ind w:left="709" w:hanging="709"/>
    </w:pPr>
    <w:rPr>
      <w:rFonts w:eastAsia="Times" w:cs="Times New Roman"/>
    </w:rPr>
  </w:style>
  <w:style w:type="paragraph" w:styleId="Sangra3detindependiente">
    <w:name w:val="Body Text Indent 3"/>
    <w:basedOn w:val="Normal"/>
    <w:rsid w:val="0021278F"/>
    <w:pPr>
      <w:ind w:left="709" w:hanging="709"/>
    </w:pPr>
    <w:rPr>
      <w:rFonts w:eastAsia="Times" w:cs="Times New Roman"/>
    </w:rPr>
  </w:style>
  <w:style w:type="paragraph" w:customStyle="1" w:styleId="Default">
    <w:name w:val="Default"/>
    <w:rsid w:val="002127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21278F"/>
    <w:rPr>
      <w:rFonts w:ascii="Verdana" w:hAnsi="Verdana" w:hint="default"/>
      <w:sz w:val="19"/>
      <w:szCs w:val="19"/>
    </w:rPr>
  </w:style>
  <w:style w:type="paragraph" w:styleId="Textoindependiente2">
    <w:name w:val="Body Text 2"/>
    <w:basedOn w:val="Normal"/>
    <w:rsid w:val="0021278F"/>
    <w:pPr>
      <w:ind w:left="0" w:firstLine="0"/>
    </w:pPr>
    <w:rPr>
      <w:rFonts w:eastAsia="Times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nK4TG1ieW4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7189</Words>
  <Characters>39340</Characters>
  <Application>Microsoft Office Word</Application>
  <DocSecurity>0</DocSecurity>
  <Lines>327</Lines>
  <Paragraphs>92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Darío Villanueva</vt:lpstr>
    </vt:vector>
  </TitlesOfParts>
  <Company>Universidad de Zaragoza</Company>
  <LinksUpToDate>false</LinksUpToDate>
  <CharactersWithSpaces>46437</CharactersWithSpaces>
  <SharedDoc>false</SharedDoc>
  <HLinks>
    <vt:vector size="12" baseType="variant">
      <vt:variant>
        <vt:i4>4915287</vt:i4>
      </vt:variant>
      <vt:variant>
        <vt:i4>3</vt:i4>
      </vt:variant>
      <vt:variant>
        <vt:i4>0</vt:i4>
      </vt:variant>
      <vt:variant>
        <vt:i4>5</vt:i4>
      </vt:variant>
      <vt:variant>
        <vt:lpwstr>https://youtu.be/unK4TG1ieW4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8</cp:revision>
  <dcterms:created xsi:type="dcterms:W3CDTF">2017-12-27T14:56:00Z</dcterms:created>
  <dcterms:modified xsi:type="dcterms:W3CDTF">2022-08-09T05:21:00Z</dcterms:modified>
</cp:coreProperties>
</file>