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3142" w14:textId="77777777" w:rsidR="00BC6577" w:rsidRPr="00F50959" w:rsidRDefault="00BC6577" w:rsidP="00BC657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FF7892A" w14:textId="77777777" w:rsidR="00BC6577" w:rsidRPr="003544E6" w:rsidRDefault="00BC6577" w:rsidP="00BC6577">
      <w:pPr>
        <w:jc w:val="center"/>
        <w:rPr>
          <w:smallCaps/>
          <w:sz w:val="24"/>
          <w:lang w:val="en-US"/>
        </w:rPr>
      </w:pPr>
      <w:r w:rsidRPr="003544E6">
        <w:rPr>
          <w:smallCaps/>
          <w:sz w:val="24"/>
          <w:lang w:val="en-US"/>
        </w:rPr>
        <w:t>A Bibliography of Literary Theory, Criticism and Philology</w:t>
      </w:r>
    </w:p>
    <w:p w14:paraId="36560872" w14:textId="77777777" w:rsidR="00BC6577" w:rsidRPr="003544E6" w:rsidRDefault="00344D1D" w:rsidP="00BC6577">
      <w:pPr>
        <w:jc w:val="center"/>
        <w:rPr>
          <w:sz w:val="24"/>
          <w:lang w:val="es-ES"/>
        </w:rPr>
      </w:pPr>
      <w:hyperlink r:id="rId4" w:history="1">
        <w:r w:rsidR="00BC6577" w:rsidRPr="003544E6">
          <w:rPr>
            <w:rStyle w:val="Hipervnculo"/>
            <w:sz w:val="24"/>
            <w:lang w:val="es-ES"/>
          </w:rPr>
          <w:t>http://bit.ly/abibliog</w:t>
        </w:r>
      </w:hyperlink>
      <w:r w:rsidR="00BC6577" w:rsidRPr="003544E6">
        <w:rPr>
          <w:sz w:val="24"/>
          <w:lang w:val="es-ES"/>
        </w:rPr>
        <w:t xml:space="preserve"> </w:t>
      </w:r>
    </w:p>
    <w:p w14:paraId="1D8EBE61" w14:textId="77777777" w:rsidR="00BC6577" w:rsidRPr="003544E6" w:rsidRDefault="00BC6577" w:rsidP="00BC6577">
      <w:pPr>
        <w:ind w:right="-1"/>
        <w:jc w:val="center"/>
        <w:rPr>
          <w:sz w:val="24"/>
          <w:lang w:val="es-ES"/>
        </w:rPr>
      </w:pPr>
      <w:r w:rsidRPr="003544E6">
        <w:rPr>
          <w:sz w:val="24"/>
          <w:lang w:val="es-ES"/>
        </w:rPr>
        <w:t xml:space="preserve">by José Ángel </w:t>
      </w:r>
      <w:r w:rsidRPr="003544E6">
        <w:rPr>
          <w:smallCaps/>
          <w:sz w:val="24"/>
          <w:lang w:val="es-ES"/>
        </w:rPr>
        <w:t>García Landa</w:t>
      </w:r>
    </w:p>
    <w:p w14:paraId="082A553A" w14:textId="77777777" w:rsidR="00BC6577" w:rsidRPr="007A07D8" w:rsidRDefault="00BC6577" w:rsidP="00BC6577">
      <w:pPr>
        <w:tabs>
          <w:tab w:val="left" w:pos="2835"/>
        </w:tabs>
        <w:ind w:right="-1"/>
        <w:jc w:val="center"/>
        <w:rPr>
          <w:sz w:val="24"/>
          <w:lang w:val="en-US"/>
        </w:rPr>
      </w:pPr>
      <w:r w:rsidRPr="007A07D8">
        <w:rPr>
          <w:sz w:val="24"/>
          <w:lang w:val="en-US"/>
        </w:rPr>
        <w:t>(University of Zaragoza, Spain)</w:t>
      </w:r>
    </w:p>
    <w:p w14:paraId="5B143835" w14:textId="77777777" w:rsidR="00BC6577" w:rsidRPr="007A07D8" w:rsidRDefault="00BC6577" w:rsidP="00BC6577">
      <w:pPr>
        <w:jc w:val="center"/>
        <w:rPr>
          <w:sz w:val="24"/>
          <w:lang w:val="en-US"/>
        </w:rPr>
      </w:pPr>
    </w:p>
    <w:bookmarkEnd w:id="0"/>
    <w:bookmarkEnd w:id="1"/>
    <w:p w14:paraId="31BD348D" w14:textId="77777777" w:rsidR="00BC6577" w:rsidRPr="007A07D8" w:rsidRDefault="00BC6577" w:rsidP="00BC6577">
      <w:pPr>
        <w:ind w:left="0" w:firstLine="0"/>
        <w:jc w:val="center"/>
        <w:rPr>
          <w:color w:val="000000"/>
          <w:sz w:val="24"/>
          <w:lang w:val="en-US"/>
        </w:rPr>
      </w:pPr>
    </w:p>
    <w:p w14:paraId="0A3ACFA9" w14:textId="77777777" w:rsidR="009E12A7" w:rsidRPr="00BC6577" w:rsidRDefault="009E12A7">
      <w:pPr>
        <w:ind w:left="0" w:firstLine="0"/>
        <w:jc w:val="center"/>
        <w:rPr>
          <w:color w:val="000000"/>
          <w:lang w:val="en-US"/>
        </w:rPr>
      </w:pPr>
    </w:p>
    <w:p w14:paraId="0D3D335B" w14:textId="77777777" w:rsidR="009E12A7" w:rsidRPr="00BC6577" w:rsidRDefault="009E12A7">
      <w:pPr>
        <w:pStyle w:val="Ttulo1"/>
        <w:rPr>
          <w:lang w:val="en-US"/>
        </w:rPr>
      </w:pPr>
      <w:r w:rsidRPr="00BC6577">
        <w:rPr>
          <w:lang w:val="en-US"/>
        </w:rPr>
        <w:t>Taxonomy</w:t>
      </w:r>
    </w:p>
    <w:p w14:paraId="7FE7DCEE" w14:textId="77777777" w:rsidR="009E12A7" w:rsidRPr="00BC6577" w:rsidRDefault="009E12A7">
      <w:pPr>
        <w:rPr>
          <w:b/>
          <w:lang w:val="en-US"/>
        </w:rPr>
      </w:pPr>
    </w:p>
    <w:p w14:paraId="7D13A379" w14:textId="77777777" w:rsidR="009E12A7" w:rsidRPr="00BC6577" w:rsidRDefault="009E12A7">
      <w:pPr>
        <w:rPr>
          <w:b/>
          <w:lang w:val="en-US"/>
        </w:rPr>
      </w:pPr>
    </w:p>
    <w:p w14:paraId="75735376" w14:textId="77777777" w:rsidR="009E12A7" w:rsidRPr="00BC6577" w:rsidRDefault="009E12A7">
      <w:pPr>
        <w:rPr>
          <w:lang w:val="en-US"/>
        </w:rPr>
      </w:pPr>
      <w:r w:rsidRPr="00B55FD2">
        <w:rPr>
          <w:lang w:val="en-US"/>
        </w:rPr>
        <w:t xml:space="preserve">Azanza, Beatriz. </w:t>
      </w:r>
      <w:r>
        <w:t xml:space="preserve">"4. Los microfósiles y la clasificación biológica." In </w:t>
      </w:r>
      <w:r>
        <w:rPr>
          <w:i/>
        </w:rPr>
        <w:t>Micropaleontología.</w:t>
      </w:r>
      <w:r>
        <w:t xml:space="preserve"> Ed. Eustoquio Molina. 2nd ed. Zaragoza: Prensas Universitarias de Zaragoza, 2004. </w:t>
      </w:r>
      <w:r w:rsidRPr="00BC6577">
        <w:rPr>
          <w:lang w:val="en-US"/>
        </w:rPr>
        <w:t>71-92.*</w:t>
      </w:r>
    </w:p>
    <w:p w14:paraId="6455D578" w14:textId="77777777" w:rsidR="00967897" w:rsidRPr="00BC6577" w:rsidRDefault="00967897" w:rsidP="00967897">
      <w:pPr>
        <w:rPr>
          <w:lang w:val="en-US"/>
        </w:rPr>
      </w:pPr>
      <w:r w:rsidRPr="00BC6577">
        <w:rPr>
          <w:lang w:val="en-US"/>
        </w:rPr>
        <w:t xml:space="preserve">Ashlock, Peter D. "6. Classification: Philosophies and Methods." In </w:t>
      </w:r>
      <w:r w:rsidRPr="00BC6577">
        <w:rPr>
          <w:i/>
          <w:lang w:val="en-US"/>
        </w:rPr>
        <w:t>Fossil Invertebrates.</w:t>
      </w:r>
      <w:r w:rsidRPr="00BC6577">
        <w:rPr>
          <w:lang w:val="en-US"/>
        </w:rPr>
        <w:t xml:space="preserve"> Ed. Richard S. Boardman et al. Cambridge (MA): Blackwell, 1987. 42-51.*</w:t>
      </w:r>
    </w:p>
    <w:p w14:paraId="4BEB4352" w14:textId="77777777" w:rsidR="009E12A7" w:rsidRPr="0007673D" w:rsidRDefault="009E12A7">
      <w:pPr>
        <w:ind w:right="10"/>
        <w:rPr>
          <w:lang w:val="en-US"/>
        </w:rPr>
      </w:pPr>
      <w:r w:rsidRPr="00BC6577">
        <w:rPr>
          <w:lang w:val="en-US"/>
        </w:rPr>
        <w:t xml:space="preserve">Beck, Cave. </w:t>
      </w:r>
      <w:r w:rsidRPr="00BC6577">
        <w:rPr>
          <w:i/>
          <w:lang w:val="en-US"/>
        </w:rPr>
        <w:t>The Universal Character, by Which All the Nations in the World May Understand One Another's Conceptions, Reading out of One Common Writing Their Own Mother Tongues.</w:t>
      </w:r>
      <w:r w:rsidRPr="00BC6577">
        <w:rPr>
          <w:lang w:val="en-US"/>
        </w:rPr>
        <w:t xml:space="preserve"> </w:t>
      </w:r>
      <w:r w:rsidRPr="0007673D">
        <w:rPr>
          <w:lang w:val="en-US"/>
        </w:rPr>
        <w:t>1657.</w:t>
      </w:r>
    </w:p>
    <w:p w14:paraId="1115A40C" w14:textId="77777777" w:rsidR="0007673D" w:rsidRPr="0007673D" w:rsidRDefault="0007673D" w:rsidP="0007673D">
      <w:pPr>
        <w:rPr>
          <w:szCs w:val="28"/>
          <w:lang w:val="es-ES"/>
        </w:rPr>
      </w:pPr>
      <w:r w:rsidRPr="00167209">
        <w:rPr>
          <w:szCs w:val="28"/>
          <w:lang w:val="en-US"/>
        </w:rPr>
        <w:t xml:space="preserve">Bezerra, Erickinson. "The Meaning(s) of the Declassification in </w:t>
      </w:r>
      <w:r>
        <w:rPr>
          <w:szCs w:val="28"/>
          <w:lang w:val="en-US"/>
        </w:rPr>
        <w:t xml:space="preserve">Antonio García Gutiérrez." </w:t>
      </w:r>
      <w:r w:rsidRPr="0007673D">
        <w:rPr>
          <w:i/>
          <w:szCs w:val="28"/>
          <w:lang w:val="es-ES"/>
        </w:rPr>
        <w:t>Academia Letters</w:t>
      </w:r>
      <w:r w:rsidRPr="0007673D">
        <w:rPr>
          <w:szCs w:val="28"/>
          <w:lang w:val="es-ES"/>
        </w:rPr>
        <w:t xml:space="preserve"> (2021).*</w:t>
      </w:r>
    </w:p>
    <w:p w14:paraId="06431231" w14:textId="77777777" w:rsidR="0007673D" w:rsidRPr="00167209" w:rsidRDefault="0007673D" w:rsidP="0007673D">
      <w:r w:rsidRPr="0007673D">
        <w:rPr>
          <w:szCs w:val="28"/>
          <w:lang w:val="es-ES"/>
        </w:rPr>
        <w:tab/>
      </w:r>
      <w:r w:rsidRPr="00167209">
        <w:rPr>
          <w:bCs/>
        </w:rPr>
        <w:t>DOI:</w:t>
      </w:r>
      <w:r w:rsidRPr="00167209">
        <w:t> 10.20935/AL2309</w:t>
      </w:r>
    </w:p>
    <w:p w14:paraId="561D8D42" w14:textId="77777777" w:rsidR="0007673D" w:rsidRDefault="0007673D" w:rsidP="0007673D">
      <w:pPr>
        <w:rPr>
          <w:szCs w:val="28"/>
        </w:rPr>
      </w:pPr>
      <w:r w:rsidRPr="0007673D">
        <w:rPr>
          <w:szCs w:val="28"/>
          <w:lang w:val="es-ES"/>
        </w:rPr>
        <w:tab/>
      </w:r>
      <w:hyperlink r:id="rId5" w:history="1">
        <w:r w:rsidRPr="00567B42">
          <w:rPr>
            <w:rStyle w:val="Hipervnculo"/>
            <w:szCs w:val="28"/>
          </w:rPr>
          <w:t>https://www.academia.edu/50231535/</w:t>
        </w:r>
      </w:hyperlink>
    </w:p>
    <w:p w14:paraId="46C1044D" w14:textId="77777777" w:rsidR="0007673D" w:rsidRPr="00521902" w:rsidRDefault="0007673D" w:rsidP="0007673D">
      <w:pPr>
        <w:rPr>
          <w:szCs w:val="28"/>
        </w:rPr>
      </w:pPr>
      <w:r>
        <w:rPr>
          <w:szCs w:val="28"/>
        </w:rPr>
        <w:tab/>
        <w:t>2021</w:t>
      </w:r>
    </w:p>
    <w:p w14:paraId="1B827BC1" w14:textId="77777777" w:rsidR="00EA72F5" w:rsidRDefault="00EA72F5" w:rsidP="00EA72F5">
      <w:r>
        <w:t xml:space="preserve">Bueno, Gustavo. "Los límites de la evolución en el ámbito de la </w:t>
      </w:r>
      <w:r>
        <w:rPr>
          <w:i/>
        </w:rPr>
        <w:t xml:space="preserve">scala naturae." </w:t>
      </w:r>
      <w:r>
        <w:t xml:space="preserve">In </w:t>
      </w:r>
      <w:r>
        <w:rPr>
          <w:i/>
        </w:rPr>
        <w:t>Evolucionismo y racionalismo.</w:t>
      </w:r>
      <w:r>
        <w:t xml:space="preserve"> Ed. Eustoquio Molina, Alberto Carreras and Jesús Puertas. Zaragoza: Institución "Fernando el Católico" / Universidad de Zaragoza, 1998. 49-87.*</w:t>
      </w:r>
    </w:p>
    <w:p w14:paraId="77D26238" w14:textId="77777777" w:rsidR="009E12A7" w:rsidRPr="00BC6577" w:rsidRDefault="009E12A7">
      <w:pPr>
        <w:rPr>
          <w:lang w:val="en-US"/>
        </w:rPr>
      </w:pPr>
      <w:r>
        <w:t xml:space="preserve">Cela Conde, Camilio José, and Francisco J. Ayala. </w:t>
      </w:r>
      <w:r>
        <w:rPr>
          <w:i/>
        </w:rPr>
        <w:t>Senderos de la evolución humana.</w:t>
      </w:r>
      <w:r>
        <w:t xml:space="preserve"> </w:t>
      </w:r>
      <w:r w:rsidRPr="00BC6577">
        <w:rPr>
          <w:lang w:val="en-US"/>
        </w:rPr>
        <w:t>(Alianza Ensayo, 188). Madrid: Alianza Editorial, 2001. Rpt. 2003. 2005. 2006. 2008.* (Evolution, genetics, hominids, australopithecus, homo erectus, neanderthals, prehistory, origin of language, origin of morality, taxonomy).</w:t>
      </w:r>
    </w:p>
    <w:p w14:paraId="5D0EE6A4" w14:textId="77777777" w:rsidR="002F18F5" w:rsidRPr="00BC6577" w:rsidRDefault="002F18F5" w:rsidP="002F18F5">
      <w:pPr>
        <w:ind w:left="709" w:hanging="709"/>
        <w:rPr>
          <w:lang w:val="en-US"/>
        </w:rPr>
      </w:pPr>
      <w:r w:rsidRPr="00BC6577">
        <w:rPr>
          <w:lang w:val="en-US"/>
        </w:rPr>
        <w:t xml:space="preserve">"Challenges for Taxonomy." </w:t>
      </w:r>
      <w:r w:rsidRPr="00BC6577">
        <w:rPr>
          <w:i/>
          <w:lang w:val="en-US"/>
        </w:rPr>
        <w:t>Nature</w:t>
      </w:r>
      <w:r w:rsidRPr="00BC6577">
        <w:rPr>
          <w:lang w:val="en-US"/>
        </w:rPr>
        <w:t xml:space="preserve"> 2 May 2002.</w:t>
      </w:r>
    </w:p>
    <w:p w14:paraId="1FB31BCA" w14:textId="77777777" w:rsidR="00B95210" w:rsidRPr="00BC6577" w:rsidRDefault="00B95210" w:rsidP="00B95210">
      <w:pPr>
        <w:ind w:left="709" w:hanging="709"/>
        <w:rPr>
          <w:lang w:val="en-US"/>
        </w:rPr>
      </w:pPr>
      <w:r w:rsidRPr="00BC6577">
        <w:rPr>
          <w:lang w:val="en-US"/>
        </w:rPr>
        <w:t xml:space="preserve">"Default Taxonomy: Ernst Mayr's View of the Microbial World." </w:t>
      </w:r>
      <w:r w:rsidRPr="00BC6577">
        <w:rPr>
          <w:i/>
          <w:lang w:val="en-US"/>
        </w:rPr>
        <w:t>Proceedings of the National Academy of Sciences</w:t>
      </w:r>
      <w:r w:rsidRPr="00BC6577">
        <w:rPr>
          <w:lang w:val="en-US"/>
        </w:rPr>
        <w:t xml:space="preserve"> 18 Aug. 1998.</w:t>
      </w:r>
    </w:p>
    <w:p w14:paraId="353DD1AD" w14:textId="77777777" w:rsidR="00552891" w:rsidRPr="00BC6577" w:rsidRDefault="00552891" w:rsidP="00552891">
      <w:pPr>
        <w:rPr>
          <w:lang w:val="en-US"/>
        </w:rPr>
      </w:pPr>
      <w:r w:rsidRPr="00BC6577">
        <w:rPr>
          <w:lang w:val="en-US"/>
        </w:rPr>
        <w:t xml:space="preserve">de Queiroz, K. "Systematics and the Darwinian Revolution." </w:t>
      </w:r>
      <w:r w:rsidRPr="00BC6577">
        <w:rPr>
          <w:i/>
          <w:lang w:val="en-US"/>
        </w:rPr>
        <w:t>Philosophy of Science</w:t>
      </w:r>
      <w:r w:rsidRPr="00BC6577">
        <w:rPr>
          <w:lang w:val="en-US"/>
        </w:rPr>
        <w:t xml:space="preserve"> 55 (1988): 238-59.</w:t>
      </w:r>
    </w:p>
    <w:p w14:paraId="1FA1A3A8" w14:textId="77777777" w:rsidR="009E12A7" w:rsidRDefault="009E12A7">
      <w:r w:rsidRPr="00BC6577">
        <w:rPr>
          <w:lang w:val="en-US"/>
        </w:rPr>
        <w:t xml:space="preserve">Eco, Umberto. </w:t>
      </w:r>
      <w:r>
        <w:rPr>
          <w:i/>
        </w:rPr>
        <w:t>Kant e l'ornitorinco.</w:t>
      </w:r>
      <w:r>
        <w:t xml:space="preserve"> Milan, 1997.</w:t>
      </w:r>
    </w:p>
    <w:p w14:paraId="1710144A" w14:textId="77777777" w:rsidR="009E12A7" w:rsidRPr="00BC6577" w:rsidRDefault="009E12A7">
      <w:pPr>
        <w:rPr>
          <w:lang w:val="en-US"/>
        </w:rPr>
      </w:pPr>
      <w:r>
        <w:t xml:space="preserve">_____. </w:t>
      </w:r>
      <w:r>
        <w:rPr>
          <w:i/>
        </w:rPr>
        <w:t>Kant y el ornitorrinco.</w:t>
      </w:r>
      <w:r>
        <w:t xml:space="preserve"> Trans. Helena Lozano Miralles. (Palabra en el Tiempo, 265). </w:t>
      </w:r>
      <w:r w:rsidRPr="00BC6577">
        <w:rPr>
          <w:lang w:val="en-US"/>
        </w:rPr>
        <w:t>Barcelona: Lumen, 1999.*</w:t>
      </w:r>
    </w:p>
    <w:p w14:paraId="5EE70D75" w14:textId="77777777" w:rsidR="009E12A7" w:rsidRPr="00BC6577" w:rsidRDefault="009E12A7">
      <w:pPr>
        <w:rPr>
          <w:lang w:val="en-US"/>
        </w:rPr>
      </w:pPr>
      <w:r w:rsidRPr="00BC6577">
        <w:rPr>
          <w:lang w:val="en-US"/>
        </w:rPr>
        <w:lastRenderedPageBreak/>
        <w:t xml:space="preserve">Flower. (On animal taxonomy). </w:t>
      </w:r>
      <w:r w:rsidRPr="00BC6577">
        <w:rPr>
          <w:i/>
          <w:lang w:val="en-US"/>
        </w:rPr>
        <w:t>Proceedings of the Zoological Society</w:t>
      </w:r>
      <w:r w:rsidRPr="00BC6577">
        <w:rPr>
          <w:lang w:val="en-US"/>
        </w:rPr>
        <w:t xml:space="preserve"> (1863).</w:t>
      </w:r>
    </w:p>
    <w:p w14:paraId="60FC32A5" w14:textId="77777777" w:rsidR="009E12A7" w:rsidRPr="00BC6577" w:rsidRDefault="009E12A7">
      <w:pPr>
        <w:rPr>
          <w:lang w:val="en-US"/>
        </w:rPr>
      </w:pPr>
      <w:r w:rsidRPr="00BC6577">
        <w:rPr>
          <w:lang w:val="en-US"/>
        </w:rPr>
        <w:t xml:space="preserve">Foucault, Michel. </w:t>
      </w:r>
      <w:r w:rsidRPr="00BC6577">
        <w:rPr>
          <w:i/>
          <w:lang w:val="en-US"/>
        </w:rPr>
        <w:t>Les Mots et les choses: Une archéologie des sciences humaines.</w:t>
      </w:r>
      <w:r w:rsidRPr="00BC6577">
        <w:rPr>
          <w:lang w:val="en-US"/>
        </w:rPr>
        <w:t xml:space="preserve"> Paris: Gallimard, 1966.</w:t>
      </w:r>
    </w:p>
    <w:p w14:paraId="462FC86C" w14:textId="77777777" w:rsidR="009E12A7" w:rsidRPr="00BC6577" w:rsidRDefault="009E12A7">
      <w:pPr>
        <w:rPr>
          <w:lang w:val="en-US"/>
        </w:rPr>
      </w:pPr>
      <w:r w:rsidRPr="00BC6577">
        <w:rPr>
          <w:lang w:val="en-US"/>
        </w:rPr>
        <w:t xml:space="preserve">_____. </w:t>
      </w:r>
      <w:r w:rsidRPr="00BC6577">
        <w:rPr>
          <w:i/>
          <w:lang w:val="en-US"/>
        </w:rPr>
        <w:t>The Order of Things: An Archaeology of the Human Sciences.</w:t>
      </w:r>
      <w:r w:rsidRPr="00BC6577">
        <w:rPr>
          <w:lang w:val="en-US"/>
        </w:rPr>
        <w:t xml:space="preserve"> Trans. Alan M. Sheridan-Smith. New York: Random House, 1970.</w:t>
      </w:r>
    </w:p>
    <w:p w14:paraId="3228A0F7" w14:textId="77777777" w:rsidR="009E12A7" w:rsidRPr="00BC6577" w:rsidRDefault="009E12A7">
      <w:pPr>
        <w:rPr>
          <w:lang w:val="en-US"/>
        </w:rPr>
      </w:pPr>
      <w:r w:rsidRPr="00BC6577">
        <w:rPr>
          <w:lang w:val="en-US"/>
        </w:rPr>
        <w:t xml:space="preserve">_____. </w:t>
      </w:r>
      <w:r w:rsidRPr="00BC6577">
        <w:rPr>
          <w:i/>
          <w:lang w:val="en-US"/>
        </w:rPr>
        <w:t>The Order of Things: An Archaeology of the Human Sciences.</w:t>
      </w:r>
      <w:r w:rsidRPr="00BC6577">
        <w:rPr>
          <w:lang w:val="en-US"/>
        </w:rPr>
        <w:t xml:space="preserve"> London: Tavistock, 1970.</w:t>
      </w:r>
    </w:p>
    <w:p w14:paraId="5BB3F361" w14:textId="77777777" w:rsidR="009E12A7" w:rsidRPr="00BC6577" w:rsidRDefault="009E12A7">
      <w:pPr>
        <w:rPr>
          <w:lang w:val="en-US"/>
        </w:rPr>
      </w:pPr>
      <w:r w:rsidRPr="00BC6577">
        <w:rPr>
          <w:lang w:val="en-US"/>
        </w:rPr>
        <w:t xml:space="preserve">_____. </w:t>
      </w:r>
      <w:r w:rsidRPr="00BC6577">
        <w:rPr>
          <w:i/>
          <w:lang w:val="en-US"/>
        </w:rPr>
        <w:t xml:space="preserve">The Order of Things. </w:t>
      </w:r>
      <w:r w:rsidRPr="00BC6577">
        <w:rPr>
          <w:lang w:val="en-US"/>
        </w:rPr>
        <w:t>New York: Vintage Books, 1973.</w:t>
      </w:r>
    </w:p>
    <w:p w14:paraId="218CAD4D" w14:textId="77777777" w:rsidR="009E12A7" w:rsidRPr="00BC6577" w:rsidRDefault="009E12A7">
      <w:pPr>
        <w:rPr>
          <w:lang w:val="en-US"/>
        </w:rPr>
      </w:pPr>
      <w:r w:rsidRPr="00BC6577">
        <w:rPr>
          <w:lang w:val="en-US"/>
        </w:rPr>
        <w:t xml:space="preserve">_____. </w:t>
      </w:r>
      <w:r w:rsidRPr="00BC6577">
        <w:rPr>
          <w:i/>
          <w:lang w:val="en-US"/>
        </w:rPr>
        <w:t xml:space="preserve">The Order of Things. </w:t>
      </w:r>
      <w:r w:rsidRPr="00BC6577">
        <w:rPr>
          <w:lang w:val="en-US"/>
        </w:rPr>
        <w:t>London: Routledge, 1997.</w:t>
      </w:r>
    </w:p>
    <w:p w14:paraId="2CE12D61" w14:textId="77777777" w:rsidR="009E12A7" w:rsidRDefault="009E12A7">
      <w:r>
        <w:t xml:space="preserve">_____. </w:t>
      </w:r>
      <w:r>
        <w:rPr>
          <w:i/>
        </w:rPr>
        <w:t>Las palabras y las cosas: una arqueología de las ciencias humanas.</w:t>
      </w:r>
      <w:r>
        <w:t xml:space="preserve"> Barcelona: Planeta, 1984.</w:t>
      </w:r>
    </w:p>
    <w:p w14:paraId="5596A3E0" w14:textId="77777777" w:rsidR="009E12A7" w:rsidRDefault="009E12A7">
      <w:r>
        <w:t xml:space="preserve">_____. </w:t>
      </w:r>
      <w:r>
        <w:rPr>
          <w:i/>
        </w:rPr>
        <w:t>Las palabras y las cosas.</w:t>
      </w:r>
      <w:r>
        <w:t xml:space="preserve"> Madrid: Siglo XXI, 1968. </w:t>
      </w:r>
    </w:p>
    <w:p w14:paraId="0F19A6B7" w14:textId="77777777" w:rsidR="009E12A7" w:rsidRDefault="009E12A7">
      <w:r>
        <w:t xml:space="preserve">_____. </w:t>
      </w:r>
      <w:r>
        <w:rPr>
          <w:i/>
        </w:rPr>
        <w:t>Las palabras y las cosas.</w:t>
      </w:r>
      <w:r>
        <w:t xml:space="preserve"> México: Siglo XXI, 1975.</w:t>
      </w:r>
    </w:p>
    <w:p w14:paraId="661D61E4" w14:textId="77777777" w:rsidR="00EA72F5" w:rsidRPr="00BC6577" w:rsidRDefault="00EA72F5" w:rsidP="00EA72F5">
      <w:pPr>
        <w:rPr>
          <w:lang w:val="en-US"/>
        </w:rPr>
      </w:pPr>
      <w:r>
        <w:t xml:space="preserve">García Landa, José Ángel. "Especiación y retrospección: Darwin en el retrovisor." </w:t>
      </w:r>
      <w:r w:rsidRPr="00BC6577">
        <w:rPr>
          <w:lang w:val="en-US"/>
        </w:rPr>
        <w:t xml:space="preserve">In García Landa, </w:t>
      </w:r>
      <w:r w:rsidRPr="00BC6577">
        <w:rPr>
          <w:i/>
          <w:lang w:val="en-US"/>
        </w:rPr>
        <w:t>Vanity Fea</w:t>
      </w:r>
      <w:r w:rsidRPr="00BC6577">
        <w:rPr>
          <w:lang w:val="en-US"/>
        </w:rPr>
        <w:t xml:space="preserve"> 9 Oct. 2011.* (Gustavo Bueno).</w:t>
      </w:r>
    </w:p>
    <w:p w14:paraId="10415680" w14:textId="77777777" w:rsidR="00EA72F5" w:rsidRPr="00BC6577" w:rsidRDefault="00EA72F5" w:rsidP="00EA72F5">
      <w:pPr>
        <w:rPr>
          <w:lang w:val="en-US"/>
        </w:rPr>
      </w:pPr>
      <w:r w:rsidRPr="00BC6577">
        <w:rPr>
          <w:lang w:val="en-US"/>
        </w:rPr>
        <w:tab/>
      </w:r>
      <w:hyperlink r:id="rId6" w:history="1">
        <w:r w:rsidRPr="00BC6577">
          <w:rPr>
            <w:rStyle w:val="Hipervnculo"/>
            <w:lang w:val="en-US"/>
          </w:rPr>
          <w:t>http://vanityfea.blogspot.com/2011/10/especiacion-y-retrospeccion-darwin-en.html</w:t>
        </w:r>
      </w:hyperlink>
    </w:p>
    <w:p w14:paraId="35A02AD7" w14:textId="77777777" w:rsidR="00EA72F5" w:rsidRDefault="00EA72F5" w:rsidP="00EA72F5">
      <w:r w:rsidRPr="00BC6577">
        <w:rPr>
          <w:lang w:val="en-US"/>
        </w:rPr>
        <w:tab/>
      </w:r>
      <w:r>
        <w:t>2011</w:t>
      </w:r>
    </w:p>
    <w:p w14:paraId="5C9858BD" w14:textId="77777777" w:rsidR="001141D7" w:rsidRPr="00BC6577" w:rsidRDefault="001141D7" w:rsidP="001141D7">
      <w:pPr>
        <w:rPr>
          <w:lang w:val="en-US"/>
        </w:rPr>
      </w:pPr>
      <w:r>
        <w:t xml:space="preserve">_____. "Especiación y retrospección: Darwin en el retrovisor." </w:t>
      </w:r>
      <w:r w:rsidRPr="00BC6577">
        <w:rPr>
          <w:i/>
          <w:lang w:val="en-US"/>
        </w:rPr>
        <w:t>Ibercampus (Vanity Fea)</w:t>
      </w:r>
      <w:r w:rsidRPr="00BC6577">
        <w:rPr>
          <w:lang w:val="en-US"/>
        </w:rPr>
        <w:t xml:space="preserve"> 10 March 2016.*</w:t>
      </w:r>
    </w:p>
    <w:p w14:paraId="5B91344F" w14:textId="77777777" w:rsidR="001141D7" w:rsidRPr="00BC6577" w:rsidRDefault="001141D7" w:rsidP="001141D7">
      <w:pPr>
        <w:rPr>
          <w:lang w:val="en-US"/>
        </w:rPr>
      </w:pPr>
      <w:r w:rsidRPr="00BC6577">
        <w:rPr>
          <w:lang w:val="en-US"/>
        </w:rPr>
        <w:tab/>
      </w:r>
      <w:hyperlink r:id="rId7" w:history="1">
        <w:r w:rsidRPr="00BC6577">
          <w:rPr>
            <w:rStyle w:val="Hipervnculo"/>
            <w:lang w:val="en-US"/>
          </w:rPr>
          <w:t>http://www.ibercampus.es/especiacion-y-retrospeccion-32581.htm</w:t>
        </w:r>
      </w:hyperlink>
    </w:p>
    <w:p w14:paraId="6C9098E2" w14:textId="77777777" w:rsidR="001141D7" w:rsidRDefault="001141D7" w:rsidP="001141D7">
      <w:r w:rsidRPr="00BC6577">
        <w:rPr>
          <w:lang w:val="en-US"/>
        </w:rPr>
        <w:tab/>
      </w:r>
      <w:r>
        <w:t>2016</w:t>
      </w:r>
    </w:p>
    <w:p w14:paraId="0245FC4F" w14:textId="77777777" w:rsidR="001141D7" w:rsidRPr="00BC6577" w:rsidRDefault="001141D7" w:rsidP="001141D7">
      <w:pPr>
        <w:rPr>
          <w:lang w:val="en-US"/>
        </w:rPr>
      </w:pPr>
      <w:r>
        <w:t xml:space="preserve">_____. "Especiación y retrospección: Darwin en el retrovisor." </w:t>
      </w:r>
      <w:r w:rsidRPr="00BC6577">
        <w:rPr>
          <w:i/>
          <w:lang w:val="en-US"/>
        </w:rPr>
        <w:t>Social Science Research Network</w:t>
      </w:r>
      <w:r w:rsidRPr="00BC6577">
        <w:rPr>
          <w:lang w:val="en-US"/>
        </w:rPr>
        <w:t xml:space="preserve"> 12 March 2016.*</w:t>
      </w:r>
    </w:p>
    <w:p w14:paraId="51ED0CE2" w14:textId="77777777" w:rsidR="001141D7" w:rsidRDefault="001141D7" w:rsidP="001141D7">
      <w:r w:rsidRPr="00BC6577">
        <w:rPr>
          <w:lang w:val="en-US"/>
        </w:rPr>
        <w:tab/>
      </w:r>
      <w:hyperlink r:id="rId8" w:history="1">
        <w:r w:rsidRPr="00C146C9">
          <w:rPr>
            <w:rStyle w:val="Hipervnculo"/>
          </w:rPr>
          <w:t>http://ssrn.com/abstract=2745922</w:t>
        </w:r>
      </w:hyperlink>
    </w:p>
    <w:p w14:paraId="0E141E10" w14:textId="77777777" w:rsidR="001141D7" w:rsidRPr="00E64AE5" w:rsidRDefault="001141D7" w:rsidP="001141D7">
      <w:r>
        <w:tab/>
        <w:t>2016</w:t>
      </w:r>
    </w:p>
    <w:p w14:paraId="34D1FBC5" w14:textId="77777777" w:rsidR="001141D7" w:rsidRPr="00BC6577" w:rsidRDefault="001141D7" w:rsidP="001141D7">
      <w:pPr>
        <w:tabs>
          <w:tab w:val="left" w:pos="6307"/>
        </w:tabs>
        <w:rPr>
          <w:lang w:val="en-US"/>
        </w:rPr>
      </w:pPr>
      <w:r>
        <w:t xml:space="preserve">_____. "Especiación y retrospección (II): Darwin en el retrovisor." </w:t>
      </w:r>
      <w:r w:rsidRPr="00BC6577">
        <w:rPr>
          <w:lang w:val="en-US"/>
        </w:rPr>
        <w:t xml:space="preserve">In García Landa, </w:t>
      </w:r>
      <w:r w:rsidRPr="00BC6577">
        <w:rPr>
          <w:i/>
          <w:lang w:val="en-US"/>
        </w:rPr>
        <w:t>Vanity Fea</w:t>
      </w:r>
      <w:r w:rsidRPr="00BC6577">
        <w:rPr>
          <w:lang w:val="en-US"/>
        </w:rPr>
        <w:t xml:space="preserve"> 13 March 2016.*</w:t>
      </w:r>
    </w:p>
    <w:p w14:paraId="76B471A1" w14:textId="77777777" w:rsidR="001141D7" w:rsidRPr="00BC6577" w:rsidRDefault="001141D7" w:rsidP="001141D7">
      <w:pPr>
        <w:tabs>
          <w:tab w:val="left" w:pos="6307"/>
        </w:tabs>
        <w:rPr>
          <w:lang w:val="en-US"/>
        </w:rPr>
      </w:pPr>
      <w:r w:rsidRPr="00BC6577">
        <w:rPr>
          <w:lang w:val="en-US"/>
        </w:rPr>
        <w:tab/>
      </w:r>
      <w:hyperlink r:id="rId9" w:history="1">
        <w:r w:rsidRPr="00BC6577">
          <w:rPr>
            <w:rStyle w:val="Hipervnculo"/>
            <w:lang w:val="en-US"/>
          </w:rPr>
          <w:t>http://vanityfea.blogspot.com.es/2016/03/especiacion-y-retrospeccion-ii-darwin.html</w:t>
        </w:r>
      </w:hyperlink>
      <w:r w:rsidRPr="00BC6577">
        <w:rPr>
          <w:lang w:val="en-US"/>
        </w:rPr>
        <w:t xml:space="preserve"> </w:t>
      </w:r>
    </w:p>
    <w:p w14:paraId="03782F1E" w14:textId="77777777" w:rsidR="001141D7" w:rsidRDefault="001141D7" w:rsidP="001141D7">
      <w:pPr>
        <w:tabs>
          <w:tab w:val="left" w:pos="6307"/>
        </w:tabs>
      </w:pPr>
      <w:r w:rsidRPr="00BC6577">
        <w:rPr>
          <w:lang w:val="en-US"/>
        </w:rPr>
        <w:tab/>
      </w:r>
      <w:r>
        <w:t>2016</w:t>
      </w:r>
    </w:p>
    <w:p w14:paraId="34B44EAB" w14:textId="77777777" w:rsidR="001141D7" w:rsidRDefault="001141D7" w:rsidP="001141D7">
      <w:pPr>
        <w:tabs>
          <w:tab w:val="left" w:pos="6307"/>
        </w:tabs>
      </w:pPr>
      <w:r>
        <w:t xml:space="preserve">_____. "Especiación y retrospección: Darwin en el retrovisor." </w:t>
      </w:r>
      <w:r>
        <w:rPr>
          <w:i/>
        </w:rPr>
        <w:t>Academia</w:t>
      </w:r>
      <w:r>
        <w:t xml:space="preserve"> 30 July 2017.*</w:t>
      </w:r>
    </w:p>
    <w:p w14:paraId="043AB584" w14:textId="77777777" w:rsidR="001141D7" w:rsidRDefault="001141D7" w:rsidP="001141D7">
      <w:pPr>
        <w:tabs>
          <w:tab w:val="left" w:pos="6307"/>
        </w:tabs>
      </w:pPr>
      <w:r>
        <w:tab/>
      </w:r>
      <w:hyperlink r:id="rId10" w:tgtFrame="_blank" w:history="1">
        <w:r>
          <w:rPr>
            <w:rStyle w:val="Hipervnculo"/>
          </w:rPr>
          <w:t>https://www.academia.edu/34078697/</w:t>
        </w:r>
      </w:hyperlink>
    </w:p>
    <w:p w14:paraId="5B522FB1" w14:textId="77777777" w:rsidR="001141D7" w:rsidRDefault="001141D7" w:rsidP="001141D7">
      <w:pPr>
        <w:tabs>
          <w:tab w:val="left" w:pos="6307"/>
        </w:tabs>
      </w:pPr>
      <w:r>
        <w:tab/>
        <w:t>2017</w:t>
      </w:r>
    </w:p>
    <w:p w14:paraId="7AFC6F9D" w14:textId="77777777" w:rsidR="001141D7" w:rsidRPr="00BC6577" w:rsidRDefault="001141D7" w:rsidP="001141D7">
      <w:pPr>
        <w:tabs>
          <w:tab w:val="left" w:pos="6307"/>
        </w:tabs>
        <w:rPr>
          <w:lang w:val="en-US"/>
        </w:rPr>
      </w:pPr>
      <w:r>
        <w:t xml:space="preserve">_____. "Especiación y retrospección: Darwin en el retrovisor." </w:t>
      </w:r>
      <w:r w:rsidRPr="00BC6577">
        <w:rPr>
          <w:i/>
          <w:lang w:val="en-US"/>
        </w:rPr>
        <w:t>ResearchGate</w:t>
      </w:r>
      <w:r w:rsidRPr="00BC6577">
        <w:rPr>
          <w:lang w:val="en-US"/>
        </w:rPr>
        <w:t xml:space="preserve"> 31 July 2017.*</w:t>
      </w:r>
    </w:p>
    <w:p w14:paraId="4152E3D4" w14:textId="77777777" w:rsidR="001141D7" w:rsidRPr="00BC6577" w:rsidRDefault="001141D7" w:rsidP="001141D7">
      <w:pPr>
        <w:tabs>
          <w:tab w:val="left" w:pos="6307"/>
        </w:tabs>
        <w:rPr>
          <w:lang w:val="en-US"/>
        </w:rPr>
      </w:pPr>
      <w:r w:rsidRPr="00BC6577">
        <w:rPr>
          <w:lang w:val="en-US"/>
        </w:rPr>
        <w:tab/>
        <w:t xml:space="preserve"> </w:t>
      </w:r>
      <w:hyperlink r:id="rId11" w:tgtFrame="_blank" w:history="1">
        <w:r w:rsidRPr="00BC6577">
          <w:rPr>
            <w:rStyle w:val="Hipervnculo"/>
            <w:lang w:val="en-US"/>
          </w:rPr>
          <w:t>https://www.researchgate.net/publication/318788099</w:t>
        </w:r>
      </w:hyperlink>
    </w:p>
    <w:p w14:paraId="23FB175B" w14:textId="77777777" w:rsidR="001141D7" w:rsidRPr="00BC6577" w:rsidRDefault="001141D7" w:rsidP="001141D7">
      <w:pPr>
        <w:tabs>
          <w:tab w:val="left" w:pos="6307"/>
        </w:tabs>
        <w:rPr>
          <w:lang w:val="en-US"/>
        </w:rPr>
      </w:pPr>
      <w:r w:rsidRPr="00BC6577">
        <w:rPr>
          <w:lang w:val="en-US"/>
        </w:rPr>
        <w:tab/>
        <w:t>2017</w:t>
      </w:r>
    </w:p>
    <w:p w14:paraId="72BBC1A4" w14:textId="77777777" w:rsidR="00C72692" w:rsidRPr="00BC6577" w:rsidRDefault="00C72692" w:rsidP="00C72692">
      <w:pPr>
        <w:rPr>
          <w:lang w:val="en-US"/>
        </w:rPr>
      </w:pPr>
      <w:r w:rsidRPr="00BC6577">
        <w:rPr>
          <w:lang w:val="en-US"/>
        </w:rPr>
        <w:lastRenderedPageBreak/>
        <w:t xml:space="preserve">_____. "The Prehistory of Lumpers and Splitters." In García Landa, </w:t>
      </w:r>
      <w:r w:rsidRPr="00BC6577">
        <w:rPr>
          <w:i/>
          <w:lang w:val="en-US"/>
        </w:rPr>
        <w:t>Vanity Fea</w:t>
      </w:r>
      <w:r w:rsidRPr="00BC6577">
        <w:rPr>
          <w:lang w:val="en-US"/>
        </w:rPr>
        <w:t xml:space="preserve"> 6 Dec. 2017.*</w:t>
      </w:r>
    </w:p>
    <w:p w14:paraId="2800AAA3" w14:textId="77777777" w:rsidR="00C72692" w:rsidRPr="00BC6577" w:rsidRDefault="00C72692" w:rsidP="00C72692">
      <w:pPr>
        <w:rPr>
          <w:lang w:val="en-US"/>
        </w:rPr>
      </w:pPr>
      <w:r w:rsidRPr="00BC6577">
        <w:rPr>
          <w:lang w:val="en-US"/>
        </w:rPr>
        <w:tab/>
      </w:r>
      <w:hyperlink r:id="rId12" w:history="1">
        <w:r w:rsidRPr="00BC6577">
          <w:rPr>
            <w:rStyle w:val="Hipervnculo"/>
            <w:lang w:val="en-US"/>
          </w:rPr>
          <w:t>https://vanityfea.blogspot.com.es/2017/12/the-prehistory-of-lumpers-and-splitters.html</w:t>
        </w:r>
      </w:hyperlink>
    </w:p>
    <w:p w14:paraId="3C9F0502" w14:textId="77777777" w:rsidR="00C72692" w:rsidRPr="008B14D7" w:rsidRDefault="00C72692" w:rsidP="00C72692">
      <w:pPr>
        <w:rPr>
          <w:lang w:val="en-US"/>
        </w:rPr>
      </w:pPr>
      <w:r w:rsidRPr="00BC6577">
        <w:rPr>
          <w:lang w:val="en-US"/>
        </w:rPr>
        <w:tab/>
      </w:r>
      <w:r w:rsidRPr="008B14D7">
        <w:rPr>
          <w:lang w:val="en-US"/>
        </w:rPr>
        <w:t>2018</w:t>
      </w:r>
    </w:p>
    <w:p w14:paraId="5B9387F8" w14:textId="77777777" w:rsidR="00507CA5" w:rsidRPr="009D6F7A" w:rsidRDefault="00507CA5" w:rsidP="00507CA5">
      <w:pPr>
        <w:tabs>
          <w:tab w:val="left" w:pos="2760"/>
        </w:tabs>
        <w:rPr>
          <w:szCs w:val="28"/>
          <w:lang w:val="en-US"/>
        </w:rPr>
      </w:pPr>
      <w:r w:rsidRPr="00735B90">
        <w:rPr>
          <w:szCs w:val="28"/>
          <w:lang w:val="en-US"/>
        </w:rPr>
        <w:t xml:space="preserve">_____. "Radical Lumpers." </w:t>
      </w:r>
      <w:r w:rsidRPr="009D6F7A">
        <w:rPr>
          <w:szCs w:val="28"/>
          <w:lang w:val="en-US"/>
        </w:rPr>
        <w:t xml:space="preserve">In García Landa, </w:t>
      </w:r>
      <w:r w:rsidRPr="009D6F7A">
        <w:rPr>
          <w:i/>
          <w:szCs w:val="28"/>
          <w:lang w:val="en-US"/>
        </w:rPr>
        <w:t>Vanity Fea</w:t>
      </w:r>
      <w:r w:rsidRPr="009D6F7A">
        <w:rPr>
          <w:szCs w:val="28"/>
          <w:lang w:val="en-US"/>
        </w:rPr>
        <w:t xml:space="preserve"> </w:t>
      </w:r>
      <w:r>
        <w:rPr>
          <w:szCs w:val="28"/>
          <w:lang w:val="en-US"/>
        </w:rPr>
        <w:t xml:space="preserve">11 </w:t>
      </w:r>
      <w:r w:rsidRPr="009D6F7A">
        <w:rPr>
          <w:szCs w:val="28"/>
          <w:lang w:val="en-US"/>
        </w:rPr>
        <w:t>July 2020.*</w:t>
      </w:r>
    </w:p>
    <w:p w14:paraId="45D41EBE" w14:textId="77777777" w:rsidR="00507CA5" w:rsidRPr="004B1C13" w:rsidRDefault="00507CA5" w:rsidP="00507CA5">
      <w:pPr>
        <w:tabs>
          <w:tab w:val="left" w:pos="2760"/>
        </w:tabs>
        <w:rPr>
          <w:szCs w:val="28"/>
          <w:lang w:val="en-US"/>
        </w:rPr>
      </w:pPr>
      <w:r w:rsidRPr="009D6F7A">
        <w:rPr>
          <w:szCs w:val="28"/>
          <w:lang w:val="en-US"/>
        </w:rPr>
        <w:tab/>
      </w:r>
      <w:hyperlink r:id="rId13" w:history="1">
        <w:r w:rsidRPr="004B1C13">
          <w:rPr>
            <w:rStyle w:val="Hipervnculo"/>
            <w:szCs w:val="28"/>
            <w:lang w:val="en-US"/>
          </w:rPr>
          <w:t>https://vanityfea.blogspot.com/2020/07/radical-lumpers.html</w:t>
        </w:r>
      </w:hyperlink>
    </w:p>
    <w:p w14:paraId="75AC3D35" w14:textId="77777777" w:rsidR="00507CA5" w:rsidRDefault="00507CA5" w:rsidP="00507CA5">
      <w:pPr>
        <w:tabs>
          <w:tab w:val="left" w:pos="2760"/>
        </w:tabs>
        <w:rPr>
          <w:szCs w:val="28"/>
        </w:rPr>
      </w:pPr>
      <w:r w:rsidRPr="004B1C13">
        <w:rPr>
          <w:szCs w:val="28"/>
          <w:lang w:val="en-US"/>
        </w:rPr>
        <w:tab/>
      </w:r>
      <w:r>
        <w:rPr>
          <w:szCs w:val="28"/>
        </w:rPr>
        <w:t>2020</w:t>
      </w:r>
    </w:p>
    <w:p w14:paraId="6BB50074" w14:textId="77777777" w:rsidR="00507CA5" w:rsidRPr="000C168C" w:rsidRDefault="00507CA5" w:rsidP="00507CA5">
      <w:pPr>
        <w:tabs>
          <w:tab w:val="left" w:pos="2760"/>
        </w:tabs>
        <w:rPr>
          <w:szCs w:val="28"/>
          <w:lang w:val="en-US"/>
        </w:rPr>
      </w:pPr>
      <w:r>
        <w:rPr>
          <w:szCs w:val="28"/>
        </w:rPr>
        <w:t xml:space="preserve">_____ "Radical Lumpers: Sobre las diferencias raciales." </w:t>
      </w:r>
      <w:r w:rsidRPr="000C168C">
        <w:rPr>
          <w:i/>
          <w:szCs w:val="28"/>
          <w:lang w:val="en-US"/>
        </w:rPr>
        <w:t>Ibercampus (Vanity Fea)</w:t>
      </w:r>
      <w:r w:rsidRPr="000C168C">
        <w:rPr>
          <w:szCs w:val="28"/>
          <w:lang w:val="en-US"/>
        </w:rPr>
        <w:t xml:space="preserve"> 3 Aug. 2020.*</w:t>
      </w:r>
    </w:p>
    <w:p w14:paraId="19DF590E" w14:textId="77777777" w:rsidR="00507CA5" w:rsidRPr="000C168C" w:rsidRDefault="00507CA5" w:rsidP="00507CA5">
      <w:pPr>
        <w:tabs>
          <w:tab w:val="left" w:pos="2760"/>
        </w:tabs>
        <w:rPr>
          <w:szCs w:val="28"/>
          <w:lang w:val="en-US"/>
        </w:rPr>
      </w:pPr>
      <w:r w:rsidRPr="000C168C">
        <w:rPr>
          <w:szCs w:val="28"/>
          <w:lang w:val="en-US"/>
        </w:rPr>
        <w:tab/>
      </w:r>
      <w:hyperlink r:id="rId14" w:history="1">
        <w:r w:rsidRPr="000C168C">
          <w:rPr>
            <w:rStyle w:val="Hipervnculo"/>
            <w:szCs w:val="28"/>
            <w:lang w:val="en-US"/>
          </w:rPr>
          <w:t>https://www.ibercampus.es/radical-lumpers-sobre-las-diferencias-raciales-39942.htm</w:t>
        </w:r>
      </w:hyperlink>
    </w:p>
    <w:p w14:paraId="28682BC1" w14:textId="77777777" w:rsidR="00507CA5" w:rsidRDefault="00507CA5" w:rsidP="00507CA5">
      <w:pPr>
        <w:tabs>
          <w:tab w:val="left" w:pos="2760"/>
        </w:tabs>
        <w:rPr>
          <w:szCs w:val="28"/>
        </w:rPr>
      </w:pPr>
      <w:r w:rsidRPr="000C168C">
        <w:rPr>
          <w:szCs w:val="28"/>
          <w:lang w:val="en-US"/>
        </w:rPr>
        <w:tab/>
      </w:r>
      <w:r>
        <w:rPr>
          <w:szCs w:val="28"/>
        </w:rPr>
        <w:t>2020</w:t>
      </w:r>
    </w:p>
    <w:p w14:paraId="3F635165" w14:textId="77777777" w:rsidR="00507CA5" w:rsidRDefault="00507CA5" w:rsidP="00507CA5">
      <w:pPr>
        <w:tabs>
          <w:tab w:val="left" w:pos="2760"/>
        </w:tabs>
        <w:rPr>
          <w:szCs w:val="28"/>
        </w:rPr>
      </w:pPr>
      <w:r>
        <w:rPr>
          <w:szCs w:val="28"/>
        </w:rPr>
        <w:t>_____. "</w:t>
      </w:r>
      <w:r w:rsidRPr="00364ECA">
        <w:rPr>
          <w:szCs w:val="28"/>
        </w:rPr>
        <w:t>Radical Lumpers: Sobre las diferencias raciales</w:t>
      </w:r>
      <w:r>
        <w:rPr>
          <w:szCs w:val="28"/>
        </w:rPr>
        <w:t>."</w:t>
      </w:r>
      <w:r w:rsidRPr="00364ECA">
        <w:rPr>
          <w:i/>
          <w:szCs w:val="28"/>
        </w:rPr>
        <w:t xml:space="preserve"> Academia</w:t>
      </w:r>
      <w:r>
        <w:rPr>
          <w:szCs w:val="28"/>
        </w:rPr>
        <w:t xml:space="preserve"> 14 Sept. 2020.*</w:t>
      </w:r>
      <w:r w:rsidRPr="00364ECA">
        <w:rPr>
          <w:szCs w:val="28"/>
        </w:rPr>
        <w:t xml:space="preserve"> </w:t>
      </w:r>
    </w:p>
    <w:p w14:paraId="60367811" w14:textId="77777777" w:rsidR="00507CA5" w:rsidRDefault="00507CA5" w:rsidP="00507CA5">
      <w:pPr>
        <w:tabs>
          <w:tab w:val="left" w:pos="2760"/>
        </w:tabs>
        <w:rPr>
          <w:szCs w:val="28"/>
        </w:rPr>
      </w:pPr>
      <w:r>
        <w:rPr>
          <w:szCs w:val="28"/>
        </w:rPr>
        <w:tab/>
      </w:r>
      <w:hyperlink r:id="rId15" w:history="1">
        <w:r w:rsidRPr="004D3B11">
          <w:rPr>
            <w:rStyle w:val="Hipervnculo"/>
            <w:szCs w:val="28"/>
          </w:rPr>
          <w:t>https://www.academia.edu/44080994</w:t>
        </w:r>
      </w:hyperlink>
    </w:p>
    <w:p w14:paraId="24A8FEFE" w14:textId="77777777" w:rsidR="00507CA5" w:rsidRDefault="00507CA5" w:rsidP="00507CA5">
      <w:pPr>
        <w:tabs>
          <w:tab w:val="left" w:pos="2760"/>
        </w:tabs>
        <w:rPr>
          <w:szCs w:val="28"/>
        </w:rPr>
      </w:pPr>
      <w:r>
        <w:rPr>
          <w:szCs w:val="28"/>
        </w:rPr>
        <w:tab/>
        <w:t>2020</w:t>
      </w:r>
    </w:p>
    <w:p w14:paraId="024B0F73" w14:textId="77777777" w:rsidR="00507CA5" w:rsidRPr="007B3F32" w:rsidRDefault="00507CA5" w:rsidP="00507CA5">
      <w:pPr>
        <w:tabs>
          <w:tab w:val="left" w:pos="2760"/>
        </w:tabs>
        <w:rPr>
          <w:szCs w:val="28"/>
          <w:lang w:val="en-US"/>
        </w:rPr>
      </w:pPr>
      <w:r>
        <w:rPr>
          <w:szCs w:val="28"/>
        </w:rPr>
        <w:t>_____. "</w:t>
      </w:r>
      <w:r w:rsidRPr="00B42CB7">
        <w:rPr>
          <w:szCs w:val="28"/>
        </w:rPr>
        <w:t>Radical Lumpers (Sobre las diferencias raciales)</w:t>
      </w:r>
      <w:r>
        <w:rPr>
          <w:szCs w:val="28"/>
        </w:rPr>
        <w:t xml:space="preserve">." </w:t>
      </w:r>
      <w:r w:rsidRPr="007B3F32">
        <w:rPr>
          <w:i/>
          <w:szCs w:val="28"/>
          <w:lang w:val="en-US"/>
        </w:rPr>
        <w:t>ResearchGate</w:t>
      </w:r>
      <w:r w:rsidRPr="007B3F32">
        <w:rPr>
          <w:szCs w:val="28"/>
          <w:lang w:val="en-US"/>
        </w:rPr>
        <w:t xml:space="preserve"> 21 Sept. 2020.*</w:t>
      </w:r>
    </w:p>
    <w:p w14:paraId="149C5299" w14:textId="77777777" w:rsidR="00507CA5" w:rsidRPr="007B3F32" w:rsidRDefault="00507CA5" w:rsidP="00507CA5">
      <w:pPr>
        <w:tabs>
          <w:tab w:val="left" w:pos="2760"/>
        </w:tabs>
        <w:rPr>
          <w:szCs w:val="28"/>
          <w:lang w:val="en-US"/>
        </w:rPr>
      </w:pPr>
      <w:r w:rsidRPr="007B3F32">
        <w:rPr>
          <w:szCs w:val="28"/>
          <w:lang w:val="en-US"/>
        </w:rPr>
        <w:tab/>
      </w:r>
      <w:hyperlink r:id="rId16" w:history="1">
        <w:r w:rsidRPr="007B3F32">
          <w:rPr>
            <w:rStyle w:val="Hipervnculo"/>
            <w:szCs w:val="28"/>
            <w:lang w:val="en-US"/>
          </w:rPr>
          <w:t>https://www.researchgate.net/publication/344326688</w:t>
        </w:r>
      </w:hyperlink>
    </w:p>
    <w:p w14:paraId="4C196451" w14:textId="77777777" w:rsidR="00507CA5" w:rsidRPr="00574B5F" w:rsidRDefault="00507CA5" w:rsidP="00507CA5">
      <w:pPr>
        <w:tabs>
          <w:tab w:val="left" w:pos="2760"/>
        </w:tabs>
        <w:rPr>
          <w:szCs w:val="28"/>
        </w:rPr>
      </w:pPr>
      <w:r w:rsidRPr="007B3F32">
        <w:rPr>
          <w:szCs w:val="28"/>
          <w:lang w:val="en-US"/>
        </w:rPr>
        <w:tab/>
      </w:r>
      <w:r>
        <w:rPr>
          <w:szCs w:val="28"/>
        </w:rPr>
        <w:t>2020</w:t>
      </w:r>
    </w:p>
    <w:p w14:paraId="052A52C4" w14:textId="77777777" w:rsidR="00507CA5" w:rsidRPr="00C0749A" w:rsidRDefault="00507CA5" w:rsidP="00507CA5">
      <w:pPr>
        <w:rPr>
          <w:szCs w:val="28"/>
          <w:lang w:val="en-US"/>
        </w:rPr>
      </w:pPr>
      <w:r>
        <w:rPr>
          <w:szCs w:val="28"/>
        </w:rPr>
        <w:t xml:space="preserve">_____. "Radical Lumpers: Sobre las diferencias raciales." </w:t>
      </w:r>
      <w:r w:rsidRPr="00C0749A">
        <w:rPr>
          <w:i/>
          <w:szCs w:val="28"/>
          <w:lang w:val="en-US"/>
        </w:rPr>
        <w:t>Humanities Commons</w:t>
      </w:r>
      <w:r w:rsidRPr="00C0749A">
        <w:rPr>
          <w:szCs w:val="28"/>
          <w:lang w:val="en-US"/>
        </w:rPr>
        <w:t xml:space="preserve"> 17 Oct. 2020.*</w:t>
      </w:r>
    </w:p>
    <w:p w14:paraId="43B5ECCA" w14:textId="77777777" w:rsidR="00507CA5" w:rsidRPr="00C0749A" w:rsidRDefault="00344D1D" w:rsidP="00507CA5">
      <w:pPr>
        <w:ind w:firstLine="0"/>
        <w:jc w:val="left"/>
        <w:rPr>
          <w:sz w:val="24"/>
          <w:lang w:val="en-US"/>
        </w:rPr>
      </w:pPr>
      <w:hyperlink r:id="rId17" w:history="1">
        <w:r w:rsidR="00507CA5" w:rsidRPr="00C0749A">
          <w:rPr>
            <w:rStyle w:val="Hipervnculo"/>
            <w:lang w:val="en-US"/>
          </w:rPr>
          <w:t>http://dx.doi.org/10.17613/qghr-g098</w:t>
        </w:r>
      </w:hyperlink>
    </w:p>
    <w:p w14:paraId="3549D514" w14:textId="77777777" w:rsidR="00507CA5" w:rsidRPr="00C0749A" w:rsidRDefault="00507CA5" w:rsidP="00507CA5">
      <w:pPr>
        <w:rPr>
          <w:szCs w:val="28"/>
          <w:lang w:val="en-US"/>
        </w:rPr>
      </w:pPr>
      <w:r w:rsidRPr="00C0749A">
        <w:rPr>
          <w:szCs w:val="28"/>
          <w:lang w:val="en-US"/>
        </w:rPr>
        <w:tab/>
      </w:r>
      <w:hyperlink r:id="rId18" w:history="1">
        <w:r w:rsidRPr="00C0749A">
          <w:rPr>
            <w:rStyle w:val="Hipervnculo"/>
            <w:szCs w:val="28"/>
            <w:lang w:val="en-US"/>
          </w:rPr>
          <w:t>https://hcommons.org/deposits/item/hc:32815/</w:t>
        </w:r>
      </w:hyperlink>
    </w:p>
    <w:p w14:paraId="6C8035FB" w14:textId="77777777" w:rsidR="00507CA5" w:rsidRPr="008E4A52" w:rsidRDefault="00507CA5" w:rsidP="00507CA5">
      <w:pPr>
        <w:rPr>
          <w:szCs w:val="28"/>
          <w:lang w:val="en-US"/>
        </w:rPr>
      </w:pPr>
      <w:r w:rsidRPr="00C0749A">
        <w:rPr>
          <w:szCs w:val="28"/>
          <w:lang w:val="en-US"/>
        </w:rPr>
        <w:tab/>
      </w:r>
      <w:r w:rsidRPr="008E4A52">
        <w:rPr>
          <w:szCs w:val="28"/>
          <w:lang w:val="en-US"/>
        </w:rPr>
        <w:t>2020</w:t>
      </w:r>
    </w:p>
    <w:p w14:paraId="0DA3D699" w14:textId="77777777" w:rsidR="00507CA5" w:rsidRPr="008E4A52" w:rsidRDefault="00507CA5" w:rsidP="00507CA5">
      <w:pPr>
        <w:rPr>
          <w:lang w:val="en-US"/>
        </w:rPr>
      </w:pPr>
      <w:r w:rsidRPr="008E4A52">
        <w:rPr>
          <w:lang w:val="en-US"/>
        </w:rPr>
        <w:t xml:space="preserve">_____. "Radical Lumpers: Sobre las diferencias raciales (Radical Lumpers: On Racial Differences)" </w:t>
      </w:r>
      <w:r w:rsidRPr="008E4A52">
        <w:rPr>
          <w:i/>
          <w:lang w:val="en-US"/>
        </w:rPr>
        <w:t>Social Science Research Network</w:t>
      </w:r>
      <w:r w:rsidRPr="008E4A52">
        <w:rPr>
          <w:lang w:val="en-US"/>
        </w:rPr>
        <w:t xml:space="preserve"> 3 Nov. 2020.*</w:t>
      </w:r>
    </w:p>
    <w:p w14:paraId="616C5B29" w14:textId="77777777" w:rsidR="00507CA5" w:rsidRPr="008E4A52" w:rsidRDefault="00344D1D" w:rsidP="00507CA5">
      <w:pPr>
        <w:ind w:hanging="1"/>
        <w:rPr>
          <w:sz w:val="24"/>
          <w:lang w:val="en-US"/>
        </w:rPr>
      </w:pPr>
      <w:hyperlink r:id="rId19" w:tgtFrame="_blank" w:history="1">
        <w:r w:rsidR="00507CA5" w:rsidRPr="008E4A52">
          <w:rPr>
            <w:rStyle w:val="Hipervnculo"/>
            <w:lang w:val="en-US"/>
          </w:rPr>
          <w:t>https://ssrn.com/abstract=3689266</w:t>
        </w:r>
      </w:hyperlink>
      <w:r w:rsidR="00507CA5" w:rsidRPr="008E4A52">
        <w:rPr>
          <w:lang w:val="en-US"/>
        </w:rPr>
        <w:t xml:space="preserve"> </w:t>
      </w:r>
    </w:p>
    <w:p w14:paraId="14F21AD9" w14:textId="77777777" w:rsidR="00507CA5" w:rsidRDefault="00507CA5" w:rsidP="00507CA5">
      <w:pPr>
        <w:ind w:hanging="1"/>
      </w:pPr>
      <w:r>
        <w:t>2020</w:t>
      </w:r>
    </w:p>
    <w:p w14:paraId="26FCC057" w14:textId="77777777" w:rsidR="00507CA5" w:rsidRDefault="00507CA5" w:rsidP="00507CA5">
      <w:pPr>
        <w:rPr>
          <w:lang w:val="en-US"/>
        </w:rPr>
      </w:pPr>
      <w:r>
        <w:t>_____.</w:t>
      </w:r>
      <w:r w:rsidRPr="00AC1BD0">
        <w:t xml:space="preserve"> </w:t>
      </w:r>
      <w:r w:rsidRPr="001C4A5C">
        <w:t>"Radical Lumpers: Sobre las diferenc</w:t>
      </w:r>
      <w:r>
        <w:t>ias raciales</w:t>
      </w:r>
      <w:r w:rsidRPr="001C4A5C">
        <w:rPr>
          <w:i/>
        </w:rPr>
        <w:t>."</w:t>
      </w:r>
      <w:r w:rsidRPr="001C4A5C">
        <w:t xml:space="preserve"> </w:t>
      </w:r>
      <w:r w:rsidRPr="001C4A5C">
        <w:rPr>
          <w:lang w:val="en-US"/>
        </w:rPr>
        <w:t>In García Landa,</w:t>
      </w:r>
      <w:r w:rsidRPr="001C4A5C">
        <w:rPr>
          <w:i/>
          <w:lang w:val="en-US"/>
        </w:rPr>
        <w:t xml:space="preserve"> Vanity Fea</w:t>
      </w:r>
      <w:r w:rsidRPr="001C4A5C">
        <w:rPr>
          <w:lang w:val="en-US"/>
        </w:rPr>
        <w:t xml:space="preserve"> </w:t>
      </w:r>
      <w:r>
        <w:rPr>
          <w:lang w:val="en-US"/>
        </w:rPr>
        <w:t xml:space="preserve">4 </w:t>
      </w:r>
      <w:r w:rsidRPr="001C4A5C">
        <w:rPr>
          <w:lang w:val="en-US"/>
        </w:rPr>
        <w:t>Nov. 2020.*</w:t>
      </w:r>
    </w:p>
    <w:p w14:paraId="496B8459" w14:textId="77777777" w:rsidR="00507CA5" w:rsidRDefault="00507CA5" w:rsidP="00507CA5">
      <w:pPr>
        <w:rPr>
          <w:lang w:val="en-US"/>
        </w:rPr>
      </w:pPr>
      <w:r>
        <w:rPr>
          <w:lang w:val="en-US"/>
        </w:rPr>
        <w:tab/>
      </w:r>
      <w:hyperlink r:id="rId20" w:history="1">
        <w:r w:rsidRPr="00CF6B9A">
          <w:rPr>
            <w:rStyle w:val="Hipervnculo"/>
            <w:lang w:val="en-US"/>
          </w:rPr>
          <w:t>https://vanityfea.blogspot.com/2020/11/radical-lumpers-sobre-las-diferencias.html</w:t>
        </w:r>
      </w:hyperlink>
    </w:p>
    <w:p w14:paraId="3CC133C2" w14:textId="77777777" w:rsidR="00507CA5" w:rsidRDefault="00507CA5" w:rsidP="00507CA5">
      <w:r>
        <w:rPr>
          <w:lang w:val="en-US"/>
        </w:rPr>
        <w:tab/>
      </w:r>
      <w:r w:rsidRPr="00F37297">
        <w:t>2020</w:t>
      </w:r>
    </w:p>
    <w:p w14:paraId="5AEB62C1" w14:textId="77777777" w:rsidR="00507CA5" w:rsidRPr="0022489E" w:rsidRDefault="00507CA5" w:rsidP="00507CA5">
      <w:pPr>
        <w:rPr>
          <w:iCs/>
        </w:rPr>
      </w:pPr>
      <w:r>
        <w:t xml:space="preserve">_____. </w:t>
      </w:r>
      <w:r w:rsidRPr="001C4A5C">
        <w:t>"Radical Lumpers: Sobre las diferenc</w:t>
      </w:r>
      <w:r>
        <w:t>ias raciales</w:t>
      </w:r>
      <w:r w:rsidRPr="001C4A5C">
        <w:rPr>
          <w:i/>
        </w:rPr>
        <w:t>."</w:t>
      </w:r>
      <w:r>
        <w:rPr>
          <w:i/>
        </w:rPr>
        <w:t xml:space="preserve"> Net Sight de José Angel García Landa</w:t>
      </w:r>
      <w:r>
        <w:rPr>
          <w:iCs/>
        </w:rPr>
        <w:t xml:space="preserve"> 5 Jan. 2023.*</w:t>
      </w:r>
    </w:p>
    <w:p w14:paraId="133878AF" w14:textId="77777777" w:rsidR="00507CA5" w:rsidRDefault="00507CA5" w:rsidP="00507CA5">
      <w:r>
        <w:tab/>
      </w:r>
      <w:hyperlink r:id="rId21" w:history="1">
        <w:r w:rsidRPr="00AC4073">
          <w:rPr>
            <w:rStyle w:val="Hipervnculo"/>
          </w:rPr>
          <w:t>https://personal.unizar.es/garciala/publicaciones/radicallumpers.pdf</w:t>
        </w:r>
      </w:hyperlink>
    </w:p>
    <w:p w14:paraId="787A7AA2" w14:textId="77777777" w:rsidR="00507CA5" w:rsidRPr="00507CA5" w:rsidRDefault="00507CA5" w:rsidP="00507CA5">
      <w:pPr>
        <w:rPr>
          <w:lang w:val="en-US"/>
        </w:rPr>
      </w:pPr>
      <w:r>
        <w:tab/>
      </w:r>
      <w:r w:rsidRPr="00507CA5">
        <w:rPr>
          <w:lang w:val="en-US"/>
        </w:rPr>
        <w:t>2022</w:t>
      </w:r>
    </w:p>
    <w:p w14:paraId="50498455" w14:textId="37A54D4E" w:rsidR="00D5770D" w:rsidRPr="00D5770D" w:rsidRDefault="00D5770D" w:rsidP="00D5770D">
      <w:pPr>
        <w:tabs>
          <w:tab w:val="left" w:pos="2760"/>
        </w:tabs>
        <w:rPr>
          <w:szCs w:val="28"/>
          <w:lang w:val="en-US"/>
        </w:rPr>
      </w:pPr>
    </w:p>
    <w:p w14:paraId="3B8FF6BE" w14:textId="77777777" w:rsidR="009E12A7" w:rsidRDefault="009E12A7">
      <w:r w:rsidRPr="00BC6577">
        <w:rPr>
          <w:lang w:val="en-US"/>
        </w:rPr>
        <w:lastRenderedPageBreak/>
        <w:t xml:space="preserve">Gould, Stephen J. "Evolution by Walking." In Gould, </w:t>
      </w:r>
      <w:r w:rsidRPr="00BC6577">
        <w:rPr>
          <w:i/>
          <w:lang w:val="en-US"/>
        </w:rPr>
        <w:t xml:space="preserve">Dinosaur in a Haystack: Reflections in Natural History. </w:t>
      </w:r>
      <w:r>
        <w:t>1996. Harmondsworth: Penguin, 1997. 248-59.* (Cladistics).</w:t>
      </w:r>
    </w:p>
    <w:p w14:paraId="1CF9A8C6" w14:textId="77777777" w:rsidR="009E12A7" w:rsidRPr="00BC6577" w:rsidRDefault="009E12A7">
      <w:pPr>
        <w:rPr>
          <w:lang w:val="en-US"/>
        </w:rPr>
      </w:pPr>
      <w:r>
        <w:t xml:space="preserve">_____. "Evolución al pasear." In Gould, </w:t>
      </w:r>
      <w:r>
        <w:rPr>
          <w:i/>
        </w:rPr>
        <w:t>Un dinosaurio en un pajar.</w:t>
      </w:r>
      <w:r>
        <w:t xml:space="preserve"> </w:t>
      </w:r>
      <w:r w:rsidRPr="00BC6577">
        <w:rPr>
          <w:lang w:val="en-US"/>
        </w:rPr>
        <w:t>Barcelona: Crítica, 1997. 260-71.*</w:t>
      </w:r>
    </w:p>
    <w:p w14:paraId="30CC6DED" w14:textId="77777777" w:rsidR="009E12A7" w:rsidRPr="00BC6577" w:rsidRDefault="009E12A7">
      <w:pPr>
        <w:rPr>
          <w:lang w:val="en-US"/>
        </w:rPr>
      </w:pPr>
      <w:r w:rsidRPr="00BC6577">
        <w:rPr>
          <w:lang w:val="en-US"/>
        </w:rPr>
        <w:t xml:space="preserve">_____. "What, If Anything, Is a Zebra?" (Cladistics). In Gould, In Gould, </w:t>
      </w:r>
      <w:r w:rsidRPr="00BC6577">
        <w:rPr>
          <w:i/>
          <w:lang w:val="en-US"/>
        </w:rPr>
        <w:t>Hen's Teeth and Horse's Toes.</w:t>
      </w:r>
      <w:r w:rsidRPr="00BC6577">
        <w:rPr>
          <w:lang w:val="en-US"/>
        </w:rPr>
        <w:t xml:space="preserve"> Harmondsworth: Penguin, 1990. 355-65.*</w:t>
      </w:r>
    </w:p>
    <w:p w14:paraId="2DA1E734" w14:textId="77777777" w:rsidR="009E12A7" w:rsidRPr="00BC6577" w:rsidRDefault="009E12A7">
      <w:pPr>
        <w:tabs>
          <w:tab w:val="left" w:pos="8220"/>
        </w:tabs>
        <w:rPr>
          <w:lang w:val="en-US"/>
        </w:rPr>
      </w:pPr>
      <w:r w:rsidRPr="00BC6577">
        <w:rPr>
          <w:lang w:val="en-US"/>
        </w:rPr>
        <w:t xml:space="preserve">_____. </w:t>
      </w:r>
      <w:r w:rsidRPr="00BC6577">
        <w:rPr>
          <w:i/>
          <w:lang w:val="en-US"/>
        </w:rPr>
        <w:t>The Flamingo's Smile: Reflections in Natural History.</w:t>
      </w:r>
      <w:r w:rsidRPr="00BC6577">
        <w:rPr>
          <w:lang w:val="en-US"/>
        </w:rPr>
        <w:t xml:space="preserve"> 1985.</w:t>
      </w:r>
    </w:p>
    <w:p w14:paraId="372F8205" w14:textId="77777777" w:rsidR="009E12A7" w:rsidRDefault="009E12A7">
      <w:pPr>
        <w:tabs>
          <w:tab w:val="left" w:pos="8220"/>
        </w:tabs>
      </w:pPr>
      <w:r w:rsidRPr="00BC6577">
        <w:rPr>
          <w:lang w:val="en-US"/>
        </w:rPr>
        <w:t xml:space="preserve">_____. </w:t>
      </w:r>
      <w:r w:rsidRPr="00BC6577">
        <w:rPr>
          <w:i/>
          <w:lang w:val="en-US"/>
        </w:rPr>
        <w:t xml:space="preserve">La sonrisa del flamenco. </w:t>
      </w:r>
      <w:r>
        <w:t>Trans. Antonio Resines. Barcelona: Grijalbo Mondadori-Crítica, 1995.</w:t>
      </w:r>
    </w:p>
    <w:p w14:paraId="349BC246" w14:textId="77777777" w:rsidR="009E12A7" w:rsidRDefault="009E12A7">
      <w:r>
        <w:t xml:space="preserve">_____. </w:t>
      </w:r>
      <w:r>
        <w:rPr>
          <w:i/>
        </w:rPr>
        <w:t>La sonrisa del flamenco.</w:t>
      </w:r>
      <w:r>
        <w:t xml:space="preserve"> Trans. Antonio Resines. Barcelona: RBA, 1995.*</w:t>
      </w:r>
    </w:p>
    <w:p w14:paraId="5678C3B5" w14:textId="77777777" w:rsidR="009E12A7" w:rsidRDefault="009E12A7">
      <w:r>
        <w:t xml:space="preserve">_____. "Bully for Brontosaurus." </w:t>
      </w:r>
      <w:r w:rsidRPr="00BC6577">
        <w:rPr>
          <w:lang w:val="en-US"/>
        </w:rPr>
        <w:t xml:space="preserve">In Gould, </w:t>
      </w:r>
      <w:r w:rsidRPr="00BC6577">
        <w:rPr>
          <w:i/>
          <w:lang w:val="en-US"/>
        </w:rPr>
        <w:t>Bully for Brontosaurus.</w:t>
      </w:r>
      <w:r w:rsidRPr="00BC6577">
        <w:rPr>
          <w:lang w:val="en-US"/>
        </w:rPr>
        <w:t xml:space="preserve"> </w:t>
      </w:r>
      <w:r>
        <w:t xml:space="preserve">1991. Harmondsworth: Penguin, 1992. 79-93.* </w:t>
      </w:r>
    </w:p>
    <w:p w14:paraId="71F8CD25" w14:textId="77777777" w:rsidR="009E12A7" w:rsidRDefault="009E12A7">
      <w:r>
        <w:t xml:space="preserve">_____. "'¡Bravo por </w:t>
      </w:r>
      <w:r>
        <w:rPr>
          <w:i/>
        </w:rPr>
        <w:t xml:space="preserve">Brontosaurus!" </w:t>
      </w:r>
      <w:r>
        <w:t xml:space="preserve">In Gould, </w:t>
      </w:r>
      <w:r>
        <w:rPr>
          <w:i/>
        </w:rPr>
        <w:t>"Brontosaurus" y la nalga del ministro.</w:t>
      </w:r>
      <w:r>
        <w:t xml:space="preserve"> Trans. Joandomènec Ros. (Biblioteca Divulgación Científica). Barcelona: Planeta DeAgostini, 2008. 87-103.* (Zoological taxonomies, </w:t>
      </w:r>
      <w:r>
        <w:rPr>
          <w:i/>
        </w:rPr>
        <w:t>Brontosaurus</w:t>
      </w:r>
      <w:r>
        <w:t>).</w:t>
      </w:r>
    </w:p>
    <w:p w14:paraId="70E2EED6" w14:textId="77777777" w:rsidR="009E12A7" w:rsidRPr="00BC6577" w:rsidRDefault="009E12A7" w:rsidP="009E12A7">
      <w:pPr>
        <w:rPr>
          <w:lang w:val="en-US"/>
        </w:rPr>
      </w:pPr>
      <w:r w:rsidRPr="00BC6577">
        <w:rPr>
          <w:lang w:val="en-US"/>
        </w:rPr>
        <w:t xml:space="preserve">_____. "A Taxonomist's Taxonomy." In </w:t>
      </w:r>
      <w:r w:rsidRPr="00BC6577">
        <w:rPr>
          <w:i/>
          <w:lang w:val="en-US"/>
        </w:rPr>
        <w:t>Finders, Keepers: Eight Collectors.</w:t>
      </w:r>
      <w:r w:rsidRPr="00BC6577">
        <w:rPr>
          <w:lang w:val="en-US"/>
        </w:rPr>
        <w:t xml:space="preserve"> By Stephen Jay Gould and Rosamond Wolff Purcell. 1992. London: Pimlico, 1993. 44-55.* (Willem Cornelis van Heurn, 1887-1972).</w:t>
      </w:r>
    </w:p>
    <w:p w14:paraId="4CF1853F" w14:textId="77777777" w:rsidR="009E12A7" w:rsidRPr="00BC6577" w:rsidRDefault="009E12A7">
      <w:pPr>
        <w:rPr>
          <w:lang w:val="en-US"/>
        </w:rPr>
      </w:pPr>
      <w:r w:rsidRPr="00BC6577">
        <w:rPr>
          <w:lang w:val="en-US"/>
        </w:rPr>
        <w:t xml:space="preserve">_____. </w:t>
      </w:r>
      <w:r w:rsidRPr="00BC6577">
        <w:rPr>
          <w:i/>
          <w:lang w:val="en-US"/>
        </w:rPr>
        <w:t>The Hedgehog, the Fox, and the Magister's Pox: Mending the Gap between Science and the Humanities.</w:t>
      </w:r>
      <w:r w:rsidRPr="00BC6577">
        <w:rPr>
          <w:lang w:val="en-US"/>
        </w:rPr>
        <w:t xml:space="preserve"> New York: Random House-Harmony Books, 2003.*</w:t>
      </w:r>
    </w:p>
    <w:p w14:paraId="6891A550" w14:textId="77777777" w:rsidR="009E12A7" w:rsidRDefault="009E12A7">
      <w:r w:rsidRPr="00BC6577">
        <w:rPr>
          <w:lang w:val="en-US"/>
        </w:rPr>
        <w:t xml:space="preserve">Guyénot, Émile. "La classification naturelle des plantes." </w:t>
      </w:r>
      <w:r>
        <w:t xml:space="preserve">In Guyénot, </w:t>
      </w:r>
      <w:r>
        <w:rPr>
          <w:i/>
        </w:rPr>
        <w:t xml:space="preserve">Les Sciences de la Vie au XVIIe et XVIIIe siècles: L'idée d'évolution. </w:t>
      </w:r>
      <w:r>
        <w:t>Paris: Albin Michel, 1941. 1957. 28-38.*</w:t>
      </w:r>
    </w:p>
    <w:p w14:paraId="367FEFB0" w14:textId="77777777" w:rsidR="009E12A7" w:rsidRDefault="009E12A7">
      <w:r>
        <w:t xml:space="preserve">_____. "La Systématique animale au XVIe et XVIIe siècles: la période encyclopédique." In Guyénot, </w:t>
      </w:r>
      <w:r>
        <w:rPr>
          <w:i/>
        </w:rPr>
        <w:t xml:space="preserve">Les Sciences de la Vie au XVIIe et XVIIIe siècles: L'idée d'évolution. </w:t>
      </w:r>
      <w:r>
        <w:t>Paris: Albin Michel, 1941. 1957. 39-62.*</w:t>
      </w:r>
    </w:p>
    <w:p w14:paraId="651B15EA" w14:textId="77777777" w:rsidR="009E12A7" w:rsidRDefault="009E12A7">
      <w:r>
        <w:t xml:space="preserve">_____. "Les Systèmes zoologiques au XVIIIe siècle et la classification des Vertébrés." In Guyénot, </w:t>
      </w:r>
      <w:r>
        <w:rPr>
          <w:i/>
        </w:rPr>
        <w:t xml:space="preserve">Les Sciences de la Vie au XVIIe et XVIIIe siècles: L'idée d'évolution. </w:t>
      </w:r>
      <w:r>
        <w:t>Paris: Albin Michel, 1941. 1957. 63-77.*</w:t>
      </w:r>
    </w:p>
    <w:p w14:paraId="5B24B030" w14:textId="77777777" w:rsidR="009E12A7" w:rsidRDefault="009E12A7">
      <w:r>
        <w:t xml:space="preserve">_____. "La classification des Invertébrés et les débuts de la Morphologies." In Guyénot, </w:t>
      </w:r>
      <w:r>
        <w:rPr>
          <w:i/>
        </w:rPr>
        <w:t xml:space="preserve">Les Sciences de la Vie au XVIIe et XVIIIe siècles: L'idée d'évolution. </w:t>
      </w:r>
      <w:r>
        <w:t>Paris: Albin Michel, 1941. 1957. 78-93.*</w:t>
      </w:r>
    </w:p>
    <w:p w14:paraId="2987F6C8" w14:textId="77777777" w:rsidR="009E12A7" w:rsidRDefault="009E12A7">
      <w:r>
        <w:lastRenderedPageBreak/>
        <w:t xml:space="preserve">_____. "La nomenclature botanique et zoologique." In Guyénot, </w:t>
      </w:r>
      <w:r>
        <w:rPr>
          <w:i/>
        </w:rPr>
        <w:t xml:space="preserve">Les Sciences de la Vie au XVIIe et XVIIIe siècles: L'idée d'évolution. </w:t>
      </w:r>
      <w:r>
        <w:t>Paris: Albin Michel, 1941. 1957. 94-102.*</w:t>
      </w:r>
    </w:p>
    <w:p w14:paraId="60132C39" w14:textId="77777777" w:rsidR="009E12A7" w:rsidRPr="00BC6577" w:rsidRDefault="009E12A7">
      <w:pPr>
        <w:rPr>
          <w:lang w:val="en-US"/>
        </w:rPr>
      </w:pPr>
      <w:r>
        <w:t xml:space="preserve">_____. </w:t>
      </w:r>
      <w:r>
        <w:rPr>
          <w:i/>
        </w:rPr>
        <w:t>Les Sciences de la Vie au XVIIe et XVIIIe siècles: L'idée d'évolution.</w:t>
      </w:r>
      <w:r>
        <w:t xml:space="preserve"> (L'Évolution de l'humanité: Synthèse collective [Fondée par Henri Berr], 68. Troisième section: Le libéralisme et le rationalisme novateur). Paris: Albin Michel, 1941. 1957.* (I. Les progrès dans la connaissance et la classification des êtres vivants. II. Anatomie, physiologie et biologie des organismes. III. Le problème de la génération. </w:t>
      </w:r>
      <w:r w:rsidRPr="00BC6577">
        <w:rPr>
          <w:lang w:val="en-US"/>
        </w:rPr>
        <w:t>IV. La naissance du transformisme).</w:t>
      </w:r>
    </w:p>
    <w:p w14:paraId="5A94712E" w14:textId="77777777" w:rsidR="004044AD" w:rsidRPr="00BC6577" w:rsidRDefault="004044AD" w:rsidP="004044AD">
      <w:pPr>
        <w:rPr>
          <w:lang w:val="en-US"/>
        </w:rPr>
      </w:pPr>
      <w:r w:rsidRPr="00BC6577">
        <w:rPr>
          <w:lang w:val="en-US"/>
        </w:rPr>
        <w:t xml:space="preserve">Hennig, Willi. </w:t>
      </w:r>
      <w:r w:rsidRPr="00BC6577">
        <w:rPr>
          <w:i/>
          <w:lang w:val="en-US"/>
        </w:rPr>
        <w:t>Phylogenetic Systematics.</w:t>
      </w:r>
      <w:r w:rsidRPr="00BC6577">
        <w:rPr>
          <w:lang w:val="en-US"/>
        </w:rPr>
        <w:t xml:space="preserve"> 2nd ed. Trans. D. Dwight Davis and Rainer Zangerl. Urbana: U of Illinois P, 1966.</w:t>
      </w:r>
    </w:p>
    <w:p w14:paraId="0BC6CFD3" w14:textId="77777777" w:rsidR="009E12A7" w:rsidRPr="008B6C53" w:rsidRDefault="009E12A7">
      <w:pPr>
        <w:ind w:left="709" w:hanging="709"/>
      </w:pPr>
      <w:r w:rsidRPr="00BC6577">
        <w:rPr>
          <w:lang w:val="en-US"/>
        </w:rPr>
        <w:t xml:space="preserve">Hull, David L. "Cladistic Analysis." From </w:t>
      </w:r>
      <w:r w:rsidRPr="00BC6577">
        <w:rPr>
          <w:i/>
          <w:lang w:val="en-US"/>
        </w:rPr>
        <w:t>Science as a Process.</w:t>
      </w:r>
      <w:r w:rsidRPr="00BC6577">
        <w:rPr>
          <w:lang w:val="en-US"/>
        </w:rPr>
        <w:t xml:space="preserve"> Chicago: U of Chicago P, 1988. In </w:t>
      </w:r>
      <w:r w:rsidRPr="00BC6577">
        <w:rPr>
          <w:i/>
          <w:lang w:val="en-US"/>
        </w:rPr>
        <w:t>Darwin: Texts. Commentary.</w:t>
      </w:r>
      <w:r w:rsidRPr="00BC6577">
        <w:rPr>
          <w:lang w:val="en-US"/>
        </w:rPr>
        <w:t xml:space="preserve"> Ed. Philip Appleman. 3rd ed. New York: Norton,  2001. </w:t>
      </w:r>
      <w:r>
        <w:t>361-63.*</w:t>
      </w:r>
    </w:p>
    <w:p w14:paraId="651F8A85" w14:textId="77777777" w:rsidR="00987DDB" w:rsidRPr="00BC6577" w:rsidRDefault="00987DDB" w:rsidP="00987DDB">
      <w:pPr>
        <w:rPr>
          <w:lang w:val="en-US"/>
        </w:rPr>
      </w:pPr>
      <w:r>
        <w:t xml:space="preserve">Lévy-Bruhl, Lucien. "I. La solidarité de l'individu avec son groupe." </w:t>
      </w:r>
      <w:r w:rsidRPr="00BC6577">
        <w:rPr>
          <w:lang w:val="en-US"/>
        </w:rPr>
        <w:t xml:space="preserve">In Lévy-Bruhl, </w:t>
      </w:r>
      <w:r w:rsidRPr="00BC6577">
        <w:rPr>
          <w:i/>
          <w:lang w:val="en-US"/>
        </w:rPr>
        <w:t xml:space="preserve">L'Âme primitive, </w:t>
      </w:r>
      <w:r w:rsidRPr="00BC6577">
        <w:rPr>
          <w:lang w:val="en-US"/>
        </w:rPr>
        <w:t xml:space="preserve">in </w:t>
      </w:r>
      <w:r w:rsidRPr="00BC6577">
        <w:rPr>
          <w:i/>
          <w:lang w:val="en-US"/>
        </w:rPr>
        <w:t xml:space="preserve">Primitifs. </w:t>
      </w:r>
      <w:r w:rsidRPr="00BC6577">
        <w:rPr>
          <w:lang w:val="en-US"/>
        </w:rPr>
        <w:t>Paris: Analet, 2007. 479-508.* (Kinship, Classifications, Totems, Taxonomy).</w:t>
      </w:r>
    </w:p>
    <w:p w14:paraId="06120B5A" w14:textId="77777777" w:rsidR="00FB4664" w:rsidRPr="00BC6577" w:rsidRDefault="00FB4664" w:rsidP="00FB4664">
      <w:pPr>
        <w:rPr>
          <w:lang w:val="en-US"/>
        </w:rPr>
      </w:pPr>
      <w:r>
        <w:t xml:space="preserve">_____. "II. Les êtres mythiques mi-humains mi-animaux." </w:t>
      </w:r>
      <w:r w:rsidRPr="00BC6577">
        <w:rPr>
          <w:lang w:val="en-US"/>
        </w:rPr>
        <w:t xml:space="preserve">In Lévy-Bruhl, </w:t>
      </w:r>
      <w:r w:rsidRPr="00BC6577">
        <w:rPr>
          <w:i/>
          <w:lang w:val="en-US"/>
        </w:rPr>
        <w:t>La mythologie primitive.</w:t>
      </w:r>
      <w:r w:rsidRPr="00BC6577">
        <w:rPr>
          <w:lang w:val="en-US"/>
        </w:rPr>
        <w:t xml:space="preserve"> 1935.</w:t>
      </w:r>
      <w:r w:rsidRPr="00BC6577">
        <w:rPr>
          <w:i/>
          <w:lang w:val="en-US"/>
        </w:rPr>
        <w:t xml:space="preserve"> </w:t>
      </w:r>
      <w:r w:rsidRPr="00BC6577">
        <w:rPr>
          <w:lang w:val="en-US"/>
        </w:rPr>
        <w:t xml:space="preserve">In Lévy-Bruhl, </w:t>
      </w:r>
      <w:r w:rsidRPr="00BC6577">
        <w:rPr>
          <w:i/>
          <w:lang w:val="en-US"/>
        </w:rPr>
        <w:t>Primitifs.</w:t>
      </w:r>
      <w:r w:rsidRPr="00BC6577">
        <w:rPr>
          <w:lang w:val="en-US"/>
        </w:rPr>
        <w:t xml:space="preserve"> Paris: Anabet, 2007. 851-80.* (Animals, Taxonomy, Totems).</w:t>
      </w:r>
    </w:p>
    <w:p w14:paraId="7D4A38E9" w14:textId="77777777" w:rsidR="00E87784" w:rsidRPr="00BC6577" w:rsidRDefault="009E12A7" w:rsidP="00E87784">
      <w:pPr>
        <w:rPr>
          <w:lang w:val="en-US"/>
        </w:rPr>
      </w:pPr>
      <w:r w:rsidRPr="00BC6577">
        <w:rPr>
          <w:lang w:val="en-US"/>
        </w:rPr>
        <w:t xml:space="preserve">Linnaeus, Carl. (Carl von Linné). </w:t>
      </w:r>
      <w:r w:rsidRPr="00BC6577">
        <w:rPr>
          <w:i/>
          <w:lang w:val="en-US"/>
        </w:rPr>
        <w:t>Systema naturae. Regnum animale.</w:t>
      </w:r>
      <w:r w:rsidRPr="00BC6577">
        <w:rPr>
          <w:lang w:val="en-US"/>
        </w:rPr>
        <w:t xml:space="preserve"> 1735.</w:t>
      </w:r>
      <w:r w:rsidR="00E87784" w:rsidRPr="00BC6577">
        <w:rPr>
          <w:lang w:val="en-US"/>
        </w:rPr>
        <w:t xml:space="preserve">  (1st ed., 14 pages; expanded in later eds.).</w:t>
      </w:r>
    </w:p>
    <w:p w14:paraId="00F079F9" w14:textId="26DFC44D" w:rsidR="00BC6577" w:rsidRPr="00D02850" w:rsidRDefault="00BC6577" w:rsidP="00BC6577">
      <w:pPr>
        <w:rPr>
          <w:lang w:val="en-US"/>
        </w:rPr>
      </w:pPr>
      <w:r>
        <w:rPr>
          <w:lang w:val="en-US"/>
        </w:rPr>
        <w:t>_____.</w:t>
      </w:r>
      <w:r w:rsidRPr="00D02850">
        <w:rPr>
          <w:lang w:val="en-US"/>
        </w:rPr>
        <w:t xml:space="preserve"> </w:t>
      </w:r>
      <w:r w:rsidRPr="00D02850">
        <w:rPr>
          <w:rStyle w:val="nfasis"/>
          <w:rFonts w:eastAsia="Times New Roman"/>
          <w:lang w:val="en-US"/>
        </w:rPr>
        <w:t>Systema naturae, sive regna tria naturae systematice proposita per clases, ordine, genera &amp; species. 1735. 10th ed. 1758.</w:t>
      </w:r>
    </w:p>
    <w:p w14:paraId="2483F843" w14:textId="77777777" w:rsidR="00BC6577" w:rsidRDefault="00BC6577" w:rsidP="00BC6577">
      <w:pPr>
        <w:rPr>
          <w:lang w:val="en-US"/>
        </w:rPr>
      </w:pPr>
      <w:r w:rsidRPr="00D02850">
        <w:rPr>
          <w:lang w:val="en-US"/>
        </w:rPr>
        <w:t xml:space="preserve">_____. </w:t>
      </w:r>
      <w:r w:rsidRPr="00D02850">
        <w:rPr>
          <w:i/>
          <w:lang w:val="en-US"/>
        </w:rPr>
        <w:t>Systema naturae. Regnum animale.</w:t>
      </w:r>
      <w:r w:rsidRPr="00D02850">
        <w:rPr>
          <w:lang w:val="en-US"/>
        </w:rPr>
        <w:t xml:space="preserve"> 1735. (1st ed., 14 pages; expanded in later eds.).</w:t>
      </w:r>
    </w:p>
    <w:p w14:paraId="75D7DBA8" w14:textId="77777777" w:rsidR="00BC6577" w:rsidRPr="003E54DB" w:rsidRDefault="00BC6577" w:rsidP="00BC6577">
      <w:pPr>
        <w:rPr>
          <w:i/>
          <w:lang w:val="en-US"/>
        </w:rPr>
      </w:pPr>
      <w:r w:rsidRPr="00BC6577">
        <w:rPr>
          <w:lang w:val="en-US"/>
        </w:rPr>
        <w:t xml:space="preserve">_____. </w:t>
      </w:r>
      <w:r w:rsidRPr="00BC6577">
        <w:rPr>
          <w:i/>
          <w:lang w:val="en-US"/>
        </w:rPr>
        <w:t xml:space="preserve">Caroli Linnaei Equitis de Stella Polaris, Archiatri regis, Med. et Botan. Profess. Vpsal. Holmens. Petropol. Berol. Imper. Lond. Monspel. Tolos. Florent. Soc. SYSTEMA NATVRAE per regna tria natvrae secvndum Classes, Ordines, Genera, Species, cvm Caracteribus, Differentiis, Synonymis, Locis. </w:t>
      </w:r>
      <w:r w:rsidRPr="003E54DB">
        <w:rPr>
          <w:i/>
          <w:lang w:val="en-US"/>
        </w:rPr>
        <w:t xml:space="preserve">Tomus I. Preparatvs est Ioannes Ioachimvs Langivs (…) Halae Magdebvrgiae </w:t>
      </w:r>
      <w:r>
        <w:rPr>
          <w:i/>
          <w:lang w:val="en-US"/>
        </w:rPr>
        <w:t>MDCCLV.</w:t>
      </w:r>
    </w:p>
    <w:p w14:paraId="7512C602" w14:textId="77777777" w:rsidR="00BC6577" w:rsidRPr="00D02850" w:rsidRDefault="00BC6577" w:rsidP="00BC6577">
      <w:pPr>
        <w:rPr>
          <w:lang w:val="en-US"/>
        </w:rPr>
      </w:pPr>
      <w:r w:rsidRPr="00D02850">
        <w:rPr>
          <w:lang w:val="en-US"/>
        </w:rPr>
        <w:t xml:space="preserve">_____. </w:t>
      </w:r>
      <w:r w:rsidRPr="00D02850">
        <w:rPr>
          <w:i/>
          <w:lang w:val="en-US"/>
        </w:rPr>
        <w:t>Systema naturae per regna tria naturae, secundum classes, ordines, genera, species, cum characteribus, differentiis, synonymis, locis.</w:t>
      </w:r>
      <w:r w:rsidRPr="00D02850">
        <w:rPr>
          <w:lang w:val="en-US"/>
        </w:rPr>
        <w:t xml:space="preserve"> 10th ed. Stockholm: Laurentii Salvii, 1758 (final ed.).</w:t>
      </w:r>
    </w:p>
    <w:p w14:paraId="6C433AA0" w14:textId="77777777" w:rsidR="00BC6577" w:rsidRPr="00D02850" w:rsidRDefault="00BC6577" w:rsidP="00BC6577">
      <w:pPr>
        <w:rPr>
          <w:lang w:val="en-US"/>
        </w:rPr>
      </w:pPr>
      <w:r w:rsidRPr="00D02850">
        <w:rPr>
          <w:lang w:val="en-US"/>
        </w:rPr>
        <w:t xml:space="preserve">_____. </w:t>
      </w:r>
      <w:r w:rsidRPr="00D02850">
        <w:rPr>
          <w:i/>
          <w:lang w:val="en-US"/>
        </w:rPr>
        <w:t>Systema naturae. Regnum animale.</w:t>
      </w:r>
      <w:r w:rsidRPr="00D02850">
        <w:rPr>
          <w:lang w:val="en-US"/>
        </w:rPr>
        <w:t xml:space="preserve"> Facsimile ed. (1758). London: British Museum (Natural History), 1956.</w:t>
      </w:r>
    </w:p>
    <w:p w14:paraId="23762BD9" w14:textId="77777777" w:rsidR="009E12A7" w:rsidRPr="00BC6577" w:rsidRDefault="009E12A7">
      <w:pPr>
        <w:rPr>
          <w:lang w:val="en-US"/>
        </w:rPr>
      </w:pPr>
      <w:r w:rsidRPr="00BC6577">
        <w:rPr>
          <w:lang w:val="en-US"/>
        </w:rPr>
        <w:lastRenderedPageBreak/>
        <w:t xml:space="preserve">_____. </w:t>
      </w:r>
      <w:r w:rsidRPr="00BC6577">
        <w:rPr>
          <w:i/>
          <w:lang w:val="en-US"/>
        </w:rPr>
        <w:t>Fundamenta botanica.</w:t>
      </w:r>
      <w:r w:rsidRPr="00BC6577">
        <w:rPr>
          <w:lang w:val="en-US"/>
        </w:rPr>
        <w:t xml:space="preserve"> Amsterdam: Salomonem Schouten, 1736.</w:t>
      </w:r>
    </w:p>
    <w:p w14:paraId="3C0CE397" w14:textId="77777777" w:rsidR="009E12A7" w:rsidRPr="00BC6577" w:rsidRDefault="009E12A7">
      <w:pPr>
        <w:rPr>
          <w:i/>
          <w:lang w:val="en-US"/>
        </w:rPr>
      </w:pPr>
      <w:r w:rsidRPr="00BC6577">
        <w:rPr>
          <w:lang w:val="en-US"/>
        </w:rPr>
        <w:t xml:space="preserve">_____. </w:t>
      </w:r>
      <w:r w:rsidRPr="00BC6577">
        <w:rPr>
          <w:i/>
          <w:lang w:val="en-US"/>
        </w:rPr>
        <w:t>Species plantarum.</w:t>
      </w:r>
    </w:p>
    <w:p w14:paraId="5583EA93" w14:textId="77777777" w:rsidR="009E12A7" w:rsidRPr="00BC6577" w:rsidRDefault="009E12A7">
      <w:pPr>
        <w:rPr>
          <w:lang w:val="en-US"/>
        </w:rPr>
      </w:pPr>
      <w:r w:rsidRPr="00BC6577">
        <w:rPr>
          <w:lang w:val="en-US"/>
        </w:rPr>
        <w:t xml:space="preserve">_____. </w:t>
      </w:r>
      <w:r w:rsidRPr="00BC6577">
        <w:rPr>
          <w:i/>
          <w:lang w:val="en-US"/>
        </w:rPr>
        <w:t>Genera plantarum.</w:t>
      </w:r>
    </w:p>
    <w:p w14:paraId="40CAF79F" w14:textId="77777777" w:rsidR="000171EB" w:rsidRDefault="000171EB" w:rsidP="000171EB">
      <w:r w:rsidRPr="00BC6577">
        <w:rPr>
          <w:lang w:val="en-US"/>
        </w:rPr>
        <w:t xml:space="preserve">Maddison, W. P., and D. R Maddison. </w:t>
      </w:r>
      <w:r>
        <w:rPr>
          <w:i/>
        </w:rPr>
        <w:t xml:space="preserve">MacClade, Version 3. </w:t>
      </w:r>
      <w:r>
        <w:t xml:space="preserve"> Sunderland: Sinauer, 1992.</w:t>
      </w:r>
    </w:p>
    <w:p w14:paraId="458A7005" w14:textId="77777777" w:rsidR="009E12A7" w:rsidRPr="00BC6577" w:rsidRDefault="009E12A7">
      <w:pPr>
        <w:rPr>
          <w:color w:val="000000"/>
          <w:lang w:val="en-US"/>
        </w:rPr>
      </w:pPr>
      <w:r>
        <w:rPr>
          <w:color w:val="000000"/>
        </w:rPr>
        <w:t xml:space="preserve">Marcos, Mari Carmen. "De la estantería a la pantalla hay sólo un solo paso– ¿o un escalón?" </w:t>
      </w:r>
      <w:r w:rsidRPr="00BC6577">
        <w:rPr>
          <w:i/>
          <w:color w:val="000000"/>
          <w:lang w:val="en-US"/>
        </w:rPr>
        <w:t>McMarcos</w:t>
      </w:r>
      <w:r w:rsidRPr="00BC6577">
        <w:rPr>
          <w:color w:val="000000"/>
          <w:lang w:val="en-US"/>
        </w:rPr>
        <w:t xml:space="preserve"> 20 Oct. 2005.</w:t>
      </w:r>
    </w:p>
    <w:p w14:paraId="6AF840D0" w14:textId="77777777" w:rsidR="009E12A7" w:rsidRPr="00BC6577" w:rsidRDefault="009E12A7">
      <w:pPr>
        <w:rPr>
          <w:color w:val="000000"/>
          <w:lang w:val="en-US"/>
        </w:rPr>
      </w:pPr>
      <w:r w:rsidRPr="00BC6577">
        <w:rPr>
          <w:color w:val="000000"/>
          <w:lang w:val="en-US"/>
        </w:rPr>
        <w:tab/>
      </w:r>
      <w:hyperlink r:id="rId22" w:history="1">
        <w:r w:rsidRPr="00BC6577">
          <w:rPr>
            <w:rStyle w:val="Hipervnculo"/>
            <w:lang w:val="en-US"/>
          </w:rPr>
          <w:t>http://mcmarcos.blogspot.com/2005/10/de-la-estantera-la-pantalla-hay-slo-un.html</w:t>
        </w:r>
      </w:hyperlink>
    </w:p>
    <w:p w14:paraId="50DB52F6" w14:textId="77777777" w:rsidR="009E12A7" w:rsidRPr="00BC6577" w:rsidRDefault="009E12A7">
      <w:pPr>
        <w:rPr>
          <w:color w:val="000000"/>
          <w:lang w:val="en-US"/>
        </w:rPr>
      </w:pPr>
      <w:r w:rsidRPr="00BC6577">
        <w:rPr>
          <w:color w:val="000000"/>
          <w:lang w:val="en-US"/>
        </w:rPr>
        <w:tab/>
        <w:t>2005-10-20</w:t>
      </w:r>
    </w:p>
    <w:p w14:paraId="090A9AAF" w14:textId="77777777" w:rsidR="00EC713D" w:rsidRPr="00BC6577" w:rsidRDefault="00EC713D" w:rsidP="00EC713D">
      <w:pPr>
        <w:rPr>
          <w:lang w:val="en-US"/>
        </w:rPr>
      </w:pPr>
      <w:r w:rsidRPr="00BC6577">
        <w:rPr>
          <w:lang w:val="en-US"/>
        </w:rPr>
        <w:t xml:space="preserve">Margulis, L., and K. V. Schwartz. </w:t>
      </w:r>
      <w:r w:rsidRPr="00BC6577">
        <w:rPr>
          <w:i/>
          <w:lang w:val="en-US"/>
        </w:rPr>
        <w:t>Five Kingdoms: An Illustrated Guide to the Phyla of Life on Earth.</w:t>
      </w:r>
      <w:r w:rsidRPr="00BC6577">
        <w:rPr>
          <w:lang w:val="en-US"/>
        </w:rPr>
        <w:t xml:space="preserve"> New York: W. H. Freeman, 1988.</w:t>
      </w:r>
    </w:p>
    <w:p w14:paraId="76DCF3F4" w14:textId="77777777" w:rsidR="009E12A7" w:rsidRPr="00BC6577" w:rsidRDefault="009E12A7">
      <w:pPr>
        <w:rPr>
          <w:lang w:val="en-US"/>
        </w:rPr>
      </w:pPr>
      <w:r w:rsidRPr="00BC6577">
        <w:rPr>
          <w:lang w:val="en-US"/>
        </w:rPr>
        <w:t>Mathes, Adam. "Folksonomies: Cooperative Classification and Communication through Shared Metadata." 2004.</w:t>
      </w:r>
    </w:p>
    <w:p w14:paraId="1587C351" w14:textId="77777777" w:rsidR="009E12A7" w:rsidRPr="00BC6577" w:rsidRDefault="009E12A7">
      <w:pPr>
        <w:pStyle w:val="Sangradetextonormal"/>
        <w:rPr>
          <w:lang w:val="en-US"/>
        </w:rPr>
      </w:pPr>
      <w:r w:rsidRPr="00BC6577">
        <w:rPr>
          <w:lang w:val="en-US"/>
        </w:rPr>
        <w:tab/>
      </w:r>
      <w:hyperlink r:id="rId23" w:history="1">
        <w:r w:rsidRPr="00BC6577">
          <w:rPr>
            <w:rStyle w:val="Hipervnculo"/>
            <w:lang w:val="en-US"/>
          </w:rPr>
          <w:t>http://www.adammathes.com/academic/computer-mediated-communication/folksonomies.html</w:t>
        </w:r>
      </w:hyperlink>
    </w:p>
    <w:p w14:paraId="2DE397BC" w14:textId="77777777" w:rsidR="00831725" w:rsidRPr="006F5952" w:rsidRDefault="00831725" w:rsidP="00831725">
      <w:pPr>
        <w:tabs>
          <w:tab w:val="left" w:pos="7347"/>
        </w:tabs>
        <w:rPr>
          <w:lang w:val="en-US"/>
        </w:rPr>
      </w:pPr>
      <w:r w:rsidRPr="00965139">
        <w:rPr>
          <w:lang w:val="en-US"/>
        </w:rPr>
        <w:t xml:space="preserve">McKenna &amp; Bell, </w:t>
      </w:r>
      <w:r w:rsidRPr="00965139">
        <w:rPr>
          <w:i/>
          <w:lang w:val="en-US"/>
        </w:rPr>
        <w:t>Classification of Mammals.</w:t>
      </w:r>
      <w:r w:rsidRPr="00965139">
        <w:rPr>
          <w:lang w:val="en-US"/>
        </w:rPr>
        <w:t xml:space="preserve"> </w:t>
      </w:r>
      <w:r w:rsidRPr="006F5952">
        <w:rPr>
          <w:lang w:val="en-US"/>
        </w:rPr>
        <w:t>1997. (25 categories).</w:t>
      </w:r>
    </w:p>
    <w:p w14:paraId="145CAEA7" w14:textId="77777777" w:rsidR="003B766C" w:rsidRPr="00BC6577" w:rsidRDefault="003B766C" w:rsidP="003B766C">
      <w:pPr>
        <w:rPr>
          <w:lang w:val="en-US"/>
        </w:rPr>
      </w:pPr>
      <w:r w:rsidRPr="00BC6577">
        <w:rPr>
          <w:lang w:val="en-US"/>
        </w:rPr>
        <w:t xml:space="preserve">McKerrow, W. S. "Classification of Organisms." In </w:t>
      </w:r>
      <w:r w:rsidRPr="00BC6577">
        <w:rPr>
          <w:i/>
          <w:lang w:val="en-US"/>
        </w:rPr>
        <w:t>The Ecology of Fossils: An Illustrated Guide.</w:t>
      </w:r>
      <w:r w:rsidRPr="00BC6577">
        <w:rPr>
          <w:lang w:val="en-US"/>
        </w:rPr>
        <w:t xml:space="preserve"> Ed. W. S. McKerrow. London: Duckworth, 1978. 30-48.*</w:t>
      </w:r>
    </w:p>
    <w:p w14:paraId="42A5074C" w14:textId="77777777" w:rsidR="00D71D9A" w:rsidRPr="00BC6577" w:rsidRDefault="00D71D9A" w:rsidP="00D71D9A">
      <w:pPr>
        <w:rPr>
          <w:lang w:val="en-US"/>
        </w:rPr>
      </w:pPr>
      <w:r w:rsidRPr="00BC6577">
        <w:rPr>
          <w:lang w:val="en-US"/>
        </w:rPr>
        <w:t xml:space="preserve">O'Hara, R. J. "Diagrammatic Classification of Birds, 1819-1901: Views of the Natural System in 19th-century British Ornithology." In </w:t>
      </w:r>
      <w:r w:rsidRPr="00BC6577">
        <w:rPr>
          <w:i/>
          <w:lang w:val="en-US"/>
        </w:rPr>
        <w:t>Acta XIX Congressus Internationalis Ornithologici.</w:t>
      </w:r>
      <w:r w:rsidRPr="00BC6577">
        <w:rPr>
          <w:lang w:val="en-US"/>
        </w:rPr>
        <w:t xml:space="preserve"> Ed. H. Ouellet. Ottawa: National Museum of Natural Science, 1988.</w:t>
      </w:r>
    </w:p>
    <w:p w14:paraId="5015C527" w14:textId="77777777" w:rsidR="00261CFE" w:rsidRPr="00BC6577" w:rsidRDefault="00261CFE" w:rsidP="00261CFE">
      <w:pPr>
        <w:rPr>
          <w:lang w:val="en-US"/>
        </w:rPr>
      </w:pPr>
      <w:r w:rsidRPr="00BC6577">
        <w:rPr>
          <w:lang w:val="en-US"/>
        </w:rPr>
        <w:t xml:space="preserve">_____. "Representations of the Natural System in the Nineteenth Century." </w:t>
      </w:r>
      <w:r w:rsidRPr="00BC6577">
        <w:rPr>
          <w:i/>
          <w:lang w:val="en-US"/>
        </w:rPr>
        <w:t>Biology and Philosophy</w:t>
      </w:r>
      <w:r w:rsidRPr="00BC6577">
        <w:rPr>
          <w:lang w:val="en-US"/>
        </w:rPr>
        <w:t xml:space="preserve"> 6 (1991): 255-74.</w:t>
      </w:r>
    </w:p>
    <w:p w14:paraId="6E393B23" w14:textId="77777777" w:rsidR="004A65FC" w:rsidRPr="00BC6577" w:rsidRDefault="004A65FC" w:rsidP="004A65FC">
      <w:pPr>
        <w:rPr>
          <w:lang w:val="en-US"/>
        </w:rPr>
      </w:pPr>
      <w:r w:rsidRPr="00BC6577">
        <w:rPr>
          <w:lang w:val="en-US"/>
        </w:rPr>
        <w:t xml:space="preserve">_____. "Telling the Tree: Narrative Representation and the Study of Evolutionary History." </w:t>
      </w:r>
      <w:r w:rsidRPr="00BC6577">
        <w:rPr>
          <w:i/>
          <w:lang w:val="en-US"/>
        </w:rPr>
        <w:t>Biology and Philosophy</w:t>
      </w:r>
      <w:r w:rsidRPr="00BC6577">
        <w:rPr>
          <w:lang w:val="en-US"/>
        </w:rPr>
        <w:t xml:space="preserve"> 7 (1992): 135-60.</w:t>
      </w:r>
    </w:p>
    <w:p w14:paraId="249EA2FB" w14:textId="1A503159" w:rsidR="009E12A7" w:rsidRPr="00BC6577" w:rsidRDefault="009E12A7">
      <w:pPr>
        <w:ind w:left="709" w:hanging="709"/>
        <w:rPr>
          <w:lang w:val="en-US"/>
        </w:rPr>
      </w:pPr>
      <w:r w:rsidRPr="00BC6577">
        <w:rPr>
          <w:lang w:val="en-US"/>
        </w:rPr>
        <w:t>Padian, Kevin. "Darwin's Views on Classification." From "Charles Darwin's Vi</w:t>
      </w:r>
      <w:r w:rsidR="0076734C">
        <w:rPr>
          <w:lang w:val="en-US"/>
        </w:rPr>
        <w:t>ew</w:t>
      </w:r>
      <w:r w:rsidRPr="00BC6577">
        <w:rPr>
          <w:lang w:val="en-US"/>
        </w:rPr>
        <w:t xml:space="preserve">s of Classification in Theory and Practice." </w:t>
      </w:r>
      <w:r w:rsidRPr="00BC6577">
        <w:rPr>
          <w:i/>
          <w:lang w:val="en-US"/>
        </w:rPr>
        <w:t>Systematic Biology</w:t>
      </w:r>
      <w:r w:rsidRPr="00BC6577">
        <w:rPr>
          <w:lang w:val="en-US"/>
        </w:rPr>
        <w:t xml:space="preserve"> 48 (1999): 352-64. In </w:t>
      </w:r>
      <w:r w:rsidRPr="00BC6577">
        <w:rPr>
          <w:i/>
          <w:lang w:val="en-US"/>
        </w:rPr>
        <w:t>Darwin: Texts. Commentary.</w:t>
      </w:r>
      <w:r w:rsidRPr="00BC6577">
        <w:rPr>
          <w:lang w:val="en-US"/>
        </w:rPr>
        <w:t xml:space="preserve"> Ed. Philip Appleman. 3rd ed. New York: Norton,  2001. 356-61.*</w:t>
      </w:r>
    </w:p>
    <w:p w14:paraId="74DF34FF" w14:textId="77777777" w:rsidR="009E12A7" w:rsidRPr="00BC6577" w:rsidRDefault="009E12A7">
      <w:pPr>
        <w:rPr>
          <w:lang w:val="en-US"/>
        </w:rPr>
      </w:pPr>
      <w:r w:rsidRPr="00BC6577">
        <w:rPr>
          <w:lang w:val="en-US"/>
        </w:rPr>
        <w:t xml:space="preserve">Peirce, C. S. "On Science and Natural Classes." 1902. In </w:t>
      </w:r>
      <w:r w:rsidRPr="00BC6577">
        <w:rPr>
          <w:i/>
          <w:lang w:val="en-US"/>
        </w:rPr>
        <w:t>The Essential Peirce: Selected Philosophical Writings. Volume 2 (1893-1913).</w:t>
      </w:r>
      <w:r w:rsidRPr="00BC6577">
        <w:rPr>
          <w:lang w:val="en-US"/>
        </w:rPr>
        <w:t xml:space="preserve"> Ed. Nathan Houser et al. Bloomington: Indiana UP, 1998. 115-32.*</w:t>
      </w:r>
    </w:p>
    <w:p w14:paraId="32011538" w14:textId="77777777" w:rsidR="009E12A7" w:rsidRPr="00BC6577" w:rsidRDefault="009E12A7">
      <w:pPr>
        <w:rPr>
          <w:lang w:val="en-US"/>
        </w:rPr>
      </w:pPr>
      <w:r w:rsidRPr="00BC6577">
        <w:rPr>
          <w:lang w:val="en-US"/>
        </w:rPr>
        <w:t xml:space="preserve">_____. "An Outline Classification of the Sciences." From Peirce, </w:t>
      </w:r>
      <w:r w:rsidRPr="00BC6577">
        <w:rPr>
          <w:i/>
          <w:lang w:val="en-US"/>
        </w:rPr>
        <w:t>A Syllabus of Certain Topics of Logic.</w:t>
      </w:r>
      <w:r w:rsidRPr="00BC6577">
        <w:rPr>
          <w:lang w:val="en-US"/>
        </w:rPr>
        <w:t xml:space="preserve"> 1903. In </w:t>
      </w:r>
      <w:r w:rsidRPr="00BC6577">
        <w:rPr>
          <w:i/>
          <w:lang w:val="en-US"/>
        </w:rPr>
        <w:t>The Essential Peirce: Selected Philosophical Writings. Volume 2 (1893-1913).</w:t>
      </w:r>
      <w:r w:rsidRPr="00BC6577">
        <w:rPr>
          <w:lang w:val="en-US"/>
        </w:rPr>
        <w:t xml:space="preserve"> Ed. Nathan Houser et al. Bloomington: Indiana UP, 1998. 258-62.*</w:t>
      </w:r>
    </w:p>
    <w:p w14:paraId="6E97E579" w14:textId="77777777" w:rsidR="00357020" w:rsidRPr="00BC6577" w:rsidRDefault="00357020" w:rsidP="00357020">
      <w:pPr>
        <w:ind w:left="709" w:hanging="709"/>
        <w:rPr>
          <w:lang w:val="en-US"/>
        </w:rPr>
      </w:pPr>
      <w:r w:rsidRPr="00BC6577">
        <w:rPr>
          <w:lang w:val="en-US"/>
        </w:rPr>
        <w:lastRenderedPageBreak/>
        <w:t xml:space="preserve">"Taxonomists Unite to Catalog Every Species, Big and Small." </w:t>
      </w:r>
      <w:r w:rsidRPr="00BC6577">
        <w:rPr>
          <w:i/>
          <w:lang w:val="en-US"/>
        </w:rPr>
        <w:t>Wall Street Journal</w:t>
      </w:r>
      <w:r w:rsidRPr="00BC6577">
        <w:rPr>
          <w:lang w:val="en-US"/>
        </w:rPr>
        <w:t xml:space="preserve"> 22 Jan. 2001.</w:t>
      </w:r>
    </w:p>
    <w:p w14:paraId="544B54E2" w14:textId="77777777" w:rsidR="009D245D" w:rsidRPr="00BC6577" w:rsidRDefault="009D245D" w:rsidP="009D245D">
      <w:pPr>
        <w:rPr>
          <w:lang w:val="en-US"/>
        </w:rPr>
      </w:pPr>
      <w:r w:rsidRPr="00BC6577">
        <w:rPr>
          <w:lang w:val="en-US"/>
        </w:rPr>
        <w:t xml:space="preserve">Valentine, James W. "2. Invertebrate Organization: A Review." In </w:t>
      </w:r>
      <w:r w:rsidRPr="00BC6577">
        <w:rPr>
          <w:i/>
          <w:lang w:val="en-US"/>
        </w:rPr>
        <w:t>Fossil Invertebrates.</w:t>
      </w:r>
      <w:r w:rsidRPr="00BC6577">
        <w:rPr>
          <w:lang w:val="en-US"/>
        </w:rPr>
        <w:t xml:space="preserve"> Ed. Richard S. Boardman et al. Cambridge (MA): Blackwell, 1987. 4-18.*</w:t>
      </w:r>
    </w:p>
    <w:p w14:paraId="69043ABD" w14:textId="77777777" w:rsidR="009E12A7" w:rsidRPr="00BC6577" w:rsidRDefault="009E12A7">
      <w:pPr>
        <w:rPr>
          <w:lang w:val="en-US"/>
        </w:rPr>
      </w:pPr>
      <w:r w:rsidRPr="00BC6577">
        <w:rPr>
          <w:lang w:val="en-US"/>
        </w:rPr>
        <w:t xml:space="preserve">Wilkins, John. </w:t>
      </w:r>
      <w:r w:rsidRPr="00BC6577">
        <w:rPr>
          <w:i/>
          <w:lang w:val="en-US"/>
        </w:rPr>
        <w:t>Essay towards a Real Character, and a Philosophical Language.</w:t>
      </w:r>
      <w:r w:rsidRPr="00BC6577">
        <w:rPr>
          <w:lang w:val="en-US"/>
        </w:rPr>
        <w:t xml:space="preserve"> London: Gellibrand, 1668.</w:t>
      </w:r>
    </w:p>
    <w:p w14:paraId="624E604A" w14:textId="77777777" w:rsidR="009E12A7" w:rsidRPr="00BC6577" w:rsidRDefault="009E12A7">
      <w:pPr>
        <w:rPr>
          <w:lang w:val="en-US"/>
        </w:rPr>
      </w:pPr>
      <w:r w:rsidRPr="00BC6577">
        <w:rPr>
          <w:lang w:val="en-US"/>
        </w:rPr>
        <w:t xml:space="preserve">_____. </w:t>
      </w:r>
      <w:r w:rsidRPr="00BC6577">
        <w:rPr>
          <w:i/>
          <w:lang w:val="en-US"/>
        </w:rPr>
        <w:t>Essay towards a Real Character, and a Philosophical Langugage.</w:t>
      </w:r>
      <w:r w:rsidRPr="00BC6577">
        <w:rPr>
          <w:lang w:val="en-US"/>
        </w:rPr>
        <w:t xml:space="preserve"> Facsimile ed. Menston: Scolar Press, 1968.</w:t>
      </w:r>
    </w:p>
    <w:p w14:paraId="73D0EBD8" w14:textId="77777777" w:rsidR="009E12A7" w:rsidRPr="00BC6577" w:rsidRDefault="009E12A7" w:rsidP="009E12A7">
      <w:pPr>
        <w:rPr>
          <w:rFonts w:eastAsia="Times New Roman"/>
          <w:color w:val="000000"/>
          <w:lang w:val="en-US"/>
        </w:rPr>
      </w:pPr>
      <w:r w:rsidRPr="00BC6577">
        <w:rPr>
          <w:rFonts w:eastAsia="Times New Roman"/>
          <w:color w:val="000000"/>
          <w:lang w:val="en-US"/>
        </w:rPr>
        <w:t xml:space="preserve">Yoon, Carol K. </w:t>
      </w:r>
      <w:r w:rsidRPr="00BC6577">
        <w:rPr>
          <w:rFonts w:eastAsia="Times New Roman"/>
          <w:i/>
          <w:color w:val="000000"/>
          <w:lang w:val="en-US"/>
        </w:rPr>
        <w:t>Naming Nature: The Clash Between Instinct and Science.</w:t>
      </w:r>
      <w:r w:rsidRPr="00BC6577">
        <w:rPr>
          <w:rFonts w:eastAsia="Times New Roman"/>
          <w:color w:val="000000"/>
          <w:lang w:val="en-US"/>
        </w:rPr>
        <w:t xml:space="preserve"> 2009.</w:t>
      </w:r>
    </w:p>
    <w:p w14:paraId="30F4AC10" w14:textId="77777777" w:rsidR="009E12A7" w:rsidRPr="00BC6577" w:rsidRDefault="009E12A7" w:rsidP="009E12A7">
      <w:pPr>
        <w:rPr>
          <w:rFonts w:eastAsia="Times New Roman"/>
          <w:color w:val="000000"/>
          <w:lang w:val="en-US"/>
        </w:rPr>
      </w:pPr>
      <w:r w:rsidRPr="00BC6577">
        <w:rPr>
          <w:rFonts w:eastAsia="Times New Roman"/>
          <w:color w:val="000000"/>
          <w:lang w:val="en-US"/>
        </w:rPr>
        <w:tab/>
      </w:r>
      <w:hyperlink r:id="rId24" w:history="1">
        <w:r w:rsidRPr="00BC6577">
          <w:rPr>
            <w:rStyle w:val="Hipervnculo"/>
            <w:rFonts w:eastAsia="Times New Roman"/>
            <w:lang w:val="en-US"/>
          </w:rPr>
          <w:t>http://www.amazon.com/Naming-Nature-Between-Instinct-Science/dp/0393061973/ref=pe_12975040_txt_7/</w:t>
        </w:r>
      </w:hyperlink>
    </w:p>
    <w:p w14:paraId="3579BF8C" w14:textId="77777777" w:rsidR="009E12A7" w:rsidRPr="00BC6577" w:rsidRDefault="009E12A7">
      <w:pPr>
        <w:rPr>
          <w:lang w:val="en-US"/>
        </w:rPr>
      </w:pPr>
    </w:p>
    <w:p w14:paraId="1AB6409E" w14:textId="15A919E8" w:rsidR="009E12A7" w:rsidRDefault="009E12A7">
      <w:pPr>
        <w:rPr>
          <w:lang w:val="en-US"/>
        </w:rPr>
      </w:pPr>
    </w:p>
    <w:p w14:paraId="1353A796" w14:textId="0B50D1DA" w:rsidR="00B55FD2" w:rsidRDefault="00B55FD2">
      <w:pPr>
        <w:rPr>
          <w:lang w:val="en-US"/>
        </w:rPr>
      </w:pPr>
    </w:p>
    <w:p w14:paraId="368F600D" w14:textId="3564B3FB" w:rsidR="00B55FD2" w:rsidRDefault="00B55FD2">
      <w:pPr>
        <w:rPr>
          <w:lang w:val="en-US"/>
        </w:rPr>
      </w:pPr>
    </w:p>
    <w:p w14:paraId="7359752E" w14:textId="49F14D1D" w:rsidR="00B55FD2" w:rsidRDefault="00B55FD2">
      <w:pPr>
        <w:rPr>
          <w:lang w:val="en-US"/>
        </w:rPr>
      </w:pPr>
    </w:p>
    <w:p w14:paraId="49281E7C" w14:textId="670F30D2" w:rsidR="00B55FD2" w:rsidRDefault="00B55FD2">
      <w:pPr>
        <w:rPr>
          <w:lang w:val="en-US"/>
        </w:rPr>
      </w:pPr>
      <w:r>
        <w:rPr>
          <w:lang w:val="en-US"/>
        </w:rPr>
        <w:t>Internet resources</w:t>
      </w:r>
    </w:p>
    <w:p w14:paraId="4CD0E951" w14:textId="05939A07" w:rsidR="00B55FD2" w:rsidRDefault="00B55FD2">
      <w:pPr>
        <w:rPr>
          <w:lang w:val="en-US"/>
        </w:rPr>
      </w:pPr>
    </w:p>
    <w:p w14:paraId="0A88AA9B" w14:textId="3805A84B" w:rsidR="00B55FD2" w:rsidRDefault="00B55FD2">
      <w:pPr>
        <w:rPr>
          <w:lang w:val="en-US"/>
        </w:rPr>
      </w:pPr>
    </w:p>
    <w:p w14:paraId="058899A1" w14:textId="77777777" w:rsidR="00B55FD2" w:rsidRDefault="00B55FD2" w:rsidP="00B55FD2">
      <w:pPr>
        <w:rPr>
          <w:lang w:val="en-US"/>
        </w:rPr>
      </w:pPr>
      <w:r>
        <w:rPr>
          <w:lang w:val="en-US"/>
        </w:rPr>
        <w:t xml:space="preserve">"Human Taxonomy." </w:t>
      </w:r>
      <w:r>
        <w:rPr>
          <w:i/>
          <w:lang w:val="en-US"/>
        </w:rPr>
        <w:t>Wikipedia: The Free Encyclopedia.*</w:t>
      </w:r>
    </w:p>
    <w:p w14:paraId="647A5E3F" w14:textId="77777777" w:rsidR="00B55FD2" w:rsidRDefault="00B55FD2" w:rsidP="00B55FD2">
      <w:pPr>
        <w:rPr>
          <w:lang w:val="en-US"/>
        </w:rPr>
      </w:pPr>
      <w:r>
        <w:rPr>
          <w:lang w:val="en-US"/>
        </w:rPr>
        <w:tab/>
      </w:r>
      <w:hyperlink r:id="rId25" w:anchor="Hominina" w:history="1">
        <w:r w:rsidRPr="006E7CE0">
          <w:rPr>
            <w:rStyle w:val="Hipervnculo"/>
            <w:lang w:val="en-US"/>
          </w:rPr>
          <w:t>https://en.wikipedia.org/wiki/Human_taxonomy#Hominina</w:t>
        </w:r>
      </w:hyperlink>
    </w:p>
    <w:p w14:paraId="457E8FE5" w14:textId="77777777" w:rsidR="00B55FD2" w:rsidRPr="006B3EA4" w:rsidRDefault="00B55FD2" w:rsidP="00B55FD2">
      <w:pPr>
        <w:rPr>
          <w:lang w:val="en-US"/>
        </w:rPr>
      </w:pPr>
      <w:r>
        <w:rPr>
          <w:lang w:val="en-US"/>
        </w:rPr>
        <w:tab/>
        <w:t>2020</w:t>
      </w:r>
    </w:p>
    <w:p w14:paraId="4C1610A0" w14:textId="23632B72" w:rsidR="00B55FD2" w:rsidRDefault="00B55FD2">
      <w:pPr>
        <w:rPr>
          <w:lang w:val="en-US"/>
        </w:rPr>
      </w:pPr>
    </w:p>
    <w:p w14:paraId="2E86736E" w14:textId="77071395" w:rsidR="00B55FD2" w:rsidRDefault="00B55FD2">
      <w:pPr>
        <w:rPr>
          <w:lang w:val="en-US"/>
        </w:rPr>
      </w:pPr>
    </w:p>
    <w:p w14:paraId="6587260D" w14:textId="0CCBA25C" w:rsidR="00B55FD2" w:rsidRDefault="00B55FD2">
      <w:pPr>
        <w:rPr>
          <w:lang w:val="en-US"/>
        </w:rPr>
      </w:pPr>
    </w:p>
    <w:p w14:paraId="7B204A88" w14:textId="20D83C91" w:rsidR="00B55FD2" w:rsidRDefault="00B55FD2">
      <w:pPr>
        <w:rPr>
          <w:lang w:val="en-US"/>
        </w:rPr>
      </w:pPr>
    </w:p>
    <w:p w14:paraId="22985594" w14:textId="77777777" w:rsidR="00B55FD2" w:rsidRPr="00BC6577" w:rsidRDefault="00B55FD2">
      <w:pPr>
        <w:rPr>
          <w:lang w:val="en-US"/>
        </w:rPr>
      </w:pPr>
    </w:p>
    <w:p w14:paraId="5CD9B04F" w14:textId="77777777" w:rsidR="009E12A7" w:rsidRPr="00BC6577" w:rsidRDefault="009E12A7">
      <w:pPr>
        <w:rPr>
          <w:lang w:val="en-US"/>
        </w:rPr>
      </w:pPr>
    </w:p>
    <w:p w14:paraId="264DA868" w14:textId="77777777" w:rsidR="009E12A7" w:rsidRPr="00BC6577" w:rsidRDefault="009E12A7">
      <w:pPr>
        <w:rPr>
          <w:lang w:val="en-US"/>
        </w:rPr>
      </w:pPr>
    </w:p>
    <w:p w14:paraId="0C42723B" w14:textId="77777777" w:rsidR="009E12A7" w:rsidRPr="00BC6577" w:rsidRDefault="009E12A7">
      <w:pPr>
        <w:rPr>
          <w:lang w:val="en-US"/>
        </w:rPr>
      </w:pPr>
      <w:r w:rsidRPr="00BC6577">
        <w:rPr>
          <w:lang w:val="en-US"/>
        </w:rPr>
        <w:t>Journals</w:t>
      </w:r>
    </w:p>
    <w:p w14:paraId="6C24E9BE" w14:textId="77777777" w:rsidR="009E12A7" w:rsidRPr="00BC6577" w:rsidRDefault="009E12A7">
      <w:pPr>
        <w:rPr>
          <w:lang w:val="en-US"/>
        </w:rPr>
      </w:pPr>
    </w:p>
    <w:p w14:paraId="5F281396" w14:textId="77777777" w:rsidR="009E12A7" w:rsidRPr="00BC6577" w:rsidRDefault="009E12A7">
      <w:pPr>
        <w:rPr>
          <w:lang w:val="en-US"/>
        </w:rPr>
      </w:pPr>
    </w:p>
    <w:p w14:paraId="1F843B2F" w14:textId="77777777" w:rsidR="009E12A7" w:rsidRPr="00BC6577" w:rsidRDefault="009E12A7">
      <w:pPr>
        <w:ind w:left="709" w:hanging="709"/>
        <w:rPr>
          <w:lang w:val="en-US"/>
        </w:rPr>
      </w:pPr>
      <w:r w:rsidRPr="00BC6577">
        <w:rPr>
          <w:i/>
          <w:lang w:val="en-US"/>
        </w:rPr>
        <w:t>Journal of the Proceedings of the Linnean Society: Zoology</w:t>
      </w:r>
      <w:r w:rsidRPr="00BC6577">
        <w:rPr>
          <w:lang w:val="en-US"/>
        </w:rPr>
        <w:t xml:space="preserve"> 33 (20 Aug. 1858).</w:t>
      </w:r>
    </w:p>
    <w:p w14:paraId="2EDF3DD0" w14:textId="77777777" w:rsidR="009E12A7" w:rsidRPr="00BC6577" w:rsidRDefault="009E12A7">
      <w:pPr>
        <w:rPr>
          <w:lang w:val="en-US"/>
        </w:rPr>
      </w:pPr>
    </w:p>
    <w:p w14:paraId="45530FD5" w14:textId="77777777" w:rsidR="009E12A7" w:rsidRDefault="009E12A7">
      <w:pPr>
        <w:ind w:left="709" w:hanging="709"/>
      </w:pPr>
      <w:r>
        <w:rPr>
          <w:i/>
        </w:rPr>
        <w:t>Systematic Biology</w:t>
      </w:r>
      <w:r>
        <w:t xml:space="preserve"> 48 (1999).</w:t>
      </w:r>
    </w:p>
    <w:p w14:paraId="1E932BDB" w14:textId="77777777" w:rsidR="009E12A7" w:rsidRDefault="009E12A7"/>
    <w:p w14:paraId="0F06435C" w14:textId="77777777" w:rsidR="009E12A7" w:rsidRDefault="009E12A7"/>
    <w:p w14:paraId="7E52C8E1" w14:textId="77777777" w:rsidR="00DE56C1" w:rsidRDefault="00DE56C1"/>
    <w:p w14:paraId="48F1633D" w14:textId="77777777" w:rsidR="00DE56C1" w:rsidRDefault="00DE56C1"/>
    <w:p w14:paraId="6F78EC9B" w14:textId="77777777" w:rsidR="00DE56C1" w:rsidRDefault="00DE56C1"/>
    <w:p w14:paraId="0D19E129" w14:textId="77777777" w:rsidR="00DE56C1" w:rsidRDefault="00DE56C1"/>
    <w:p w14:paraId="34DF9645" w14:textId="77777777" w:rsidR="00DE56C1" w:rsidRDefault="00DE56C1">
      <w:r>
        <w:t>Video</w:t>
      </w:r>
    </w:p>
    <w:p w14:paraId="0094ADA3" w14:textId="77777777" w:rsidR="00DE56C1" w:rsidRDefault="00DE56C1"/>
    <w:p w14:paraId="62D5EE26" w14:textId="77777777" w:rsidR="00DE56C1" w:rsidRDefault="00DE56C1"/>
    <w:p w14:paraId="3A8D9001" w14:textId="77777777" w:rsidR="00B6536A" w:rsidRPr="005063F7" w:rsidRDefault="00B6536A" w:rsidP="00B6536A">
      <w:pPr>
        <w:ind w:left="709" w:hanging="709"/>
        <w:rPr>
          <w:rFonts w:eastAsia="Times New Roman"/>
          <w:i/>
          <w:szCs w:val="28"/>
          <w:lang w:val="en-US"/>
        </w:rPr>
      </w:pPr>
      <w:r>
        <w:t xml:space="preserve">Bueno, Gustavo. "El reino del hombre y el hombre histórico." Lecture at Fundación Gustavo Bueno, 21 Oct. 2013. </w:t>
      </w:r>
      <w:r w:rsidRPr="00987028">
        <w:rPr>
          <w:rFonts w:eastAsia="Times New Roman"/>
          <w:i/>
          <w:szCs w:val="28"/>
          <w:lang w:val="en-US"/>
        </w:rPr>
        <w:t>YouTube (fgbuenotv)</w:t>
      </w:r>
      <w:r w:rsidRPr="00987028">
        <w:rPr>
          <w:rFonts w:eastAsia="Times New Roman"/>
          <w:szCs w:val="28"/>
          <w:lang w:val="en-US"/>
        </w:rPr>
        <w:t xml:space="preserve"> 22 Oct. 2013.*</w:t>
      </w:r>
      <w:r>
        <w:rPr>
          <w:rFonts w:eastAsia="Times New Roman"/>
          <w:szCs w:val="28"/>
          <w:lang w:val="en-US"/>
        </w:rPr>
        <w:t xml:space="preserve"> (Taxonomy, Logic, Anthropology, Cosmos, Materialism, Relativism, History, Anthropocentrism, Disciplines).</w:t>
      </w:r>
    </w:p>
    <w:p w14:paraId="63DA4915" w14:textId="77777777" w:rsidR="00B6536A" w:rsidRPr="0007673D" w:rsidRDefault="00344D1D" w:rsidP="00B6536A">
      <w:pPr>
        <w:ind w:hanging="12"/>
        <w:rPr>
          <w:rFonts w:eastAsia="Times New Roman"/>
          <w:szCs w:val="28"/>
          <w:lang w:val="es-ES"/>
        </w:rPr>
      </w:pPr>
      <w:hyperlink r:id="rId26" w:history="1">
        <w:r w:rsidR="00B6536A" w:rsidRPr="0007673D">
          <w:rPr>
            <w:rStyle w:val="Hipervnculo"/>
            <w:rFonts w:eastAsia="Times New Roman"/>
            <w:szCs w:val="28"/>
            <w:lang w:val="es-ES"/>
          </w:rPr>
          <w:t>https://youtu.be/Qsz7tdo65nA</w:t>
        </w:r>
      </w:hyperlink>
    </w:p>
    <w:p w14:paraId="483298D9" w14:textId="77777777" w:rsidR="00B6536A" w:rsidRDefault="00B6536A" w:rsidP="00B6536A">
      <w:pPr>
        <w:ind w:hanging="12"/>
        <w:rPr>
          <w:rFonts w:eastAsia="Times New Roman"/>
          <w:szCs w:val="28"/>
          <w:lang w:val="es-ES"/>
        </w:rPr>
      </w:pPr>
      <w:r>
        <w:rPr>
          <w:rFonts w:eastAsia="Times New Roman"/>
          <w:szCs w:val="28"/>
          <w:lang w:val="es-ES"/>
        </w:rPr>
        <w:t>2021</w:t>
      </w:r>
    </w:p>
    <w:p w14:paraId="441E20E4" w14:textId="11A38E14" w:rsidR="00DE56C1" w:rsidRPr="00BC6577" w:rsidRDefault="00B6536A" w:rsidP="00DE56C1">
      <w:pPr>
        <w:rPr>
          <w:lang w:val="en-US"/>
        </w:rPr>
      </w:pPr>
      <w:r>
        <w:t>_____.</w:t>
      </w:r>
      <w:r w:rsidR="00DE56C1">
        <w:t xml:space="preserve"> "El </w:t>
      </w:r>
      <w:r w:rsidR="00DE56C1">
        <w:rPr>
          <w:i/>
        </w:rPr>
        <w:t>Systema Naturae</w:t>
      </w:r>
      <w:r w:rsidR="00DE56C1">
        <w:t xml:space="preserve"> de Linneo y la revolución lógica de Darwin." Lecture at the XIX Encuentros de Filosofía, "El Reino del Hombre desde las coordenadas del materialismo filosófico", Oviedo,  11-12 April 2014. </w:t>
      </w:r>
      <w:r w:rsidR="00DE56C1" w:rsidRPr="00BC6577">
        <w:rPr>
          <w:lang w:val="en-US"/>
        </w:rPr>
        <w:t xml:space="preserve">Online video at </w:t>
      </w:r>
      <w:r w:rsidR="00DE56C1" w:rsidRPr="00BC6577">
        <w:rPr>
          <w:i/>
          <w:lang w:val="en-US"/>
        </w:rPr>
        <w:t>YouTube (fgbuenotv)</w:t>
      </w:r>
      <w:r w:rsidR="00DE56C1" w:rsidRPr="00BC6577">
        <w:rPr>
          <w:lang w:val="en-US"/>
        </w:rPr>
        <w:t xml:space="preserve"> 19 april 2014.*</w:t>
      </w:r>
    </w:p>
    <w:p w14:paraId="52E09E26" w14:textId="77777777" w:rsidR="00DE56C1" w:rsidRPr="00BC6577" w:rsidRDefault="00344D1D" w:rsidP="00DE56C1">
      <w:pPr>
        <w:ind w:hanging="12"/>
        <w:rPr>
          <w:lang w:val="en-US"/>
        </w:rPr>
      </w:pPr>
      <w:hyperlink r:id="rId27" w:history="1">
        <w:r w:rsidR="00DE56C1" w:rsidRPr="00BC6577">
          <w:rPr>
            <w:rStyle w:val="Hipervnculo"/>
            <w:lang w:val="en-US"/>
          </w:rPr>
          <w:t>http://youtu.be/mlfu2tG49S4</w:t>
        </w:r>
      </w:hyperlink>
    </w:p>
    <w:p w14:paraId="0E1FF10C" w14:textId="77777777" w:rsidR="00DE56C1" w:rsidRPr="00BC6577" w:rsidRDefault="00DE56C1" w:rsidP="00DE56C1">
      <w:pPr>
        <w:rPr>
          <w:lang w:val="en-US"/>
        </w:rPr>
      </w:pPr>
      <w:r w:rsidRPr="00BC6577">
        <w:rPr>
          <w:lang w:val="en-US"/>
        </w:rPr>
        <w:tab/>
        <w:t>2014</w:t>
      </w:r>
    </w:p>
    <w:p w14:paraId="7A6F19A5" w14:textId="5E65A523" w:rsidR="00DE56C1" w:rsidRDefault="00DE56C1">
      <w:pPr>
        <w:rPr>
          <w:lang w:val="en-US"/>
        </w:rPr>
      </w:pPr>
    </w:p>
    <w:p w14:paraId="64DE7301" w14:textId="77777777" w:rsidR="004558E8" w:rsidRPr="00BF086C" w:rsidRDefault="004558E8" w:rsidP="004558E8">
      <w:pPr>
        <w:rPr>
          <w:lang w:val="en-US"/>
        </w:rPr>
      </w:pPr>
      <w:r w:rsidRPr="004558E8">
        <w:rPr>
          <w:lang w:val="en-US"/>
        </w:rPr>
        <w:t xml:space="preserve">Hublin, Jean-Jacques. "Spéciation et extinction chez les Hominines (2) - Jean-Jacques Hublin (2 - Définir les espèces)." Video lecture (Collège de France, 2 Feb. 2022). </w:t>
      </w:r>
      <w:r w:rsidRPr="00BF086C">
        <w:rPr>
          <w:i/>
          <w:lang w:val="en-US"/>
        </w:rPr>
        <w:t>YouTube (Collège de France)</w:t>
      </w:r>
      <w:r w:rsidRPr="00BF086C">
        <w:rPr>
          <w:lang w:val="en-US"/>
        </w:rPr>
        <w:t xml:space="preserve"> March 2022.*</w:t>
      </w:r>
    </w:p>
    <w:p w14:paraId="44EEDFEE" w14:textId="77777777" w:rsidR="004558E8" w:rsidRPr="00BF086C" w:rsidRDefault="004558E8" w:rsidP="004558E8">
      <w:pPr>
        <w:rPr>
          <w:lang w:val="en-US"/>
        </w:rPr>
      </w:pPr>
      <w:r w:rsidRPr="00BF086C">
        <w:rPr>
          <w:lang w:val="en-US"/>
        </w:rPr>
        <w:tab/>
      </w:r>
      <w:hyperlink r:id="rId28" w:history="1">
        <w:r w:rsidRPr="00BF086C">
          <w:rPr>
            <w:rStyle w:val="Hipervnculo"/>
            <w:lang w:val="en-US"/>
          </w:rPr>
          <w:t>https://youtu.be/HqAFfOylYxw</w:t>
        </w:r>
      </w:hyperlink>
      <w:r w:rsidRPr="00BF086C">
        <w:rPr>
          <w:lang w:val="en-US"/>
        </w:rPr>
        <w:t xml:space="preserve"> </w:t>
      </w:r>
    </w:p>
    <w:p w14:paraId="1B117CE3" w14:textId="77777777" w:rsidR="004558E8" w:rsidRPr="00BF086C" w:rsidRDefault="004558E8" w:rsidP="004558E8">
      <w:pPr>
        <w:rPr>
          <w:lang w:val="en-US"/>
        </w:rPr>
      </w:pPr>
      <w:r w:rsidRPr="00BF086C">
        <w:rPr>
          <w:lang w:val="en-US"/>
        </w:rPr>
        <w:tab/>
        <w:t>2022</w:t>
      </w:r>
    </w:p>
    <w:p w14:paraId="7C7D1012" w14:textId="77777777" w:rsidR="004558E8" w:rsidRPr="00BF086C" w:rsidRDefault="004558E8">
      <w:pPr>
        <w:rPr>
          <w:lang w:val="en-US"/>
        </w:rPr>
      </w:pPr>
    </w:p>
    <w:p w14:paraId="14960533" w14:textId="09DF6344" w:rsidR="00BF086C" w:rsidRPr="00AA4C27" w:rsidRDefault="00BF086C" w:rsidP="00BF086C">
      <w:pPr>
        <w:rPr>
          <w:lang w:val="en-US"/>
        </w:rPr>
      </w:pPr>
      <w:r w:rsidRPr="00BF086C">
        <w:rPr>
          <w:lang w:val="en-US"/>
        </w:rPr>
        <w:t xml:space="preserve">Lequin, Mathilde. "Comment nommer la lignée humaine? </w:t>
      </w:r>
      <w:r>
        <w:t xml:space="preserve">De l'ordre des Bimanes à la sous-tribu des hominines." </w:t>
      </w:r>
      <w:r w:rsidRPr="00AA4C27">
        <w:rPr>
          <w:lang w:val="en-US"/>
        </w:rPr>
        <w:t xml:space="preserve">Video lecture. </w:t>
      </w:r>
      <w:r w:rsidRPr="00AA4C27">
        <w:rPr>
          <w:i/>
          <w:iCs/>
          <w:lang w:val="en-US"/>
        </w:rPr>
        <w:t>Savoirs ENS</w:t>
      </w:r>
      <w:r w:rsidRPr="00AA4C27">
        <w:rPr>
          <w:lang w:val="en-US"/>
        </w:rPr>
        <w:t xml:space="preserve"> 17 Dec. 2020.*</w:t>
      </w:r>
      <w:r>
        <w:rPr>
          <w:lang w:val="en-US"/>
        </w:rPr>
        <w:t xml:space="preserve"> (Taxonomy).</w:t>
      </w:r>
    </w:p>
    <w:p w14:paraId="5A522841" w14:textId="77777777" w:rsidR="00BF086C" w:rsidRPr="00AA4C27" w:rsidRDefault="00BF086C" w:rsidP="00BF086C">
      <w:pPr>
        <w:rPr>
          <w:lang w:val="en-US"/>
        </w:rPr>
      </w:pPr>
      <w:r w:rsidRPr="00AA4C27">
        <w:rPr>
          <w:lang w:val="en-US"/>
        </w:rPr>
        <w:tab/>
      </w:r>
      <w:hyperlink r:id="rId29" w:history="1">
        <w:r w:rsidRPr="00AA4C27">
          <w:rPr>
            <w:rStyle w:val="Hipervnculo"/>
            <w:lang w:val="en-US"/>
          </w:rPr>
          <w:t>http://savoirs.ens.fr/expose.php?id=3939</w:t>
        </w:r>
      </w:hyperlink>
    </w:p>
    <w:p w14:paraId="1CDF1E55" w14:textId="77777777" w:rsidR="00BF086C" w:rsidRPr="000A01C5" w:rsidRDefault="00BF086C" w:rsidP="00BF086C">
      <w:r w:rsidRPr="00AA4C27">
        <w:rPr>
          <w:lang w:val="en-US"/>
        </w:rPr>
        <w:tab/>
      </w:r>
      <w:r>
        <w:t>2024</w:t>
      </w:r>
    </w:p>
    <w:p w14:paraId="6FE73981" w14:textId="77777777" w:rsidR="00BF086C" w:rsidRPr="004558E8" w:rsidRDefault="00BF086C">
      <w:pPr>
        <w:rPr>
          <w:lang w:val="es-ES"/>
        </w:rPr>
      </w:pPr>
    </w:p>
    <w:p w14:paraId="1337C94D" w14:textId="77777777" w:rsidR="00373930" w:rsidRPr="00BC6577" w:rsidRDefault="00373930" w:rsidP="00373930">
      <w:pPr>
        <w:rPr>
          <w:szCs w:val="28"/>
          <w:lang w:val="en-US"/>
        </w:rPr>
      </w:pPr>
      <w:r>
        <w:rPr>
          <w:szCs w:val="28"/>
        </w:rPr>
        <w:t xml:space="preserve">Nuño de la Rosa, Laura. "Teoría de la evolución y teleología." Lecture at XVII Encuentros de Filosofía: Finalidad y Teleología. </w:t>
      </w:r>
      <w:r w:rsidRPr="00BC6577">
        <w:rPr>
          <w:i/>
          <w:szCs w:val="28"/>
          <w:lang w:val="en-US"/>
        </w:rPr>
        <w:t>YouTube (fgbuenotv)</w:t>
      </w:r>
      <w:r w:rsidRPr="00BC6577">
        <w:rPr>
          <w:szCs w:val="28"/>
          <w:lang w:val="en-US"/>
        </w:rPr>
        <w:t xml:space="preserve"> 5 April 2012.*</w:t>
      </w:r>
    </w:p>
    <w:p w14:paraId="5E325A46" w14:textId="77777777" w:rsidR="00373930" w:rsidRPr="00BC6577" w:rsidRDefault="00373930" w:rsidP="00373930">
      <w:pPr>
        <w:rPr>
          <w:szCs w:val="28"/>
          <w:lang w:val="en-US"/>
        </w:rPr>
      </w:pPr>
      <w:r w:rsidRPr="00BC6577">
        <w:rPr>
          <w:szCs w:val="28"/>
          <w:lang w:val="en-US"/>
        </w:rPr>
        <w:tab/>
      </w:r>
      <w:hyperlink r:id="rId30" w:history="1">
        <w:r w:rsidRPr="00BC6577">
          <w:rPr>
            <w:rStyle w:val="Hipervnculo"/>
            <w:szCs w:val="28"/>
            <w:lang w:val="en-US"/>
          </w:rPr>
          <w:t>http://youtu.be/yicx5iLbqkc</w:t>
        </w:r>
      </w:hyperlink>
    </w:p>
    <w:p w14:paraId="4CBE1E53" w14:textId="77777777" w:rsidR="00373930" w:rsidRPr="00BC6577" w:rsidRDefault="00373930" w:rsidP="00373930">
      <w:pPr>
        <w:rPr>
          <w:szCs w:val="28"/>
          <w:lang w:val="en-US"/>
        </w:rPr>
      </w:pPr>
      <w:r w:rsidRPr="00BC6577">
        <w:rPr>
          <w:szCs w:val="28"/>
          <w:lang w:val="en-US"/>
        </w:rPr>
        <w:tab/>
        <w:t>2013</w:t>
      </w:r>
    </w:p>
    <w:p w14:paraId="349E2966" w14:textId="7C65329F" w:rsidR="00DE56C1" w:rsidRDefault="00DE56C1">
      <w:pPr>
        <w:rPr>
          <w:lang w:val="en-US"/>
        </w:rPr>
      </w:pPr>
    </w:p>
    <w:p w14:paraId="1F67F14A" w14:textId="77777777" w:rsidR="00317C37" w:rsidRPr="005F0EE3" w:rsidRDefault="00317C37" w:rsidP="00317C37">
      <w:pPr>
        <w:rPr>
          <w:lang w:val="en-US"/>
        </w:rPr>
      </w:pPr>
      <w:r w:rsidRPr="0054112D">
        <w:rPr>
          <w:lang w:val="en-US"/>
        </w:rPr>
        <w:t xml:space="preserve">Wood, Bernard A. </w:t>
      </w:r>
      <w:r>
        <w:rPr>
          <w:lang w:val="en-US"/>
        </w:rPr>
        <w:t>"</w:t>
      </w:r>
      <w:r w:rsidRPr="0054112D">
        <w:rPr>
          <w:lang w:val="en-US"/>
        </w:rPr>
        <w:t xml:space="preserve">La première sortie d'Afrique (2) - Jean-Jacques Hublin (2014-2015) </w:t>
      </w:r>
      <w:r>
        <w:rPr>
          <w:lang w:val="en-US"/>
        </w:rPr>
        <w:t>–</w:t>
      </w:r>
      <w:r w:rsidRPr="0054112D">
        <w:rPr>
          <w:lang w:val="en-US"/>
        </w:rPr>
        <w:t xml:space="preserve"> </w:t>
      </w:r>
      <w:r>
        <w:rPr>
          <w:lang w:val="en-US"/>
        </w:rPr>
        <w:t xml:space="preserve">The Origin of Homo: What Are We Looking for?" </w:t>
      </w:r>
      <w:r w:rsidRPr="005F0EE3">
        <w:rPr>
          <w:lang w:val="en-US"/>
        </w:rPr>
        <w:t xml:space="preserve">Lecture, 14 Oct. 2014. </w:t>
      </w:r>
      <w:r w:rsidRPr="005F0EE3">
        <w:rPr>
          <w:i/>
          <w:iCs/>
          <w:lang w:val="en-US"/>
        </w:rPr>
        <w:t>YouTube (Sciences de la vie – Collège de France)</w:t>
      </w:r>
      <w:r w:rsidRPr="005F0EE3">
        <w:rPr>
          <w:lang w:val="en-US"/>
        </w:rPr>
        <w:t xml:space="preserve"> 12 Sept. 2022.*</w:t>
      </w:r>
    </w:p>
    <w:p w14:paraId="71A05F86" w14:textId="77777777" w:rsidR="00317C37" w:rsidRPr="005F0EE3" w:rsidRDefault="00344D1D" w:rsidP="00317C37">
      <w:pPr>
        <w:ind w:hanging="1"/>
        <w:rPr>
          <w:color w:val="1D9BF0"/>
          <w:lang w:val="en-US"/>
        </w:rPr>
      </w:pPr>
      <w:hyperlink r:id="rId31" w:history="1">
        <w:r w:rsidR="00317C37" w:rsidRPr="005F0EE3">
          <w:rPr>
            <w:rStyle w:val="Hipervnculo"/>
            <w:lang w:val="en-US"/>
          </w:rPr>
          <w:t>https://youtu.be/6dKS7yRkpA0</w:t>
        </w:r>
      </w:hyperlink>
    </w:p>
    <w:p w14:paraId="307D8800" w14:textId="77777777" w:rsidR="00317C37" w:rsidRPr="005F0EE3" w:rsidRDefault="00317C37" w:rsidP="00317C37">
      <w:pPr>
        <w:rPr>
          <w:lang w:val="en-US"/>
        </w:rPr>
      </w:pPr>
      <w:r w:rsidRPr="005F0EE3">
        <w:rPr>
          <w:lang w:val="en-US"/>
        </w:rPr>
        <w:lastRenderedPageBreak/>
        <w:tab/>
        <w:t>2022</w:t>
      </w:r>
    </w:p>
    <w:p w14:paraId="5154059B" w14:textId="77777777" w:rsidR="00317C37" w:rsidRPr="00BC6577" w:rsidRDefault="00317C37">
      <w:pPr>
        <w:rPr>
          <w:lang w:val="en-US"/>
        </w:rPr>
      </w:pPr>
    </w:p>
    <w:p w14:paraId="32A70054" w14:textId="77777777" w:rsidR="00DE56C1" w:rsidRPr="00BC6577" w:rsidRDefault="00DE56C1">
      <w:pPr>
        <w:rPr>
          <w:lang w:val="en-US"/>
        </w:rPr>
      </w:pPr>
    </w:p>
    <w:p w14:paraId="4BC45AED" w14:textId="77777777" w:rsidR="00DE56C1" w:rsidRPr="00BC6577" w:rsidRDefault="00DE56C1">
      <w:pPr>
        <w:rPr>
          <w:lang w:val="en-US"/>
        </w:rPr>
      </w:pPr>
    </w:p>
    <w:p w14:paraId="46E109B8" w14:textId="77777777" w:rsidR="00DE56C1" w:rsidRPr="00BC6577" w:rsidRDefault="00DE56C1">
      <w:pPr>
        <w:rPr>
          <w:lang w:val="en-US"/>
        </w:rPr>
      </w:pPr>
    </w:p>
    <w:p w14:paraId="423EA698" w14:textId="77777777" w:rsidR="00DE56C1" w:rsidRPr="00BC6577" w:rsidRDefault="00DE56C1">
      <w:pPr>
        <w:rPr>
          <w:lang w:val="en-US"/>
        </w:rPr>
      </w:pPr>
    </w:p>
    <w:p w14:paraId="7889EB62" w14:textId="77777777" w:rsidR="00DE56C1" w:rsidRPr="00BC6577" w:rsidRDefault="00DE56C1">
      <w:pPr>
        <w:rPr>
          <w:lang w:val="en-US"/>
        </w:rPr>
      </w:pPr>
    </w:p>
    <w:p w14:paraId="5E180A75" w14:textId="77777777" w:rsidR="00DE56C1" w:rsidRPr="00BC6577" w:rsidRDefault="00DE56C1">
      <w:pPr>
        <w:rPr>
          <w:lang w:val="en-US"/>
        </w:rPr>
      </w:pPr>
    </w:p>
    <w:p w14:paraId="5B560E15" w14:textId="77777777" w:rsidR="00DE56C1" w:rsidRPr="00BC6577" w:rsidRDefault="00DE56C1">
      <w:pPr>
        <w:rPr>
          <w:lang w:val="en-US"/>
        </w:rPr>
      </w:pPr>
    </w:p>
    <w:p w14:paraId="0F6724D5" w14:textId="77777777" w:rsidR="009E12A7" w:rsidRPr="00BC6577" w:rsidRDefault="009E12A7">
      <w:pPr>
        <w:rPr>
          <w:lang w:val="en-US"/>
        </w:rPr>
      </w:pPr>
      <w:r w:rsidRPr="00BC6577">
        <w:rPr>
          <w:lang w:val="en-US"/>
        </w:rPr>
        <w:t>See also Classifications; Types.</w:t>
      </w:r>
    </w:p>
    <w:p w14:paraId="02FCB3C2" w14:textId="77777777" w:rsidR="009E12A7" w:rsidRPr="00BC6577" w:rsidRDefault="009E12A7">
      <w:pPr>
        <w:rPr>
          <w:lang w:val="en-US"/>
        </w:rPr>
      </w:pPr>
    </w:p>
    <w:sectPr w:rsidR="009E12A7" w:rsidRPr="00BC6577" w:rsidSect="0055289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90"/>
    <w:rsid w:val="000171EB"/>
    <w:rsid w:val="0007673D"/>
    <w:rsid w:val="001141D7"/>
    <w:rsid w:val="001D6EE8"/>
    <w:rsid w:val="001E122F"/>
    <w:rsid w:val="00261CFE"/>
    <w:rsid w:val="002F18F5"/>
    <w:rsid w:val="00317C37"/>
    <w:rsid w:val="00344D1D"/>
    <w:rsid w:val="00357020"/>
    <w:rsid w:val="00373930"/>
    <w:rsid w:val="003B766C"/>
    <w:rsid w:val="004044AD"/>
    <w:rsid w:val="004558E8"/>
    <w:rsid w:val="004A65FC"/>
    <w:rsid w:val="00502B58"/>
    <w:rsid w:val="00507CA5"/>
    <w:rsid w:val="00552891"/>
    <w:rsid w:val="0060203E"/>
    <w:rsid w:val="00683F05"/>
    <w:rsid w:val="0076734C"/>
    <w:rsid w:val="007E4E90"/>
    <w:rsid w:val="00831725"/>
    <w:rsid w:val="008B14D7"/>
    <w:rsid w:val="008C1855"/>
    <w:rsid w:val="00967897"/>
    <w:rsid w:val="00987DDB"/>
    <w:rsid w:val="009D245D"/>
    <w:rsid w:val="009E12A7"/>
    <w:rsid w:val="00A43ED0"/>
    <w:rsid w:val="00A91374"/>
    <w:rsid w:val="00A962A2"/>
    <w:rsid w:val="00B55FD2"/>
    <w:rsid w:val="00B61EEB"/>
    <w:rsid w:val="00B6536A"/>
    <w:rsid w:val="00B95210"/>
    <w:rsid w:val="00BC6577"/>
    <w:rsid w:val="00BF086C"/>
    <w:rsid w:val="00C72692"/>
    <w:rsid w:val="00CC2FA9"/>
    <w:rsid w:val="00CF56CA"/>
    <w:rsid w:val="00D5770D"/>
    <w:rsid w:val="00D71D9A"/>
    <w:rsid w:val="00DE56C1"/>
    <w:rsid w:val="00E87784"/>
    <w:rsid w:val="00EA72F5"/>
    <w:rsid w:val="00EC713D"/>
    <w:rsid w:val="00F86397"/>
    <w:rsid w:val="00F943EE"/>
    <w:rsid w:val="00FB4423"/>
    <w:rsid w:val="00FB46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1FAA084"/>
  <w14:defaultImageDpi w14:val="300"/>
  <w15:docId w15:val="{A05A56FB-0448-F544-AD8A-58271BA7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style>
  <w:style w:type="character" w:styleId="nfasis">
    <w:name w:val="Emphasis"/>
    <w:basedOn w:val="Fuentedeprrafopredeter"/>
    <w:uiPriority w:val="20"/>
    <w:qFormat/>
    <w:rsid w:val="00BC6577"/>
    <w:rPr>
      <w:i/>
      <w:iCs/>
    </w:rPr>
  </w:style>
  <w:style w:type="character" w:styleId="Hipervnculovisitado">
    <w:name w:val="FollowedHyperlink"/>
    <w:basedOn w:val="Fuentedeprrafopredeter"/>
    <w:uiPriority w:val="99"/>
    <w:semiHidden/>
    <w:unhideWhenUsed/>
    <w:rsid w:val="00D577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0/07/radical-lumpers.html" TargetMode="External"/><Relationship Id="rId18" Type="http://schemas.openxmlformats.org/officeDocument/2006/relationships/hyperlink" Target="https://hcommons.org/deposits/item/hc:32815/" TargetMode="External"/><Relationship Id="rId26" Type="http://schemas.openxmlformats.org/officeDocument/2006/relationships/hyperlink" Target="https://youtu.be/Qsz7tdo65nA" TargetMode="External"/><Relationship Id="rId3" Type="http://schemas.openxmlformats.org/officeDocument/2006/relationships/webSettings" Target="webSettings.xml"/><Relationship Id="rId21" Type="http://schemas.openxmlformats.org/officeDocument/2006/relationships/hyperlink" Target="https://personal.unizar.es/garciala/publicaciones/radicallumpers.pdf" TargetMode="External"/><Relationship Id="rId7" Type="http://schemas.openxmlformats.org/officeDocument/2006/relationships/hyperlink" Target="http://www.ibercampus.es/especiacion-y-retrospeccion-32581.htm" TargetMode="External"/><Relationship Id="rId12" Type="http://schemas.openxmlformats.org/officeDocument/2006/relationships/hyperlink" Target="https://vanityfea.blogspot.com.es/2017/12/the-prehistory-of-lumpers-and-splitters.html" TargetMode="External"/><Relationship Id="rId17" Type="http://schemas.openxmlformats.org/officeDocument/2006/relationships/hyperlink" Target="https://hcommons.org/deposits/item/hc:32815" TargetMode="External"/><Relationship Id="rId25" Type="http://schemas.openxmlformats.org/officeDocument/2006/relationships/hyperlink" Target="https://en.wikipedia.org/wiki/Human_taxonomy"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searchgate.net/publication/344326688" TargetMode="External"/><Relationship Id="rId20" Type="http://schemas.openxmlformats.org/officeDocument/2006/relationships/hyperlink" Target="https://vanityfea.blogspot.com/2020/11/radical-lumpers-sobre-las-diferencias.html" TargetMode="External"/><Relationship Id="rId29" Type="http://schemas.openxmlformats.org/officeDocument/2006/relationships/hyperlink" Target="http://savoirs.ens.fr/expose.php?id=3939" TargetMode="External"/><Relationship Id="rId1" Type="http://schemas.openxmlformats.org/officeDocument/2006/relationships/styles" Target="styles.xml"/><Relationship Id="rId6" Type="http://schemas.openxmlformats.org/officeDocument/2006/relationships/hyperlink" Target="http://vanityfea.blogspot.com/2011/10/especiacion-y-retrospeccion-darwin-en.html" TargetMode="External"/><Relationship Id="rId11" Type="http://schemas.openxmlformats.org/officeDocument/2006/relationships/hyperlink" Target="https://www.researchgate.net/publication/318788099" TargetMode="External"/><Relationship Id="rId24" Type="http://schemas.openxmlformats.org/officeDocument/2006/relationships/hyperlink" Target="http://www.amazon.com/Naming-Nature-Between-Instinct-Science/dp/0393061973/ref=pe_12975040_txt_7/" TargetMode="External"/><Relationship Id="rId32" Type="http://schemas.openxmlformats.org/officeDocument/2006/relationships/fontTable" Target="fontTable.xml"/><Relationship Id="rId5" Type="http://schemas.openxmlformats.org/officeDocument/2006/relationships/hyperlink" Target="https://www.academia.edu/50231535/" TargetMode="External"/><Relationship Id="rId15" Type="http://schemas.openxmlformats.org/officeDocument/2006/relationships/hyperlink" Target="https://www.academia.edu/44080994" TargetMode="External"/><Relationship Id="rId23" Type="http://schemas.openxmlformats.org/officeDocument/2006/relationships/hyperlink" Target="http://www.adammathes.com/academic/computer-mediated-communication/folksonomies.html" TargetMode="External"/><Relationship Id="rId28" Type="http://schemas.openxmlformats.org/officeDocument/2006/relationships/hyperlink" Target="https://youtu.be/HqAFfOylYxw" TargetMode="External"/><Relationship Id="rId10" Type="http://schemas.openxmlformats.org/officeDocument/2006/relationships/hyperlink" Target="https://www.academia.edu/34078697/" TargetMode="External"/><Relationship Id="rId19" Type="http://schemas.openxmlformats.org/officeDocument/2006/relationships/hyperlink" Target="https://ssrn.com/abstract=3689266" TargetMode="External"/><Relationship Id="rId31" Type="http://schemas.openxmlformats.org/officeDocument/2006/relationships/hyperlink" Target="https://youtu.be/6dKS7yRkpA0"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6/03/especiacion-y-retrospeccion-ii-darwin.html" TargetMode="External"/><Relationship Id="rId14" Type="http://schemas.openxmlformats.org/officeDocument/2006/relationships/hyperlink" Target="https://www.ibercampus.es/radical-lumpers-sobre-las-diferencias-raciales-39942.htm" TargetMode="External"/><Relationship Id="rId22" Type="http://schemas.openxmlformats.org/officeDocument/2006/relationships/hyperlink" Target="http://mcmarcos.blogspot.com/2005/10/de-la-estantera-la-pantalla-hay-slo-un.html" TargetMode="External"/><Relationship Id="rId27" Type="http://schemas.openxmlformats.org/officeDocument/2006/relationships/hyperlink" Target="http://youtu.be/mlfu2tG49S4" TargetMode="External"/><Relationship Id="rId30" Type="http://schemas.openxmlformats.org/officeDocument/2006/relationships/hyperlink" Target="http://youtu.be/yicx5iLbqkc" TargetMode="External"/><Relationship Id="rId8" Type="http://schemas.openxmlformats.org/officeDocument/2006/relationships/hyperlink" Target="http://ssrn.com/abstract=2745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1839</Words>
  <Characters>14404</Characters>
  <Application>Microsoft Office Word</Application>
  <DocSecurity>0</DocSecurity>
  <Lines>120</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16211</CharactersWithSpaces>
  <SharedDoc>false</SharedDoc>
  <HLinks>
    <vt:vector size="54" baseType="variant">
      <vt:variant>
        <vt:i4>7208968</vt:i4>
      </vt:variant>
      <vt:variant>
        <vt:i4>24</vt:i4>
      </vt:variant>
      <vt:variant>
        <vt:i4>0</vt:i4>
      </vt:variant>
      <vt:variant>
        <vt:i4>5</vt:i4>
      </vt:variant>
      <vt:variant>
        <vt:lpwstr>http://youtu.be/yicx5iLbqkc</vt:lpwstr>
      </vt:variant>
      <vt:variant>
        <vt:lpwstr/>
      </vt:variant>
      <vt:variant>
        <vt:i4>3473418</vt:i4>
      </vt:variant>
      <vt:variant>
        <vt:i4>21</vt:i4>
      </vt:variant>
      <vt:variant>
        <vt:i4>0</vt:i4>
      </vt:variant>
      <vt:variant>
        <vt:i4>5</vt:i4>
      </vt:variant>
      <vt:variant>
        <vt:lpwstr>http://youtu.be/mlfu2tG49S4</vt:lpwstr>
      </vt:variant>
      <vt:variant>
        <vt:lpwstr/>
      </vt:variant>
      <vt:variant>
        <vt:i4>3473535</vt:i4>
      </vt:variant>
      <vt:variant>
        <vt:i4>18</vt:i4>
      </vt:variant>
      <vt:variant>
        <vt:i4>0</vt:i4>
      </vt:variant>
      <vt:variant>
        <vt:i4>5</vt:i4>
      </vt:variant>
      <vt:variant>
        <vt:lpwstr>http://www.amazon.com/Naming-Nature-Between-Instinct-Science/dp/0393061973/ref=pe_12975040_txt_7/</vt:lpwstr>
      </vt:variant>
      <vt:variant>
        <vt:lpwstr/>
      </vt:variant>
      <vt:variant>
        <vt:i4>4325399</vt:i4>
      </vt:variant>
      <vt:variant>
        <vt:i4>15</vt:i4>
      </vt:variant>
      <vt:variant>
        <vt:i4>0</vt:i4>
      </vt:variant>
      <vt:variant>
        <vt:i4>5</vt:i4>
      </vt:variant>
      <vt:variant>
        <vt:lpwstr>http://www.adammathes.com/academic/computer-mediated-communication/folksonomies.html</vt:lpwstr>
      </vt:variant>
      <vt:variant>
        <vt:lpwstr/>
      </vt:variant>
      <vt:variant>
        <vt:i4>4194395</vt:i4>
      </vt:variant>
      <vt:variant>
        <vt:i4>12</vt:i4>
      </vt:variant>
      <vt:variant>
        <vt:i4>0</vt:i4>
      </vt:variant>
      <vt:variant>
        <vt:i4>5</vt:i4>
      </vt:variant>
      <vt:variant>
        <vt:lpwstr>http://mcmarcos.blogspot.com/2005/10/de-la-estantera-la-pantalla-hay-slo-un.html</vt:lpwstr>
      </vt:variant>
      <vt:variant>
        <vt:lpwstr/>
      </vt:variant>
      <vt:variant>
        <vt:i4>4849684</vt:i4>
      </vt:variant>
      <vt:variant>
        <vt:i4>9</vt:i4>
      </vt:variant>
      <vt:variant>
        <vt:i4>0</vt:i4>
      </vt:variant>
      <vt:variant>
        <vt:i4>5</vt:i4>
      </vt:variant>
      <vt:variant>
        <vt:lpwstr>http://ssrn.com/abstract=2745922</vt:lpwstr>
      </vt:variant>
      <vt:variant>
        <vt:lpwstr/>
      </vt:variant>
      <vt:variant>
        <vt:i4>2556011</vt:i4>
      </vt:variant>
      <vt:variant>
        <vt:i4>6</vt:i4>
      </vt:variant>
      <vt:variant>
        <vt:i4>0</vt:i4>
      </vt:variant>
      <vt:variant>
        <vt:i4>5</vt:i4>
      </vt:variant>
      <vt:variant>
        <vt:lpwstr>http://www.ibercampus.es/especiacion-y-retrospeccion-32581.htm</vt:lpwstr>
      </vt:variant>
      <vt:variant>
        <vt:lpwstr/>
      </vt:variant>
      <vt:variant>
        <vt:i4>5767171</vt:i4>
      </vt:variant>
      <vt:variant>
        <vt:i4>3</vt:i4>
      </vt:variant>
      <vt:variant>
        <vt:i4>0</vt:i4>
      </vt:variant>
      <vt:variant>
        <vt:i4>5</vt:i4>
      </vt:variant>
      <vt:variant>
        <vt:lpwstr>http://vanityfea.blogspot.com/2011/10/especiacion-y-retrospeccion-darwin-en.html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13</cp:revision>
  <dcterms:created xsi:type="dcterms:W3CDTF">2017-07-31T13:13:00Z</dcterms:created>
  <dcterms:modified xsi:type="dcterms:W3CDTF">2024-01-26T23:30:00Z</dcterms:modified>
</cp:coreProperties>
</file>